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99FB" w14:textId="77777777" w:rsidR="008D5134" w:rsidRDefault="003C3C05">
      <w:pPr>
        <w:pStyle w:val="a6"/>
        <w:spacing w:before="0" w:after="120" w:line="300" w:lineRule="exact"/>
        <w:rPr>
          <w:sz w:val="30"/>
          <w:szCs w:val="30"/>
        </w:rPr>
      </w:pPr>
      <w:r>
        <w:rPr>
          <w:sz w:val="30"/>
          <w:szCs w:val="30"/>
        </w:rPr>
        <w:t>EPU</w:t>
      </w:r>
      <w:r>
        <w:rPr>
          <w:rFonts w:ascii="黑体" w:eastAsia="黑体" w:hAnsi="黑体" w:cs="黑体"/>
          <w:sz w:val="30"/>
          <w:szCs w:val="30"/>
          <w:lang w:val="zh-TW" w:eastAsia="zh-TW"/>
        </w:rPr>
        <w:t>指数与恐慌指数之间的均值传递</w:t>
      </w:r>
    </w:p>
    <w:p w14:paraId="32B5E5E3" w14:textId="77777777" w:rsidR="008D5134" w:rsidRDefault="008D5134">
      <w:pPr>
        <w:pStyle w:val="a7"/>
        <w:spacing w:after="50" w:line="300" w:lineRule="exact"/>
      </w:pPr>
    </w:p>
    <w:p w14:paraId="0740F5AF" w14:textId="77777777" w:rsidR="008D5134" w:rsidRPr="007459DA" w:rsidRDefault="003C3C05">
      <w:pPr>
        <w:pStyle w:val="a7"/>
        <w:spacing w:after="50" w:line="300" w:lineRule="exact"/>
        <w:rPr>
          <w:rFonts w:ascii="宋体" w:eastAsia="宋体" w:hAnsi="宋体"/>
          <w:sz w:val="21"/>
          <w:szCs w:val="21"/>
          <w:lang w:val="zh-TW" w:eastAsia="zh-TW"/>
        </w:rPr>
      </w:pPr>
      <w:r w:rsidRPr="007459DA">
        <w:rPr>
          <w:rFonts w:ascii="宋体" w:eastAsia="宋体" w:hAnsi="宋体" w:hint="eastAsia"/>
          <w:sz w:val="21"/>
          <w:szCs w:val="21"/>
          <w:lang w:val="zh-TW" w:eastAsia="zh-TW"/>
        </w:rPr>
        <w:t>刘凯；侯成瀚</w:t>
      </w:r>
    </w:p>
    <w:p w14:paraId="621DE13C" w14:textId="77777777" w:rsidR="008D5134" w:rsidRDefault="003C3C05">
      <w:pPr>
        <w:pStyle w:val="a8"/>
        <w:spacing w:after="50" w:line="300" w:lineRule="exact"/>
        <w:rPr>
          <w:rFonts w:ascii="楷体_GB2312" w:eastAsia="楷体_GB2312" w:hAnsi="楷体_GB2312" w:cs="楷体_GB2312" w:hint="default"/>
          <w:sz w:val="18"/>
          <w:szCs w:val="18"/>
        </w:rPr>
      </w:pPr>
      <w:r>
        <w:rPr>
          <w:rFonts w:ascii="楷体_GB2312" w:eastAsia="楷体_GB2312" w:hAnsi="楷体_GB2312" w:cs="楷体_GB2312"/>
          <w:sz w:val="18"/>
          <w:szCs w:val="18"/>
          <w:lang w:val="zh-TW" w:eastAsia="zh-TW"/>
        </w:rPr>
        <w:t>（湖南大学经济管理研究中心，湖南省长沙市，</w:t>
      </w:r>
      <w:r>
        <w:rPr>
          <w:rFonts w:ascii="楷体_GB2312" w:eastAsia="楷体_GB2312" w:hAnsi="楷体_GB2312" w:cs="楷体_GB2312"/>
          <w:sz w:val="18"/>
          <w:szCs w:val="18"/>
        </w:rPr>
        <w:t>410006</w:t>
      </w:r>
      <w:r>
        <w:rPr>
          <w:rFonts w:ascii="楷体_GB2312" w:eastAsia="楷体_GB2312" w:hAnsi="楷体_GB2312" w:cs="楷体_GB2312"/>
          <w:sz w:val="18"/>
          <w:szCs w:val="18"/>
          <w:lang w:val="zh-TW" w:eastAsia="zh-TW"/>
        </w:rPr>
        <w:t>）</w:t>
      </w:r>
    </w:p>
    <w:p w14:paraId="2F56B083" w14:textId="77777777" w:rsidR="008D5134" w:rsidRDefault="008D5134">
      <w:pPr>
        <w:pStyle w:val="A9"/>
        <w:spacing w:after="50" w:line="300" w:lineRule="exact"/>
        <w:jc w:val="center"/>
        <w:rPr>
          <w:rFonts w:ascii="楷体_GB2312" w:eastAsia="楷体_GB2312" w:hAnsi="楷体_GB2312" w:cs="楷体_GB2312"/>
          <w:b/>
          <w:bCs/>
          <w:kern w:val="2"/>
          <w:sz w:val="18"/>
          <w:szCs w:val="18"/>
        </w:rPr>
      </w:pPr>
    </w:p>
    <w:p w14:paraId="2BBE52C7" w14:textId="77777777" w:rsidR="008D5134" w:rsidRDefault="003C3C05">
      <w:pPr>
        <w:pStyle w:val="A9"/>
        <w:spacing w:after="50" w:line="300" w:lineRule="exact"/>
        <w:rPr>
          <w:rFonts w:ascii="楷体_GB2312" w:eastAsia="楷体_GB2312" w:hAnsi="楷体_GB2312" w:cs="楷体_GB2312"/>
          <w:sz w:val="18"/>
          <w:szCs w:val="18"/>
        </w:rPr>
      </w:pPr>
      <w:r>
        <w:rPr>
          <w:rFonts w:ascii="楷体_GB2312" w:eastAsia="楷体_GB2312" w:hAnsi="楷体_GB2312" w:cs="楷体_GB2312"/>
          <w:b/>
          <w:bCs/>
          <w:sz w:val="18"/>
          <w:szCs w:val="18"/>
          <w:lang w:val="zh-TW" w:eastAsia="zh-TW"/>
        </w:rPr>
        <w:t>摘要：</w:t>
      </w:r>
      <w:r>
        <w:rPr>
          <w:rFonts w:ascii="楷体_GB2312" w:eastAsia="楷体_GB2312" w:hAnsi="楷体_GB2312" w:cs="楷体_GB2312"/>
          <w:sz w:val="18"/>
          <w:szCs w:val="18"/>
          <w:lang w:val="zh-TW" w:eastAsia="zh-TW"/>
        </w:rPr>
        <w:t>随着世界经济格局的发展，国际政治对证券市场的影响越来越明显。众所周知，经济政策的调整可能会引起金融市场参与者的恐慌。金融市场的巨大波动可能导致经济政策的变化。但关于这一点的实证研究仍有较大的探索空间。研究经济政策与金融波动的关系，将对整个经济市场的稳定和金融投资行为产生重大影响。在研究中，通过格兰杰因果关系模型检测经济政策不确定性指数</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与恐慌指数</w:t>
      </w:r>
      <w:r>
        <w:rPr>
          <w:rFonts w:ascii="楷体_GB2312" w:eastAsia="楷体_GB2312" w:hAnsi="楷体_GB2312" w:cs="楷体_GB2312"/>
          <w:sz w:val="18"/>
          <w:szCs w:val="18"/>
        </w:rPr>
        <w:t>(VIX)</w:t>
      </w:r>
      <w:r>
        <w:rPr>
          <w:rFonts w:ascii="楷体_GB2312" w:eastAsia="楷体_GB2312" w:hAnsi="楷体_GB2312" w:cs="楷体_GB2312"/>
          <w:sz w:val="18"/>
          <w:szCs w:val="18"/>
          <w:lang w:val="zh-TW" w:eastAsia="zh-TW"/>
        </w:rPr>
        <w:t>之间的双向格兰杰因果关系。这意味着任何一个指数的变化都会直接影响到另一个指数。在</w:t>
      </w:r>
      <w:r>
        <w:rPr>
          <w:rFonts w:ascii="楷体_GB2312" w:eastAsia="楷体_GB2312" w:hAnsi="楷体_GB2312" w:cs="楷体_GB2312"/>
          <w:sz w:val="18"/>
          <w:szCs w:val="18"/>
        </w:rPr>
        <w:t>VAR</w:t>
      </w:r>
      <w:r>
        <w:rPr>
          <w:rFonts w:ascii="楷体_GB2312" w:eastAsia="楷体_GB2312" w:hAnsi="楷体_GB2312" w:cs="楷体_GB2312"/>
          <w:sz w:val="18"/>
          <w:szCs w:val="18"/>
          <w:lang w:val="zh-TW" w:eastAsia="zh-TW"/>
        </w:rPr>
        <w:t>模型的结果中，</w:t>
      </w:r>
      <w:r>
        <w:rPr>
          <w:rFonts w:ascii="楷体_GB2312" w:eastAsia="楷体_GB2312" w:hAnsi="楷体_GB2312" w:cs="楷体_GB2312"/>
          <w:sz w:val="18"/>
          <w:szCs w:val="18"/>
        </w:rPr>
        <w:t>VIX</w:t>
      </w:r>
      <w:r>
        <w:rPr>
          <w:rFonts w:ascii="楷体_GB2312" w:eastAsia="楷体_GB2312" w:hAnsi="楷体_GB2312" w:cs="楷体_GB2312"/>
          <w:sz w:val="18"/>
          <w:szCs w:val="18"/>
          <w:lang w:val="zh-TW" w:eastAsia="zh-TW"/>
        </w:rPr>
        <w:t>滞后对</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的影响系数几乎不显著。然而，</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对</w:t>
      </w:r>
      <w:r>
        <w:rPr>
          <w:rFonts w:ascii="楷体_GB2312" w:eastAsia="楷体_GB2312" w:hAnsi="楷体_GB2312" w:cs="楷体_GB2312"/>
          <w:sz w:val="18"/>
          <w:szCs w:val="18"/>
        </w:rPr>
        <w:t>VIX</w:t>
      </w:r>
      <w:r>
        <w:rPr>
          <w:rFonts w:ascii="楷体_GB2312" w:eastAsia="楷体_GB2312" w:hAnsi="楷体_GB2312" w:cs="楷体_GB2312"/>
          <w:sz w:val="18"/>
          <w:szCs w:val="18"/>
          <w:lang w:val="zh-TW" w:eastAsia="zh-TW"/>
        </w:rPr>
        <w:t>的滞后效应都是显著的。脉冲响应分析和方差分解也得到了一致的结果。数值上，</w:t>
      </w:r>
      <w:r>
        <w:rPr>
          <w:rFonts w:ascii="楷体_GB2312" w:eastAsia="楷体_GB2312" w:hAnsi="楷体_GB2312" w:cs="楷体_GB2312"/>
          <w:sz w:val="18"/>
          <w:szCs w:val="18"/>
        </w:rPr>
        <w:t>VIX</w:t>
      </w:r>
      <w:r>
        <w:rPr>
          <w:rFonts w:ascii="楷体_GB2312" w:eastAsia="楷体_GB2312" w:hAnsi="楷体_GB2312" w:cs="楷体_GB2312"/>
          <w:sz w:val="18"/>
          <w:szCs w:val="18"/>
          <w:lang w:val="zh-TW" w:eastAsia="zh-TW"/>
        </w:rPr>
        <w:t>对</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的影响弱于</w:t>
      </w:r>
      <w:r>
        <w:rPr>
          <w:rFonts w:ascii="楷体_GB2312" w:eastAsia="楷体_GB2312" w:hAnsi="楷体_GB2312" w:cs="楷体_GB2312"/>
          <w:sz w:val="18"/>
          <w:szCs w:val="18"/>
        </w:rPr>
        <w:t>VIX</w:t>
      </w:r>
      <w:r>
        <w:rPr>
          <w:rFonts w:ascii="楷体_GB2312" w:eastAsia="楷体_GB2312" w:hAnsi="楷体_GB2312" w:cs="楷体_GB2312"/>
          <w:sz w:val="18"/>
          <w:szCs w:val="18"/>
          <w:lang w:val="zh-TW" w:eastAsia="zh-TW"/>
        </w:rPr>
        <w:t>对</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的影响。</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可以作为</w:t>
      </w:r>
      <w:r>
        <w:rPr>
          <w:rFonts w:ascii="楷体_GB2312" w:eastAsia="楷体_GB2312" w:hAnsi="楷体_GB2312" w:cs="楷体_GB2312"/>
          <w:sz w:val="18"/>
          <w:szCs w:val="18"/>
        </w:rPr>
        <w:t>VIX</w:t>
      </w:r>
      <w:r>
        <w:rPr>
          <w:rFonts w:ascii="楷体_GB2312" w:eastAsia="楷体_GB2312" w:hAnsi="楷体_GB2312" w:cs="楷体_GB2312"/>
          <w:sz w:val="18"/>
          <w:szCs w:val="18"/>
          <w:lang w:val="zh-TW" w:eastAsia="zh-TW"/>
        </w:rPr>
        <w:t>较好的先行指标，而</w:t>
      </w:r>
      <w:r>
        <w:rPr>
          <w:rFonts w:ascii="楷体_GB2312" w:eastAsia="楷体_GB2312" w:hAnsi="楷体_GB2312" w:cs="楷体_GB2312"/>
          <w:sz w:val="18"/>
          <w:szCs w:val="18"/>
        </w:rPr>
        <w:t>VIX</w:t>
      </w:r>
      <w:r>
        <w:rPr>
          <w:rFonts w:ascii="楷体_GB2312" w:eastAsia="楷体_GB2312" w:hAnsi="楷体_GB2312" w:cs="楷体_GB2312"/>
          <w:sz w:val="18"/>
          <w:szCs w:val="18"/>
          <w:lang w:val="zh-TW" w:eastAsia="zh-TW"/>
        </w:rPr>
        <w:t>对</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的影响相对较小。投资者可以通过</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及时调整头寸，监管机构也可以通过</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引导股市。</w:t>
      </w:r>
    </w:p>
    <w:p w14:paraId="3F7A772E" w14:textId="77777777" w:rsidR="008D5134" w:rsidRDefault="003C3C05">
      <w:pPr>
        <w:pStyle w:val="A9"/>
        <w:spacing w:after="50" w:line="300" w:lineRule="exact"/>
        <w:rPr>
          <w:rFonts w:ascii="楷体_GB2312" w:eastAsia="楷体_GB2312" w:hAnsi="楷体_GB2312" w:cs="楷体_GB2312"/>
          <w:sz w:val="18"/>
          <w:szCs w:val="18"/>
        </w:rPr>
      </w:pPr>
      <w:r>
        <w:rPr>
          <w:rFonts w:ascii="楷体_GB2312" w:eastAsia="楷体_GB2312" w:hAnsi="楷体_GB2312" w:cs="楷体_GB2312"/>
          <w:b/>
          <w:bCs/>
          <w:sz w:val="18"/>
          <w:szCs w:val="18"/>
          <w:lang w:val="zh-TW" w:eastAsia="zh-TW"/>
        </w:rPr>
        <w:t>关键词：</w:t>
      </w:r>
      <w:r>
        <w:rPr>
          <w:rFonts w:ascii="楷体_GB2312" w:eastAsia="楷体_GB2312" w:hAnsi="楷体_GB2312" w:cs="楷体_GB2312"/>
          <w:sz w:val="18"/>
          <w:szCs w:val="18"/>
        </w:rPr>
        <w:t>EPU</w:t>
      </w:r>
      <w:r>
        <w:rPr>
          <w:rFonts w:ascii="楷体_GB2312" w:eastAsia="楷体_GB2312" w:hAnsi="楷体_GB2312" w:cs="楷体_GB2312"/>
          <w:sz w:val="18"/>
          <w:szCs w:val="18"/>
          <w:lang w:val="zh-TW" w:eastAsia="zh-TW"/>
        </w:rPr>
        <w:t>指数；恐慌指数；</w:t>
      </w:r>
      <w:r>
        <w:rPr>
          <w:rFonts w:ascii="楷体_GB2312" w:eastAsia="楷体_GB2312" w:hAnsi="楷体_GB2312" w:cs="楷体_GB2312"/>
          <w:sz w:val="18"/>
          <w:szCs w:val="18"/>
        </w:rPr>
        <w:t>VAR</w:t>
      </w:r>
      <w:r>
        <w:rPr>
          <w:rFonts w:ascii="楷体_GB2312" w:eastAsia="楷体_GB2312" w:hAnsi="楷体_GB2312" w:cs="楷体_GB2312"/>
          <w:sz w:val="18"/>
          <w:szCs w:val="18"/>
          <w:lang w:val="zh-TW" w:eastAsia="zh-TW"/>
        </w:rPr>
        <w:t>模型；双向均值传递</w:t>
      </w:r>
    </w:p>
    <w:p w14:paraId="583B0636" w14:textId="77777777" w:rsidR="008D5134" w:rsidRDefault="003C3C05">
      <w:pPr>
        <w:pStyle w:val="A9"/>
        <w:spacing w:after="50" w:line="300" w:lineRule="exact"/>
        <w:rPr>
          <w:rFonts w:ascii="楷体_GB2312" w:eastAsia="楷体_GB2312" w:hAnsi="楷体_GB2312" w:cs="楷体_GB2312"/>
          <w:b/>
          <w:bCs/>
          <w:sz w:val="18"/>
          <w:szCs w:val="18"/>
        </w:rPr>
      </w:pPr>
      <w:r>
        <w:rPr>
          <w:rFonts w:ascii="楷体_GB2312" w:eastAsia="楷体_GB2312" w:hAnsi="楷体_GB2312" w:cs="楷体_GB2312"/>
          <w:b/>
          <w:bCs/>
          <w:sz w:val="18"/>
          <w:szCs w:val="18"/>
          <w:lang w:val="zh-TW" w:eastAsia="zh-TW"/>
        </w:rPr>
        <w:t xml:space="preserve">中图分类号： </w:t>
      </w:r>
      <w:r>
        <w:rPr>
          <w:rFonts w:ascii="楷体_GB2312" w:eastAsia="楷体_GB2312" w:hAnsi="楷体_GB2312" w:cs="楷体_GB2312"/>
          <w:b/>
          <w:bCs/>
          <w:sz w:val="18"/>
          <w:szCs w:val="18"/>
        </w:rPr>
        <w:t xml:space="preserve">F      </w:t>
      </w:r>
      <w:r>
        <w:rPr>
          <w:rFonts w:ascii="楷体_GB2312" w:eastAsia="楷体_GB2312" w:hAnsi="楷体_GB2312" w:cs="楷体_GB2312"/>
          <w:b/>
          <w:bCs/>
          <w:sz w:val="18"/>
          <w:szCs w:val="18"/>
          <w:lang w:val="zh-TW" w:eastAsia="zh-TW"/>
        </w:rPr>
        <w:t>文献标识码：</w:t>
      </w:r>
      <w:r>
        <w:rPr>
          <w:rFonts w:ascii="楷体_GB2312" w:eastAsia="楷体_GB2312" w:hAnsi="楷体_GB2312" w:cs="楷体_GB2312"/>
          <w:b/>
          <w:bCs/>
          <w:sz w:val="18"/>
          <w:szCs w:val="18"/>
        </w:rPr>
        <w:t>A</w:t>
      </w:r>
    </w:p>
    <w:p w14:paraId="6B6A3209" w14:textId="77777777" w:rsidR="008D5134" w:rsidRDefault="008D5134" w:rsidP="00D8115F">
      <w:pPr>
        <w:pStyle w:val="A9"/>
        <w:spacing w:after="50" w:line="360" w:lineRule="auto"/>
        <w:rPr>
          <w:rFonts w:ascii="楷体_GB2312" w:eastAsia="楷体_GB2312" w:hAnsi="楷体_GB2312" w:cs="楷体_GB2312"/>
          <w:b/>
          <w:bCs/>
        </w:rPr>
      </w:pPr>
    </w:p>
    <w:p w14:paraId="640E7D1A" w14:textId="77777777" w:rsidR="008D5134" w:rsidRPr="007459DA" w:rsidRDefault="003C3C05" w:rsidP="00D8115F">
      <w:pPr>
        <w:pStyle w:val="A9"/>
        <w:numPr>
          <w:ilvl w:val="0"/>
          <w:numId w:val="2"/>
        </w:numPr>
        <w:spacing w:after="50" w:line="360" w:lineRule="auto"/>
        <w:rPr>
          <w:rFonts w:eastAsia="宋体"/>
          <w:lang w:val="zh-CN"/>
        </w:rPr>
      </w:pPr>
      <w:r w:rsidRPr="007459DA">
        <w:rPr>
          <w:rFonts w:eastAsia="宋体"/>
          <w:lang w:val="zh-CN"/>
        </w:rPr>
        <w:t>引言</w:t>
      </w:r>
    </w:p>
    <w:p w14:paraId="1AE235C6" w14:textId="77777777" w:rsidR="008D5134" w:rsidRPr="007459DA" w:rsidRDefault="008D5134" w:rsidP="00D8115F">
      <w:pPr>
        <w:pStyle w:val="A9"/>
        <w:spacing w:after="50" w:line="360" w:lineRule="auto"/>
        <w:ind w:left="360"/>
        <w:rPr>
          <w:rFonts w:eastAsia="宋体"/>
          <w:kern w:val="2"/>
        </w:rPr>
      </w:pPr>
    </w:p>
    <w:p w14:paraId="7335B2E9"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国际资本有必要在投资时衡量一个国家（或地区）的风险。任何资本都不会投资于一个处于动荡状态且尚未建立稳定制度的国家。即使在运作良好的市场环境中，国际资本仍将对投资于一个经济政策不稳定、反复无常或无序的国家投资。所有这些都足以证明经济政策对资本市场影响的稳定性。</w:t>
      </w:r>
      <w:r w:rsidRPr="007459DA">
        <w:rPr>
          <w:rFonts w:eastAsia="宋体"/>
          <w:kern w:val="2"/>
          <w:lang w:val="zh-CN"/>
        </w:rPr>
        <w:t>2019</w:t>
      </w:r>
      <w:r w:rsidRPr="007459DA">
        <w:rPr>
          <w:rFonts w:eastAsia="宋体"/>
          <w:kern w:val="2"/>
          <w:lang w:val="zh-CN"/>
        </w:rPr>
        <w:t>年，由于新冠肺炎疫情的极端压力，世界经济陷入了前所未有的动荡，美国提振经济的无限量化宽松政策迫使世界进入一个涌入的经济环境。一些新兴市场，如阿根廷，已经看到了政府违约和资本外逃。商人不仅关心经济不确定性，而且经济专家也希望对经济不确定性进行定量分析。</w:t>
      </w:r>
      <w:r w:rsidRPr="007459DA">
        <w:rPr>
          <w:rFonts w:eastAsia="宋体"/>
          <w:kern w:val="2"/>
          <w:lang w:val="zh-CN"/>
        </w:rPr>
        <w:t>Baker</w:t>
      </w:r>
      <w:r w:rsidRPr="007459DA">
        <w:rPr>
          <w:rFonts w:eastAsia="宋体"/>
          <w:kern w:val="2"/>
          <w:lang w:val="zh-CN"/>
        </w:rPr>
        <w:t>等人（</w:t>
      </w:r>
      <w:r w:rsidRPr="007459DA">
        <w:rPr>
          <w:rFonts w:eastAsia="宋体"/>
          <w:kern w:val="2"/>
          <w:lang w:val="zh-CN"/>
        </w:rPr>
        <w:t>2016</w:t>
      </w:r>
      <w:r w:rsidRPr="007459DA">
        <w:rPr>
          <w:rFonts w:eastAsia="宋体"/>
          <w:kern w:val="2"/>
          <w:lang w:val="zh-CN"/>
        </w:rPr>
        <w:t>年）开发了一个指数，</w:t>
      </w:r>
      <w:r w:rsidRPr="007459DA">
        <w:rPr>
          <w:rFonts w:eastAsia="宋体"/>
          <w:kern w:val="2"/>
          <w:lang w:val="zh-CN"/>
        </w:rPr>
        <w:t>EPU</w:t>
      </w:r>
      <w:r w:rsidRPr="007459DA">
        <w:rPr>
          <w:rFonts w:eastAsia="宋体"/>
          <w:kern w:val="2"/>
          <w:lang w:val="zh-CN"/>
        </w:rPr>
        <w:t>，根据报纸报道频率来衡量经济政策的不确定性。</w:t>
      </w:r>
    </w:p>
    <w:p w14:paraId="7DE47198" w14:textId="09ADD68B" w:rsidR="008D5134" w:rsidRPr="007459DA" w:rsidRDefault="003C3C05" w:rsidP="00D8115F">
      <w:pPr>
        <w:pStyle w:val="A9"/>
        <w:spacing w:after="50" w:line="360" w:lineRule="auto"/>
        <w:ind w:firstLine="420"/>
        <w:rPr>
          <w:rFonts w:eastAsia="宋体" w:hint="eastAsia"/>
          <w:kern w:val="2"/>
        </w:rPr>
      </w:pPr>
      <w:r w:rsidRPr="007459DA">
        <w:rPr>
          <w:rFonts w:eastAsia="宋体"/>
          <w:kern w:val="2"/>
          <w:lang w:val="zh-CN"/>
        </w:rPr>
        <w:t>VIX</w:t>
      </w:r>
      <w:r w:rsidRPr="007459DA">
        <w:rPr>
          <w:rFonts w:eastAsia="宋体"/>
          <w:kern w:val="2"/>
          <w:lang w:val="zh-CN"/>
        </w:rPr>
        <w:t>和</w:t>
      </w:r>
      <w:r w:rsidRPr="007459DA">
        <w:rPr>
          <w:rFonts w:eastAsia="宋体"/>
          <w:kern w:val="2"/>
          <w:lang w:val="zh-CN"/>
        </w:rPr>
        <w:t>EPU</w:t>
      </w:r>
      <w:r w:rsidRPr="007459DA">
        <w:rPr>
          <w:rFonts w:eastAsia="宋体"/>
          <w:kern w:val="2"/>
          <w:lang w:val="zh-CN"/>
        </w:rPr>
        <w:t>总是一起移动，</w:t>
      </w:r>
      <w:r w:rsidRPr="007459DA">
        <w:rPr>
          <w:rFonts w:eastAsia="宋体"/>
          <w:kern w:val="2"/>
          <w:lang w:val="zh-CN"/>
        </w:rPr>
        <w:t>EPU</w:t>
      </w:r>
      <w:r w:rsidRPr="007459DA">
        <w:rPr>
          <w:rFonts w:eastAsia="宋体"/>
          <w:kern w:val="2"/>
          <w:lang w:val="zh-CN"/>
        </w:rPr>
        <w:t>应该与</w:t>
      </w:r>
      <w:r w:rsidRPr="007459DA">
        <w:rPr>
          <w:rFonts w:eastAsia="宋体"/>
          <w:kern w:val="2"/>
          <w:lang w:val="zh-CN"/>
        </w:rPr>
        <w:t>VIX</w:t>
      </w:r>
      <w:r w:rsidRPr="007459DA">
        <w:rPr>
          <w:rFonts w:eastAsia="宋体"/>
          <w:kern w:val="2"/>
          <w:lang w:val="zh-CN"/>
        </w:rPr>
        <w:t>有传导关系，但它们彼此非常不同。</w:t>
      </w:r>
      <w:r w:rsidRPr="007459DA">
        <w:rPr>
          <w:rFonts w:eastAsia="宋体"/>
          <w:kern w:val="2"/>
          <w:lang w:val="zh-CN"/>
        </w:rPr>
        <w:t>EPU</w:t>
      </w:r>
      <w:r w:rsidRPr="007459DA">
        <w:rPr>
          <w:rFonts w:eastAsia="宋体"/>
          <w:kern w:val="2"/>
          <w:lang w:val="zh-CN"/>
        </w:rPr>
        <w:t>是基于报纸单词频率统计的指数，而</w:t>
      </w:r>
      <w:r w:rsidRPr="007459DA">
        <w:rPr>
          <w:rFonts w:eastAsia="宋体"/>
          <w:kern w:val="2"/>
          <w:lang w:val="zh-CN"/>
        </w:rPr>
        <w:t>VIX</w:t>
      </w:r>
      <w:r w:rsidRPr="007459DA">
        <w:rPr>
          <w:rFonts w:eastAsia="宋体"/>
          <w:kern w:val="2"/>
          <w:lang w:val="zh-CN"/>
        </w:rPr>
        <w:t>是股票指数期货的</w:t>
      </w:r>
      <w:r w:rsidRPr="007459DA">
        <w:rPr>
          <w:rFonts w:eastAsia="宋体"/>
          <w:kern w:val="2"/>
          <w:lang w:val="zh-CN"/>
        </w:rPr>
        <w:t>30</w:t>
      </w:r>
      <w:r w:rsidRPr="007459DA">
        <w:rPr>
          <w:rFonts w:eastAsia="宋体"/>
          <w:kern w:val="2"/>
          <w:lang w:val="zh-CN"/>
        </w:rPr>
        <w:t>天隐含波动性。</w:t>
      </w:r>
      <w:r w:rsidRPr="007459DA">
        <w:rPr>
          <w:rFonts w:eastAsia="宋体"/>
          <w:kern w:val="2"/>
          <w:lang w:val="zh-CN"/>
        </w:rPr>
        <w:t>Melani</w:t>
      </w:r>
      <w:r w:rsidRPr="007459DA">
        <w:rPr>
          <w:rFonts w:eastAsia="宋体"/>
          <w:kern w:val="2"/>
          <w:lang w:val="zh-CN"/>
        </w:rPr>
        <w:t>（</w:t>
      </w:r>
      <w:r w:rsidRPr="007459DA">
        <w:rPr>
          <w:rFonts w:eastAsia="宋体"/>
          <w:kern w:val="2"/>
          <w:lang w:val="zh-CN"/>
        </w:rPr>
        <w:t>2019</w:t>
      </w:r>
      <w:r w:rsidRPr="007459DA">
        <w:rPr>
          <w:rFonts w:eastAsia="宋体"/>
          <w:kern w:val="2"/>
          <w:lang w:val="zh-CN"/>
        </w:rPr>
        <w:t>）还表明，</w:t>
      </w:r>
      <w:r w:rsidRPr="007459DA">
        <w:rPr>
          <w:rFonts w:eastAsia="宋体"/>
          <w:kern w:val="2"/>
          <w:lang w:val="zh-CN"/>
        </w:rPr>
        <w:t>EPU</w:t>
      </w:r>
      <w:r w:rsidRPr="007459DA">
        <w:rPr>
          <w:rFonts w:eastAsia="宋体"/>
          <w:kern w:val="2"/>
          <w:lang w:val="zh-CN"/>
        </w:rPr>
        <w:t>和</w:t>
      </w:r>
      <w:r w:rsidRPr="007459DA">
        <w:rPr>
          <w:rFonts w:eastAsia="宋体"/>
          <w:kern w:val="2"/>
          <w:lang w:val="zh-CN"/>
        </w:rPr>
        <w:t>VIX</w:t>
      </w:r>
      <w:r w:rsidRPr="007459DA">
        <w:rPr>
          <w:rFonts w:eastAsia="宋体"/>
          <w:kern w:val="2"/>
          <w:lang w:val="zh-CN"/>
        </w:rPr>
        <w:t>衡量不同的风险。由于</w:t>
      </w:r>
      <w:r w:rsidRPr="007459DA">
        <w:rPr>
          <w:rFonts w:eastAsia="宋体"/>
          <w:kern w:val="2"/>
          <w:lang w:val="zh-CN"/>
        </w:rPr>
        <w:t>VIX</w:t>
      </w:r>
      <w:r w:rsidRPr="007459DA">
        <w:rPr>
          <w:rFonts w:eastAsia="宋体"/>
          <w:kern w:val="2"/>
          <w:lang w:val="zh-CN"/>
        </w:rPr>
        <w:t>是衡量市场波动的指标，它与基于方差的风险定义具有自然相关性。</w:t>
      </w:r>
      <w:r w:rsidRPr="007459DA">
        <w:rPr>
          <w:rFonts w:eastAsia="宋体"/>
          <w:kern w:val="2"/>
          <w:lang w:val="zh-CN"/>
        </w:rPr>
        <w:t>Wang</w:t>
      </w:r>
      <w:r w:rsidRPr="007459DA">
        <w:rPr>
          <w:rFonts w:eastAsia="宋体"/>
          <w:kern w:val="2"/>
          <w:lang w:val="zh-CN"/>
        </w:rPr>
        <w:t>（</w:t>
      </w:r>
      <w:r w:rsidRPr="007459DA">
        <w:rPr>
          <w:rFonts w:eastAsia="宋体"/>
          <w:kern w:val="2"/>
          <w:lang w:val="zh-CN"/>
        </w:rPr>
        <w:t>2019</w:t>
      </w:r>
      <w:r w:rsidRPr="007459DA">
        <w:rPr>
          <w:rFonts w:eastAsia="宋体"/>
          <w:kern w:val="2"/>
          <w:lang w:val="zh-CN"/>
        </w:rPr>
        <w:t>）证明，</w:t>
      </w:r>
      <w:r w:rsidRPr="007459DA">
        <w:rPr>
          <w:rFonts w:eastAsia="宋体"/>
          <w:kern w:val="2"/>
          <w:lang w:val="zh-CN"/>
        </w:rPr>
        <w:t>VIX</w:t>
      </w:r>
      <w:r w:rsidRPr="007459DA">
        <w:rPr>
          <w:rFonts w:eastAsia="宋体"/>
          <w:kern w:val="2"/>
          <w:lang w:val="zh-CN"/>
        </w:rPr>
        <w:t>对</w:t>
      </w:r>
      <w:r w:rsidRPr="007459DA">
        <w:rPr>
          <w:rFonts w:eastAsia="宋体"/>
          <w:kern w:val="2"/>
          <w:lang w:val="zh-CN"/>
        </w:rPr>
        <w:t>G20</w:t>
      </w:r>
      <w:r w:rsidRPr="007459DA">
        <w:rPr>
          <w:rFonts w:eastAsia="宋体"/>
          <w:kern w:val="2"/>
          <w:lang w:val="zh-CN"/>
        </w:rPr>
        <w:t>的</w:t>
      </w:r>
      <w:r w:rsidRPr="007459DA">
        <w:rPr>
          <w:rFonts w:eastAsia="宋体"/>
          <w:kern w:val="2"/>
          <w:lang w:val="zh-CN"/>
        </w:rPr>
        <w:t>13</w:t>
      </w:r>
      <w:r w:rsidRPr="007459DA">
        <w:rPr>
          <w:rFonts w:eastAsia="宋体"/>
          <w:kern w:val="2"/>
          <w:lang w:val="zh-CN"/>
        </w:rPr>
        <w:t>个股市有良好的影响。上述文章将</w:t>
      </w:r>
      <w:r w:rsidRPr="007459DA">
        <w:rPr>
          <w:rFonts w:eastAsia="宋体"/>
          <w:kern w:val="2"/>
          <w:lang w:val="zh-CN"/>
        </w:rPr>
        <w:t>VIX</w:t>
      </w:r>
      <w:r w:rsidRPr="007459DA">
        <w:rPr>
          <w:rFonts w:eastAsia="宋体"/>
          <w:kern w:val="2"/>
          <w:lang w:val="zh-CN"/>
        </w:rPr>
        <w:t>作为方差因素直接研究，而以下文章将</w:t>
      </w:r>
      <w:r w:rsidRPr="007459DA">
        <w:rPr>
          <w:rFonts w:eastAsia="宋体"/>
          <w:kern w:val="2"/>
          <w:lang w:val="zh-CN"/>
        </w:rPr>
        <w:t>VIX</w:t>
      </w:r>
      <w:r w:rsidRPr="007459DA">
        <w:rPr>
          <w:rFonts w:eastAsia="宋体"/>
          <w:kern w:val="2"/>
          <w:lang w:val="zh-CN"/>
        </w:rPr>
        <w:t>转换为适合其各自研究主题的指标。</w:t>
      </w:r>
      <w:r w:rsidRPr="007459DA">
        <w:rPr>
          <w:rFonts w:eastAsia="宋体"/>
          <w:kern w:val="2"/>
          <w:lang w:val="zh-CN"/>
        </w:rPr>
        <w:t>Bekaert</w:t>
      </w:r>
      <w:r w:rsidRPr="007459DA">
        <w:rPr>
          <w:rFonts w:eastAsia="宋体"/>
          <w:kern w:val="2"/>
          <w:lang w:val="zh-CN"/>
        </w:rPr>
        <w:t>和</w:t>
      </w:r>
      <w:r w:rsidRPr="007459DA">
        <w:rPr>
          <w:rFonts w:eastAsia="宋体"/>
          <w:kern w:val="2"/>
          <w:lang w:val="zh-CN"/>
        </w:rPr>
        <w:t>Hoerova</w:t>
      </w:r>
      <w:r w:rsidRPr="007459DA">
        <w:rPr>
          <w:rFonts w:eastAsia="宋体"/>
          <w:kern w:val="2"/>
          <w:lang w:val="zh-CN"/>
        </w:rPr>
        <w:t>（</w:t>
      </w:r>
      <w:r w:rsidRPr="007459DA">
        <w:rPr>
          <w:rFonts w:eastAsia="宋体"/>
          <w:kern w:val="2"/>
          <w:lang w:val="zh-CN"/>
        </w:rPr>
        <w:t>2014</w:t>
      </w:r>
      <w:r w:rsidRPr="007459DA">
        <w:rPr>
          <w:rFonts w:eastAsia="宋体"/>
          <w:kern w:val="2"/>
          <w:lang w:val="zh-CN"/>
        </w:rPr>
        <w:t>）分解了</w:t>
      </w:r>
      <w:r w:rsidRPr="007459DA">
        <w:rPr>
          <w:rFonts w:eastAsia="宋体"/>
          <w:kern w:val="2"/>
          <w:lang w:val="zh-CN"/>
        </w:rPr>
        <w:t>VIX</w:t>
      </w:r>
      <w:r w:rsidRPr="007459DA">
        <w:rPr>
          <w:rFonts w:eastAsia="宋体"/>
          <w:kern w:val="2"/>
          <w:lang w:val="zh-CN"/>
        </w:rPr>
        <w:t>，并证明它对金融不稳定具有良好的预测能力。</w:t>
      </w:r>
      <w:r w:rsidRPr="007459DA">
        <w:rPr>
          <w:rFonts w:eastAsia="宋体"/>
          <w:kern w:val="2"/>
          <w:lang w:val="zh-CN"/>
        </w:rPr>
        <w:t>Sarwar</w:t>
      </w:r>
      <w:r w:rsidRPr="007459DA">
        <w:rPr>
          <w:rFonts w:eastAsia="宋体"/>
          <w:kern w:val="2"/>
          <w:lang w:val="zh-CN"/>
        </w:rPr>
        <w:t>（</w:t>
      </w:r>
      <w:r w:rsidRPr="007459DA">
        <w:rPr>
          <w:rFonts w:eastAsia="宋体"/>
          <w:kern w:val="2"/>
          <w:lang w:val="zh-CN"/>
        </w:rPr>
        <w:t>2012</w:t>
      </w:r>
      <w:r w:rsidRPr="007459DA">
        <w:rPr>
          <w:rFonts w:eastAsia="宋体"/>
          <w:kern w:val="2"/>
          <w:lang w:val="zh-CN"/>
        </w:rPr>
        <w:t>）表明，</w:t>
      </w:r>
      <w:r w:rsidRPr="007459DA">
        <w:rPr>
          <w:rFonts w:eastAsia="宋体"/>
          <w:kern w:val="2"/>
          <w:lang w:val="zh-CN"/>
        </w:rPr>
        <w:t>VIX</w:t>
      </w:r>
      <w:r w:rsidRPr="007459DA">
        <w:rPr>
          <w:rFonts w:eastAsia="宋体"/>
          <w:kern w:val="2"/>
          <w:lang w:val="zh-CN"/>
        </w:rPr>
        <w:t>的每日变化与美国股市回报相关。因此，可以看出，</w:t>
      </w:r>
      <w:r w:rsidRPr="007459DA">
        <w:rPr>
          <w:rFonts w:eastAsia="宋体"/>
          <w:kern w:val="2"/>
          <w:lang w:val="zh-CN"/>
        </w:rPr>
        <w:t>VIX</w:t>
      </w:r>
      <w:r w:rsidRPr="007459DA">
        <w:rPr>
          <w:rFonts w:eastAsia="宋体"/>
          <w:kern w:val="2"/>
          <w:lang w:val="zh-CN"/>
        </w:rPr>
        <w:t>可以被视为金融市场风险的指标，无论是价值本身还是其特征。因此，本文采用</w:t>
      </w:r>
      <w:r w:rsidRPr="007459DA">
        <w:rPr>
          <w:rFonts w:eastAsia="宋体"/>
          <w:kern w:val="2"/>
          <w:lang w:val="zh-CN"/>
        </w:rPr>
        <w:t>VIX</w:t>
      </w:r>
      <w:r w:rsidRPr="007459DA">
        <w:rPr>
          <w:rFonts w:eastAsia="宋体"/>
          <w:kern w:val="2"/>
          <w:lang w:val="zh-CN"/>
        </w:rPr>
        <w:t>作为衡量金融市场风险的指标。</w:t>
      </w:r>
    </w:p>
    <w:p w14:paraId="3FE6DFA9"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lastRenderedPageBreak/>
        <w:t>EPU</w:t>
      </w:r>
      <w:r w:rsidRPr="007459DA">
        <w:rPr>
          <w:rFonts w:eastAsia="宋体"/>
          <w:kern w:val="2"/>
          <w:lang w:val="zh-CN"/>
        </w:rPr>
        <w:t>指数已被许多研究人员使用，甚至它在几年前刚刚创建（</w:t>
      </w:r>
      <w:r w:rsidRPr="007459DA">
        <w:rPr>
          <w:rFonts w:eastAsia="宋体"/>
          <w:kern w:val="2"/>
          <w:lang w:val="zh-CN"/>
        </w:rPr>
        <w:t>Mei</w:t>
      </w:r>
      <w:r w:rsidRPr="007459DA">
        <w:rPr>
          <w:rFonts w:eastAsia="宋体"/>
          <w:kern w:val="2"/>
          <w:lang w:val="zh-CN"/>
        </w:rPr>
        <w:t>等人）。（</w:t>
      </w:r>
      <w:r w:rsidRPr="007459DA">
        <w:rPr>
          <w:rFonts w:eastAsia="宋体"/>
          <w:kern w:val="2"/>
          <w:lang w:val="zh-CN"/>
        </w:rPr>
        <w:t>2020</w:t>
      </w:r>
      <w:r w:rsidRPr="007459DA">
        <w:rPr>
          <w:rFonts w:eastAsia="宋体"/>
          <w:kern w:val="2"/>
          <w:lang w:val="zh-CN"/>
        </w:rPr>
        <w:t>年），</w:t>
      </w:r>
      <w:r w:rsidRPr="007459DA">
        <w:rPr>
          <w:rFonts w:eastAsia="宋体"/>
          <w:kern w:val="2"/>
          <w:lang w:val="zh-CN"/>
        </w:rPr>
        <w:t>Yu</w:t>
      </w:r>
      <w:r w:rsidRPr="007459DA">
        <w:rPr>
          <w:rFonts w:eastAsia="宋体"/>
          <w:kern w:val="2"/>
          <w:lang w:val="zh-CN"/>
        </w:rPr>
        <w:t>等人（</w:t>
      </w:r>
      <w:r w:rsidRPr="007459DA">
        <w:rPr>
          <w:rFonts w:eastAsia="宋体"/>
          <w:kern w:val="2"/>
          <w:lang w:val="zh-CN"/>
        </w:rPr>
        <w:t>2021</w:t>
      </w:r>
      <w:r w:rsidRPr="007459DA">
        <w:rPr>
          <w:rFonts w:eastAsia="宋体"/>
          <w:kern w:val="2"/>
          <w:lang w:val="zh-CN"/>
        </w:rPr>
        <w:t>年）等）。因为能源一直是全球政治游戏中的一个关键问题。关于经济不确定性指数和能源之间关系的研究自然吸引了大量研究人员的注意。通过他们的研究，我们可以发现</w:t>
      </w:r>
      <w:r w:rsidRPr="007459DA">
        <w:rPr>
          <w:rFonts w:eastAsia="宋体"/>
          <w:kern w:val="2"/>
          <w:lang w:val="zh-CN"/>
        </w:rPr>
        <w:t>EPU</w:t>
      </w:r>
      <w:r w:rsidRPr="007459DA">
        <w:rPr>
          <w:rFonts w:eastAsia="宋体"/>
          <w:kern w:val="2"/>
          <w:lang w:val="zh-CN"/>
        </w:rPr>
        <w:t>是一个重要的指标。</w:t>
      </w:r>
      <w:r w:rsidRPr="007459DA">
        <w:rPr>
          <w:rFonts w:eastAsia="宋体"/>
          <w:kern w:val="2"/>
          <w:lang w:val="zh-CN"/>
        </w:rPr>
        <w:t>Dutta</w:t>
      </w:r>
      <w:r w:rsidRPr="007459DA">
        <w:rPr>
          <w:rFonts w:eastAsia="宋体"/>
          <w:kern w:val="2"/>
          <w:lang w:val="zh-CN"/>
        </w:rPr>
        <w:t>等人（</w:t>
      </w:r>
      <w:r w:rsidRPr="007459DA">
        <w:rPr>
          <w:rFonts w:eastAsia="宋体"/>
          <w:kern w:val="2"/>
          <w:lang w:val="zh-CN"/>
        </w:rPr>
        <w:t>2021</w:t>
      </w:r>
      <w:r w:rsidRPr="007459DA">
        <w:rPr>
          <w:rFonts w:eastAsia="宋体"/>
          <w:kern w:val="2"/>
          <w:lang w:val="zh-CN"/>
        </w:rPr>
        <w:t>年）应用基于新闻的股市波动性（</w:t>
      </w:r>
      <w:r w:rsidRPr="007459DA">
        <w:rPr>
          <w:rFonts w:eastAsia="宋体"/>
          <w:kern w:val="2"/>
          <w:lang w:val="zh-CN"/>
        </w:rPr>
        <w:t>EMV</w:t>
      </w:r>
      <w:r w:rsidRPr="007459DA">
        <w:rPr>
          <w:rFonts w:eastAsia="宋体"/>
          <w:kern w:val="2"/>
          <w:lang w:val="zh-CN"/>
        </w:rPr>
        <w:t>，</w:t>
      </w:r>
      <w:r w:rsidRPr="007459DA">
        <w:rPr>
          <w:rFonts w:eastAsia="宋体"/>
          <w:kern w:val="2"/>
          <w:lang w:val="zh-CN"/>
        </w:rPr>
        <w:t>EPU</w:t>
      </w:r>
      <w:r w:rsidRPr="007459DA">
        <w:rPr>
          <w:rFonts w:eastAsia="宋体"/>
          <w:kern w:val="2"/>
          <w:lang w:val="zh-CN"/>
        </w:rPr>
        <w:t>指数）对原油波动性的分位数回归，并表明</w:t>
      </w:r>
      <w:r w:rsidRPr="007459DA">
        <w:rPr>
          <w:rFonts w:eastAsia="宋体"/>
          <w:kern w:val="2"/>
          <w:lang w:val="zh-CN"/>
        </w:rPr>
        <w:t>EMV</w:t>
      </w:r>
      <w:r w:rsidRPr="007459DA">
        <w:rPr>
          <w:rFonts w:eastAsia="宋体"/>
          <w:kern w:val="2"/>
          <w:lang w:val="zh-CN"/>
        </w:rPr>
        <w:t>比</w:t>
      </w:r>
      <w:r w:rsidRPr="007459DA">
        <w:rPr>
          <w:rFonts w:eastAsia="宋体"/>
          <w:kern w:val="2"/>
          <w:lang w:val="zh-CN"/>
        </w:rPr>
        <w:t>VX</w:t>
      </w:r>
      <w:r w:rsidRPr="007459DA">
        <w:rPr>
          <w:rFonts w:eastAsia="宋体"/>
          <w:kern w:val="2"/>
          <w:lang w:val="zh-CN"/>
        </w:rPr>
        <w:t>具有更好的能力。换句话说，如果我们使用</w:t>
      </w:r>
      <w:r w:rsidRPr="007459DA">
        <w:rPr>
          <w:rFonts w:eastAsia="宋体"/>
          <w:kern w:val="2"/>
          <w:lang w:val="zh-CN"/>
        </w:rPr>
        <w:t>EMV</w:t>
      </w:r>
      <w:r w:rsidRPr="007459DA">
        <w:rPr>
          <w:rFonts w:eastAsia="宋体"/>
          <w:kern w:val="2"/>
          <w:lang w:val="zh-CN"/>
        </w:rPr>
        <w:t>来描述原油的波动性，预测值将比</w:t>
      </w:r>
      <w:r w:rsidRPr="007459DA">
        <w:rPr>
          <w:rFonts w:eastAsia="宋体"/>
          <w:kern w:val="2"/>
          <w:lang w:val="zh-CN"/>
        </w:rPr>
        <w:t>VIX</w:t>
      </w:r>
      <w:r w:rsidRPr="007459DA">
        <w:rPr>
          <w:rFonts w:eastAsia="宋体"/>
          <w:kern w:val="2"/>
          <w:lang w:val="zh-CN"/>
        </w:rPr>
        <w:t>更精确。</w:t>
      </w:r>
      <w:r w:rsidRPr="007459DA">
        <w:rPr>
          <w:rFonts w:eastAsia="宋体"/>
          <w:kern w:val="2"/>
          <w:lang w:val="zh-CN"/>
        </w:rPr>
        <w:t>Mei</w:t>
      </w:r>
      <w:r w:rsidRPr="007459DA">
        <w:rPr>
          <w:rFonts w:eastAsia="宋体"/>
          <w:kern w:val="2"/>
          <w:lang w:val="zh-CN"/>
        </w:rPr>
        <w:t>等人（</w:t>
      </w:r>
      <w:r w:rsidRPr="007459DA">
        <w:rPr>
          <w:rFonts w:eastAsia="宋体"/>
          <w:kern w:val="2"/>
          <w:lang w:val="zh-CN"/>
        </w:rPr>
        <w:t>2020</w:t>
      </w:r>
      <w:r w:rsidRPr="007459DA">
        <w:rPr>
          <w:rFonts w:eastAsia="宋体"/>
          <w:kern w:val="2"/>
          <w:lang w:val="zh-CN"/>
        </w:rPr>
        <w:t>年）在混合数据抽样（</w:t>
      </w:r>
      <w:r w:rsidRPr="007459DA">
        <w:rPr>
          <w:rFonts w:eastAsia="宋体"/>
          <w:kern w:val="2"/>
          <w:lang w:val="zh-CN"/>
        </w:rPr>
        <w:t>MIDAS</w:t>
      </w:r>
      <w:r w:rsidRPr="007459DA">
        <w:rPr>
          <w:rFonts w:eastAsia="宋体"/>
          <w:kern w:val="2"/>
          <w:lang w:val="zh-CN"/>
        </w:rPr>
        <w:t>）</w:t>
      </w:r>
      <w:r w:rsidRPr="007459DA">
        <w:rPr>
          <w:rFonts w:eastAsia="宋体"/>
          <w:kern w:val="2"/>
          <w:lang w:val="zh-CN"/>
        </w:rPr>
        <w:t>GPR</w:t>
      </w:r>
      <w:r w:rsidRPr="007459DA">
        <w:rPr>
          <w:rFonts w:eastAsia="宋体"/>
          <w:kern w:val="2"/>
          <w:lang w:val="zh-CN"/>
        </w:rPr>
        <w:t>不确定性。总的来说，经济不确定性指数在原油波动方面具有良好的解释力。</w:t>
      </w:r>
    </w:p>
    <w:p w14:paraId="4A01F879" w14:textId="1E8BD423" w:rsidR="008D5134" w:rsidRPr="007459DA" w:rsidRDefault="003C3C05" w:rsidP="00D8115F">
      <w:pPr>
        <w:pStyle w:val="A9"/>
        <w:spacing w:after="50" w:line="360" w:lineRule="auto"/>
        <w:ind w:firstLine="420"/>
        <w:rPr>
          <w:rFonts w:eastAsia="宋体" w:hint="eastAsia"/>
          <w:kern w:val="2"/>
        </w:rPr>
      </w:pPr>
      <w:r w:rsidRPr="007459DA">
        <w:rPr>
          <w:rFonts w:eastAsia="宋体"/>
          <w:kern w:val="2"/>
          <w:lang w:val="zh-CN"/>
        </w:rPr>
        <w:t>关于</w:t>
      </w:r>
      <w:r w:rsidRPr="007459DA">
        <w:rPr>
          <w:rFonts w:eastAsia="宋体"/>
          <w:kern w:val="2"/>
          <w:lang w:val="zh-CN"/>
        </w:rPr>
        <w:t>EPU</w:t>
      </w:r>
      <w:r w:rsidRPr="007459DA">
        <w:rPr>
          <w:rFonts w:eastAsia="宋体"/>
          <w:kern w:val="2"/>
          <w:lang w:val="zh-CN"/>
        </w:rPr>
        <w:t>与金融市场或商品市场之间的关系，仍有许多研究。在金属市场上，</w:t>
      </w:r>
      <w:r w:rsidRPr="007459DA">
        <w:rPr>
          <w:rFonts w:eastAsia="宋体"/>
          <w:kern w:val="2"/>
          <w:lang w:val="zh-CN"/>
        </w:rPr>
        <w:t>Huynh</w:t>
      </w:r>
      <w:r w:rsidRPr="007459DA">
        <w:rPr>
          <w:rFonts w:eastAsia="宋体"/>
          <w:kern w:val="2"/>
          <w:lang w:val="zh-CN"/>
        </w:rPr>
        <w:t>（</w:t>
      </w:r>
      <w:r w:rsidRPr="007459DA">
        <w:rPr>
          <w:rFonts w:eastAsia="宋体"/>
          <w:kern w:val="2"/>
          <w:lang w:val="zh-CN"/>
        </w:rPr>
        <w:t>2020</w:t>
      </w:r>
      <w:r w:rsidRPr="007459DA">
        <w:rPr>
          <w:rFonts w:eastAsia="宋体"/>
          <w:kern w:val="2"/>
          <w:lang w:val="zh-CN"/>
        </w:rPr>
        <w:t>）使用两种最先进的方法，即多层感知器神经网络非线性格兰杰因果关系和</w:t>
      </w:r>
      <w:proofErr w:type="gramStart"/>
      <w:r w:rsidRPr="007459DA">
        <w:rPr>
          <w:rFonts w:eastAsia="宋体"/>
          <w:kern w:val="2"/>
          <w:lang w:val="zh-CN"/>
        </w:rPr>
        <w:t>转移熵来捕捉</w:t>
      </w:r>
      <w:proofErr w:type="gramEnd"/>
      <w:r w:rsidRPr="007459DA">
        <w:rPr>
          <w:rFonts w:eastAsia="宋体"/>
          <w:kern w:val="2"/>
          <w:lang w:val="zh-CN"/>
        </w:rPr>
        <w:t>金属与不确定性之间的关系。他们发现，黄金仍然是对冲不确定性的主要</w:t>
      </w:r>
      <w:r w:rsidRPr="007459DA">
        <w:rPr>
          <w:rFonts w:eastAsia="宋体"/>
          <w:kern w:val="2"/>
          <w:lang w:val="zh-CN"/>
        </w:rPr>
        <w:t>“</w:t>
      </w:r>
      <w:r w:rsidRPr="007459DA">
        <w:rPr>
          <w:rFonts w:eastAsia="宋体"/>
          <w:kern w:val="2"/>
          <w:lang w:val="zh-CN"/>
        </w:rPr>
        <w:t>避险</w:t>
      </w:r>
      <w:r w:rsidRPr="007459DA">
        <w:rPr>
          <w:rFonts w:eastAsia="宋体"/>
          <w:kern w:val="2"/>
          <w:lang w:val="zh-CN"/>
        </w:rPr>
        <w:t>”</w:t>
      </w:r>
      <w:r w:rsidRPr="007459DA">
        <w:rPr>
          <w:rFonts w:eastAsia="宋体"/>
          <w:kern w:val="2"/>
          <w:lang w:val="zh-CN"/>
        </w:rPr>
        <w:t>资产。在国际股市中，</w:t>
      </w:r>
      <w:r w:rsidRPr="007459DA">
        <w:rPr>
          <w:rFonts w:eastAsia="宋体"/>
          <w:kern w:val="2"/>
          <w:lang w:val="zh-CN"/>
        </w:rPr>
        <w:t>Wang</w:t>
      </w:r>
      <w:r w:rsidRPr="007459DA">
        <w:rPr>
          <w:rFonts w:eastAsia="宋体"/>
          <w:kern w:val="2"/>
          <w:lang w:val="zh-CN"/>
        </w:rPr>
        <w:t>等人（</w:t>
      </w:r>
      <w:r w:rsidRPr="007459DA">
        <w:rPr>
          <w:rFonts w:eastAsia="宋体"/>
          <w:kern w:val="2"/>
          <w:lang w:val="zh-CN"/>
        </w:rPr>
        <w:t>2020</w:t>
      </w:r>
      <w:r w:rsidRPr="007459DA">
        <w:rPr>
          <w:rFonts w:eastAsia="宋体"/>
          <w:kern w:val="2"/>
          <w:lang w:val="zh-CN"/>
        </w:rPr>
        <w:t>）调查了哪种预测器（</w:t>
      </w:r>
      <w:r w:rsidRPr="007459DA">
        <w:rPr>
          <w:rFonts w:eastAsia="宋体"/>
          <w:kern w:val="2"/>
          <w:lang w:val="zh-CN"/>
        </w:rPr>
        <w:t>VIX</w:t>
      </w:r>
      <w:r w:rsidRPr="007459DA">
        <w:rPr>
          <w:rFonts w:eastAsia="宋体"/>
          <w:kern w:val="2"/>
          <w:lang w:val="zh-CN"/>
        </w:rPr>
        <w:t>或</w:t>
      </w:r>
      <w:r w:rsidRPr="007459DA">
        <w:rPr>
          <w:rFonts w:eastAsia="宋体"/>
          <w:kern w:val="2"/>
          <w:lang w:val="zh-CN"/>
        </w:rPr>
        <w:t>EPU</w:t>
      </w:r>
      <w:r w:rsidRPr="007459DA">
        <w:rPr>
          <w:rFonts w:eastAsia="宋体"/>
          <w:kern w:val="2"/>
          <w:lang w:val="zh-CN"/>
        </w:rPr>
        <w:t>指数）对使用</w:t>
      </w:r>
      <w:r w:rsidRPr="007459DA">
        <w:rPr>
          <w:rFonts w:eastAsia="宋体"/>
          <w:kern w:val="2"/>
          <w:lang w:val="zh-CN"/>
        </w:rPr>
        <w:t>HAR</w:t>
      </w:r>
      <w:r w:rsidRPr="007459DA">
        <w:rPr>
          <w:rFonts w:eastAsia="宋体"/>
          <w:kern w:val="2"/>
          <w:lang w:val="zh-CN"/>
        </w:rPr>
        <w:t>框架预测股票指数有用，并表明</w:t>
      </w:r>
      <w:r w:rsidRPr="007459DA">
        <w:rPr>
          <w:rFonts w:eastAsia="宋体"/>
          <w:kern w:val="2"/>
          <w:lang w:val="zh-CN"/>
        </w:rPr>
        <w:t>VIX</w:t>
      </w:r>
      <w:r w:rsidRPr="007459DA">
        <w:rPr>
          <w:rFonts w:eastAsia="宋体"/>
          <w:kern w:val="2"/>
          <w:lang w:val="zh-CN"/>
        </w:rPr>
        <w:t>仍然是股票市场最有用的预测器。刘和张（</w:t>
      </w:r>
      <w:r w:rsidRPr="007459DA">
        <w:rPr>
          <w:rFonts w:eastAsia="宋体"/>
          <w:kern w:val="2"/>
          <w:lang w:val="zh-CN"/>
        </w:rPr>
        <w:t>2015</w:t>
      </w:r>
      <w:r w:rsidRPr="007459DA">
        <w:rPr>
          <w:rFonts w:eastAsia="宋体"/>
          <w:kern w:val="2"/>
          <w:lang w:val="zh-CN"/>
        </w:rPr>
        <w:t>）也批准</w:t>
      </w:r>
      <w:r w:rsidRPr="007459DA">
        <w:rPr>
          <w:rFonts w:eastAsia="宋体"/>
          <w:kern w:val="2"/>
          <w:lang w:val="zh-CN"/>
        </w:rPr>
        <w:t>EPU</w:t>
      </w:r>
      <w:r w:rsidRPr="007459DA">
        <w:rPr>
          <w:rFonts w:eastAsia="宋体"/>
          <w:kern w:val="2"/>
          <w:lang w:val="zh-CN"/>
        </w:rPr>
        <w:t>可以提高预测准确性。在碳排放市场上，</w:t>
      </w:r>
      <w:r w:rsidRPr="007459DA">
        <w:rPr>
          <w:rFonts w:eastAsia="宋体"/>
          <w:kern w:val="2"/>
          <w:lang w:val="zh-CN"/>
        </w:rPr>
        <w:t>Yu</w:t>
      </w:r>
      <w:r w:rsidRPr="007459DA">
        <w:rPr>
          <w:rFonts w:eastAsia="宋体"/>
          <w:kern w:val="2"/>
          <w:lang w:val="zh-CN"/>
        </w:rPr>
        <w:t>等人（</w:t>
      </w:r>
      <w:r w:rsidRPr="007459DA">
        <w:rPr>
          <w:rFonts w:eastAsia="宋体"/>
          <w:kern w:val="2"/>
          <w:lang w:val="zh-CN"/>
        </w:rPr>
        <w:t>2021</w:t>
      </w:r>
      <w:r w:rsidRPr="007459DA">
        <w:rPr>
          <w:rFonts w:eastAsia="宋体"/>
          <w:kern w:val="2"/>
          <w:lang w:val="zh-CN"/>
        </w:rPr>
        <w:t>年）估计了</w:t>
      </w:r>
      <w:r w:rsidRPr="007459DA">
        <w:rPr>
          <w:rFonts w:eastAsia="宋体"/>
          <w:kern w:val="2"/>
          <w:lang w:val="zh-CN"/>
        </w:rPr>
        <w:t>EPU</w:t>
      </w:r>
      <w:r w:rsidRPr="007459DA">
        <w:rPr>
          <w:rFonts w:eastAsia="宋体"/>
          <w:kern w:val="2"/>
          <w:lang w:val="zh-CN"/>
        </w:rPr>
        <w:t>对中国制造业公司碳排放强度的影响。他们的调查结果显示，中国省级欧洲联盟对企业的碳排放强度产生了显著的积极影响。即使在加密货币中，</w:t>
      </w:r>
      <w:r w:rsidRPr="007459DA">
        <w:rPr>
          <w:rFonts w:eastAsia="宋体"/>
          <w:kern w:val="2"/>
          <w:lang w:val="zh-CN"/>
        </w:rPr>
        <w:t>Wang</w:t>
      </w:r>
      <w:r w:rsidRPr="007459DA">
        <w:rPr>
          <w:rFonts w:eastAsia="宋体"/>
          <w:kern w:val="2"/>
          <w:lang w:val="zh-CN"/>
        </w:rPr>
        <w:t>等人（</w:t>
      </w:r>
      <w:r w:rsidRPr="007459DA">
        <w:rPr>
          <w:rFonts w:eastAsia="宋体"/>
          <w:kern w:val="2"/>
          <w:lang w:val="zh-CN"/>
        </w:rPr>
        <w:t>2019</w:t>
      </w:r>
      <w:r w:rsidRPr="007459DA">
        <w:rPr>
          <w:rFonts w:eastAsia="宋体"/>
          <w:kern w:val="2"/>
          <w:lang w:val="zh-CN"/>
        </w:rPr>
        <w:t>）也用多变量分位数模型调查了从经济政策不确定性到比特币的风险溢出效应，并发现从</w:t>
      </w:r>
      <w:r w:rsidRPr="007459DA">
        <w:rPr>
          <w:rFonts w:eastAsia="宋体"/>
          <w:kern w:val="2"/>
          <w:lang w:val="zh-CN"/>
        </w:rPr>
        <w:t>EPU</w:t>
      </w:r>
      <w:r w:rsidRPr="007459DA">
        <w:rPr>
          <w:rFonts w:eastAsia="宋体"/>
          <w:kern w:val="2"/>
          <w:lang w:val="zh-CN"/>
        </w:rPr>
        <w:t>到比特币的风险溢出效应在大多数情况下可以忽略不计。</w:t>
      </w:r>
      <w:r w:rsidRPr="007459DA">
        <w:rPr>
          <w:rFonts w:eastAsia="宋体"/>
          <w:kern w:val="2"/>
          <w:lang w:val="zh-CN"/>
        </w:rPr>
        <w:t>EPU</w:t>
      </w:r>
      <w:r w:rsidRPr="007459DA">
        <w:rPr>
          <w:rFonts w:eastAsia="宋体"/>
          <w:kern w:val="2"/>
          <w:lang w:val="zh-CN"/>
        </w:rPr>
        <w:t>指数可以影响不同金融资产的价格，包括传统金融资产、金属市场、碳排放市场和加密货币。可以看出，欧洲联盟在不同领域受到广泛关注。</w:t>
      </w:r>
    </w:p>
    <w:p w14:paraId="48A620AF" w14:textId="768D208B"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本文中关于</w:t>
      </w:r>
      <w:r w:rsidRPr="007459DA">
        <w:rPr>
          <w:rFonts w:eastAsia="宋体"/>
          <w:kern w:val="2"/>
          <w:lang w:val="zh-CN"/>
        </w:rPr>
        <w:t>EPU</w:t>
      </w:r>
      <w:r w:rsidRPr="007459DA">
        <w:rPr>
          <w:rFonts w:eastAsia="宋体"/>
          <w:kern w:val="2"/>
          <w:lang w:val="zh-CN"/>
        </w:rPr>
        <w:t>和</w:t>
      </w:r>
      <w:r w:rsidRPr="007459DA">
        <w:rPr>
          <w:rFonts w:eastAsia="宋体"/>
          <w:kern w:val="2"/>
          <w:lang w:val="zh-CN"/>
        </w:rPr>
        <w:t>VIX</w:t>
      </w:r>
      <w:r w:rsidRPr="007459DA">
        <w:rPr>
          <w:rFonts w:eastAsia="宋体"/>
          <w:kern w:val="2"/>
          <w:lang w:val="zh-CN"/>
        </w:rPr>
        <w:t>之间关系的主题仍在一些研究中讨论。</w:t>
      </w:r>
      <w:r w:rsidRPr="007459DA">
        <w:rPr>
          <w:rFonts w:eastAsia="宋体"/>
          <w:kern w:val="2"/>
          <w:lang w:val="zh-CN"/>
        </w:rPr>
        <w:t>Yao</w:t>
      </w:r>
      <w:r w:rsidRPr="007459DA">
        <w:rPr>
          <w:rFonts w:eastAsia="宋体"/>
          <w:kern w:val="2"/>
          <w:lang w:val="zh-CN"/>
        </w:rPr>
        <w:t>和</w:t>
      </w:r>
      <w:r w:rsidRPr="007459DA">
        <w:rPr>
          <w:rFonts w:eastAsia="宋体"/>
          <w:kern w:val="2"/>
          <w:lang w:val="zh-CN"/>
        </w:rPr>
        <w:t>Sun</w:t>
      </w:r>
      <w:r w:rsidRPr="007459DA">
        <w:rPr>
          <w:rFonts w:eastAsia="宋体"/>
          <w:kern w:val="2"/>
          <w:lang w:val="zh-CN"/>
        </w:rPr>
        <w:t>（</w:t>
      </w:r>
      <w:r w:rsidRPr="007459DA">
        <w:rPr>
          <w:rFonts w:eastAsia="宋体"/>
          <w:kern w:val="2"/>
          <w:lang w:val="zh-CN"/>
        </w:rPr>
        <w:t>2018</w:t>
      </w:r>
      <w:r w:rsidRPr="007459DA">
        <w:rPr>
          <w:rFonts w:eastAsia="宋体"/>
          <w:kern w:val="2"/>
          <w:lang w:val="zh-CN"/>
        </w:rPr>
        <w:t>）使用</w:t>
      </w:r>
      <w:r w:rsidRPr="007459DA">
        <w:rPr>
          <w:rFonts w:eastAsia="宋体"/>
          <w:kern w:val="2"/>
          <w:lang w:val="zh-CN"/>
        </w:rPr>
        <w:t>Copula</w:t>
      </w:r>
      <w:r w:rsidRPr="007459DA">
        <w:rPr>
          <w:rFonts w:eastAsia="宋体"/>
          <w:kern w:val="2"/>
          <w:lang w:val="zh-CN"/>
        </w:rPr>
        <w:t>模型研究了</w:t>
      </w:r>
      <w:r w:rsidRPr="007459DA">
        <w:rPr>
          <w:rFonts w:eastAsia="宋体"/>
          <w:kern w:val="2"/>
          <w:lang w:val="zh-CN"/>
        </w:rPr>
        <w:t>EPU</w:t>
      </w:r>
      <w:r w:rsidRPr="007459DA">
        <w:rPr>
          <w:rFonts w:eastAsia="宋体"/>
          <w:kern w:val="2"/>
          <w:lang w:val="zh-CN"/>
        </w:rPr>
        <w:t>指数和</w:t>
      </w:r>
      <w:r w:rsidRPr="007459DA">
        <w:rPr>
          <w:rFonts w:eastAsia="宋体"/>
          <w:kern w:val="2"/>
          <w:lang w:val="zh-CN"/>
        </w:rPr>
        <w:t>VIX</w:t>
      </w:r>
      <w:r w:rsidRPr="007459DA">
        <w:rPr>
          <w:rFonts w:eastAsia="宋体"/>
          <w:kern w:val="2"/>
          <w:lang w:val="zh-CN"/>
        </w:rPr>
        <w:t>之间的静态尾依赖结构。正如他们的结果表明，</w:t>
      </w:r>
      <w:r w:rsidRPr="007459DA">
        <w:rPr>
          <w:rFonts w:eastAsia="宋体"/>
          <w:kern w:val="2"/>
          <w:lang w:val="zh-CN"/>
        </w:rPr>
        <w:t>VIX</w:t>
      </w:r>
      <w:r w:rsidRPr="007459DA">
        <w:rPr>
          <w:rFonts w:eastAsia="宋体"/>
          <w:kern w:val="2"/>
          <w:lang w:val="zh-CN"/>
        </w:rPr>
        <w:t>和</w:t>
      </w:r>
      <w:r w:rsidRPr="007459DA">
        <w:rPr>
          <w:rFonts w:eastAsia="宋体"/>
          <w:kern w:val="2"/>
          <w:lang w:val="zh-CN"/>
        </w:rPr>
        <w:t>EPU</w:t>
      </w:r>
      <w:r w:rsidRPr="007459DA">
        <w:rPr>
          <w:rFonts w:eastAsia="宋体"/>
          <w:kern w:val="2"/>
          <w:lang w:val="zh-CN"/>
        </w:rPr>
        <w:t>的尾依赖性非常低。也就是说，在研究</w:t>
      </w:r>
      <w:r w:rsidRPr="007459DA">
        <w:rPr>
          <w:rFonts w:eastAsia="宋体"/>
          <w:kern w:val="2"/>
          <w:lang w:val="zh-CN"/>
        </w:rPr>
        <w:t>EPU</w:t>
      </w:r>
      <w:r w:rsidRPr="007459DA">
        <w:rPr>
          <w:rFonts w:eastAsia="宋体"/>
          <w:kern w:val="2"/>
          <w:lang w:val="zh-CN"/>
        </w:rPr>
        <w:t>和</w:t>
      </w:r>
      <w:r w:rsidRPr="007459DA">
        <w:rPr>
          <w:rFonts w:eastAsia="宋体"/>
          <w:kern w:val="2"/>
          <w:lang w:val="zh-CN"/>
        </w:rPr>
        <w:t>VIX</w:t>
      </w:r>
      <w:r w:rsidRPr="007459DA">
        <w:rPr>
          <w:rFonts w:eastAsia="宋体"/>
          <w:kern w:val="2"/>
          <w:lang w:val="zh-CN"/>
        </w:rPr>
        <w:t>之间的关系时，不需要考虑方差之间的溢出效应。</w:t>
      </w:r>
      <w:r w:rsidRPr="007459DA">
        <w:rPr>
          <w:rFonts w:eastAsia="宋体"/>
          <w:kern w:val="2"/>
          <w:lang w:val="zh-CN"/>
        </w:rPr>
        <w:t>Tiwari</w:t>
      </w:r>
      <w:r w:rsidRPr="007459DA">
        <w:rPr>
          <w:rFonts w:eastAsia="宋体"/>
          <w:kern w:val="2"/>
          <w:lang w:val="zh-CN"/>
        </w:rPr>
        <w:t>等人（</w:t>
      </w:r>
      <w:r w:rsidRPr="007459DA">
        <w:rPr>
          <w:rFonts w:eastAsia="宋体"/>
          <w:kern w:val="2"/>
          <w:lang w:val="zh-CN"/>
        </w:rPr>
        <w:t>2019</w:t>
      </w:r>
      <w:r w:rsidRPr="007459DA">
        <w:rPr>
          <w:rFonts w:eastAsia="宋体"/>
          <w:kern w:val="2"/>
          <w:lang w:val="zh-CN"/>
        </w:rPr>
        <w:t>）通过小波分析传达了</w:t>
      </w:r>
      <w:r w:rsidRPr="007459DA">
        <w:rPr>
          <w:rFonts w:eastAsia="宋体"/>
          <w:kern w:val="2"/>
          <w:lang w:val="zh-CN"/>
        </w:rPr>
        <w:t>VIX</w:t>
      </w:r>
      <w:r w:rsidRPr="007459DA">
        <w:rPr>
          <w:rFonts w:eastAsia="宋体"/>
          <w:kern w:val="2"/>
          <w:lang w:val="zh-CN"/>
        </w:rPr>
        <w:t>和</w:t>
      </w:r>
      <w:r w:rsidRPr="007459DA">
        <w:rPr>
          <w:rFonts w:eastAsia="宋体"/>
          <w:kern w:val="2"/>
          <w:lang w:val="zh-CN"/>
        </w:rPr>
        <w:t>EPU</w:t>
      </w:r>
      <w:r w:rsidRPr="007459DA">
        <w:rPr>
          <w:rFonts w:eastAsia="宋体"/>
          <w:kern w:val="2"/>
          <w:lang w:val="zh-CN"/>
        </w:rPr>
        <w:t>关系的新维度，并发现</w:t>
      </w:r>
      <w:r w:rsidRPr="007459DA">
        <w:rPr>
          <w:rFonts w:eastAsia="宋体"/>
          <w:kern w:val="2"/>
          <w:lang w:val="zh-CN"/>
        </w:rPr>
        <w:t>VIX-EPU</w:t>
      </w:r>
      <w:r w:rsidRPr="007459DA">
        <w:rPr>
          <w:rFonts w:eastAsia="宋体"/>
          <w:kern w:val="2"/>
          <w:lang w:val="zh-CN"/>
        </w:rPr>
        <w:t>关系并不总是积极的，并且是时变的。</w:t>
      </w:r>
      <w:r w:rsidRPr="007459DA">
        <w:rPr>
          <w:rFonts w:eastAsia="宋体"/>
          <w:kern w:val="2"/>
          <w:lang w:val="zh-CN"/>
        </w:rPr>
        <w:t>Hu</w:t>
      </w:r>
      <w:r w:rsidRPr="007459DA">
        <w:rPr>
          <w:rFonts w:eastAsia="宋体"/>
          <w:kern w:val="2"/>
          <w:lang w:val="zh-CN"/>
        </w:rPr>
        <w:t>等人（</w:t>
      </w:r>
      <w:r w:rsidRPr="007459DA">
        <w:rPr>
          <w:rFonts w:eastAsia="宋体"/>
          <w:kern w:val="2"/>
          <w:lang w:val="zh-CN"/>
        </w:rPr>
        <w:t>2020</w:t>
      </w:r>
      <w:r w:rsidRPr="007459DA">
        <w:rPr>
          <w:rFonts w:eastAsia="宋体"/>
          <w:kern w:val="2"/>
          <w:lang w:val="zh-CN"/>
        </w:rPr>
        <w:t>）探讨了</w:t>
      </w:r>
      <w:r w:rsidRPr="007459DA">
        <w:rPr>
          <w:rFonts w:eastAsia="宋体"/>
          <w:kern w:val="2"/>
          <w:lang w:val="zh-CN"/>
        </w:rPr>
        <w:t>VIX</w:t>
      </w:r>
      <w:r w:rsidRPr="007459DA">
        <w:rPr>
          <w:rFonts w:eastAsia="宋体"/>
          <w:kern w:val="2"/>
          <w:lang w:val="zh-CN"/>
        </w:rPr>
        <w:t>和</w:t>
      </w:r>
      <w:r w:rsidRPr="007459DA">
        <w:rPr>
          <w:rFonts w:eastAsia="宋体"/>
          <w:kern w:val="2"/>
          <w:lang w:val="zh-CN"/>
        </w:rPr>
        <w:t>EPU</w:t>
      </w:r>
      <w:r w:rsidRPr="007459DA">
        <w:rPr>
          <w:rFonts w:eastAsia="宋体"/>
          <w:kern w:val="2"/>
          <w:lang w:val="zh-CN"/>
        </w:rPr>
        <w:t>等宏观因素与商品期货的实现波动性之间的关系。</w:t>
      </w:r>
      <w:r w:rsidRPr="007459DA">
        <w:rPr>
          <w:rFonts w:eastAsia="宋体"/>
          <w:kern w:val="2"/>
          <w:lang w:val="zh-CN"/>
        </w:rPr>
        <w:t>Yao</w:t>
      </w:r>
      <w:r w:rsidRPr="007459DA">
        <w:rPr>
          <w:rFonts w:eastAsia="宋体"/>
          <w:kern w:val="2"/>
          <w:lang w:val="zh-CN"/>
        </w:rPr>
        <w:t>和</w:t>
      </w:r>
      <w:r w:rsidRPr="007459DA">
        <w:rPr>
          <w:rFonts w:eastAsia="宋体"/>
          <w:kern w:val="2"/>
          <w:lang w:val="zh-CN"/>
        </w:rPr>
        <w:t>Sun</w:t>
      </w:r>
      <w:r w:rsidRPr="007459DA">
        <w:rPr>
          <w:rFonts w:eastAsia="宋体"/>
          <w:kern w:val="2"/>
          <w:lang w:val="zh-CN"/>
        </w:rPr>
        <w:t>（</w:t>
      </w:r>
      <w:r w:rsidRPr="007459DA">
        <w:rPr>
          <w:rFonts w:eastAsia="宋体"/>
          <w:kern w:val="2"/>
          <w:lang w:val="zh-CN"/>
        </w:rPr>
        <w:t>2018</w:t>
      </w:r>
      <w:r w:rsidRPr="007459DA">
        <w:rPr>
          <w:rFonts w:eastAsia="宋体"/>
          <w:kern w:val="2"/>
          <w:lang w:val="zh-CN"/>
        </w:rPr>
        <w:t>）中的方法，</w:t>
      </w:r>
      <w:r w:rsidRPr="007459DA">
        <w:rPr>
          <w:rFonts w:eastAsia="宋体"/>
          <w:kern w:val="2"/>
          <w:lang w:val="zh-CN"/>
        </w:rPr>
        <w:t>Copula</w:t>
      </w:r>
      <w:r w:rsidRPr="007459DA">
        <w:rPr>
          <w:rFonts w:eastAsia="宋体"/>
          <w:kern w:val="2"/>
          <w:lang w:val="zh-CN"/>
        </w:rPr>
        <w:t>模型，专注于分布。</w:t>
      </w:r>
      <w:r w:rsidRPr="007459DA">
        <w:rPr>
          <w:rFonts w:eastAsia="宋体"/>
          <w:kern w:val="2"/>
          <w:lang w:val="zh-CN"/>
        </w:rPr>
        <w:t>Tiwari</w:t>
      </w:r>
      <w:r w:rsidRPr="007459DA">
        <w:rPr>
          <w:rFonts w:eastAsia="宋体"/>
          <w:kern w:val="2"/>
          <w:lang w:val="zh-CN"/>
        </w:rPr>
        <w:t>等人（</w:t>
      </w:r>
      <w:r w:rsidRPr="007459DA">
        <w:rPr>
          <w:rFonts w:eastAsia="宋体"/>
          <w:kern w:val="2"/>
          <w:lang w:val="zh-CN"/>
        </w:rPr>
        <w:t>2019</w:t>
      </w:r>
      <w:r w:rsidRPr="007459DA">
        <w:rPr>
          <w:rFonts w:eastAsia="宋体"/>
          <w:kern w:val="2"/>
          <w:lang w:val="zh-CN"/>
        </w:rPr>
        <w:t>年）中的研究方法，小波分析，是时变的，但只关注趋势或形状变化。他们都忽略了这段关系。在时间序列方法中，可以从</w:t>
      </w:r>
      <w:r w:rsidRPr="007459DA">
        <w:rPr>
          <w:rFonts w:eastAsia="宋体"/>
          <w:kern w:val="2"/>
          <w:lang w:val="zh-CN"/>
        </w:rPr>
        <w:t>VAR</w:t>
      </w:r>
      <w:r w:rsidRPr="007459DA">
        <w:rPr>
          <w:rFonts w:eastAsia="宋体"/>
          <w:kern w:val="2"/>
          <w:lang w:val="zh-CN"/>
        </w:rPr>
        <w:t>模型中获得一些返回传输信息。</w:t>
      </w:r>
    </w:p>
    <w:p w14:paraId="2840B48A" w14:textId="578E7599" w:rsidR="008D5134" w:rsidRPr="007459DA" w:rsidRDefault="008D5134" w:rsidP="00D8115F">
      <w:pPr>
        <w:pStyle w:val="A9"/>
        <w:spacing w:after="50" w:line="360" w:lineRule="auto"/>
        <w:ind w:firstLine="420"/>
        <w:rPr>
          <w:rFonts w:eastAsia="宋体"/>
          <w:kern w:val="2"/>
        </w:rPr>
      </w:pPr>
    </w:p>
    <w:p w14:paraId="6F472B5F" w14:textId="77777777" w:rsidR="00D8115F" w:rsidRDefault="00D8115F" w:rsidP="00D8115F">
      <w:pPr>
        <w:pStyle w:val="A9"/>
        <w:spacing w:after="50" w:line="360" w:lineRule="auto"/>
        <w:ind w:firstLine="420"/>
        <w:rPr>
          <w:rFonts w:eastAsia="宋体"/>
          <w:kern w:val="2"/>
          <w:lang w:val="zh-CN"/>
        </w:rPr>
      </w:pPr>
    </w:p>
    <w:p w14:paraId="7DFF285D" w14:textId="77777777" w:rsidR="00D8115F" w:rsidRDefault="00D8115F" w:rsidP="00D8115F">
      <w:pPr>
        <w:pStyle w:val="A9"/>
        <w:spacing w:after="50" w:line="360" w:lineRule="auto"/>
        <w:ind w:firstLine="420"/>
        <w:rPr>
          <w:rFonts w:eastAsia="宋体"/>
          <w:kern w:val="2"/>
          <w:lang w:val="zh-CN"/>
        </w:rPr>
      </w:pPr>
    </w:p>
    <w:p w14:paraId="196815D4" w14:textId="77777777" w:rsidR="00D8115F" w:rsidRDefault="00D8115F" w:rsidP="00D8115F">
      <w:pPr>
        <w:pStyle w:val="A9"/>
        <w:spacing w:after="50" w:line="360" w:lineRule="auto"/>
        <w:ind w:firstLine="420"/>
        <w:rPr>
          <w:rFonts w:eastAsia="宋体"/>
          <w:kern w:val="2"/>
          <w:lang w:val="zh-CN"/>
        </w:rPr>
      </w:pPr>
    </w:p>
    <w:p w14:paraId="0CC340BF" w14:textId="1AA74842" w:rsidR="00D8115F" w:rsidRPr="00D8115F" w:rsidRDefault="00D8115F" w:rsidP="00D8115F">
      <w:pPr>
        <w:pStyle w:val="A9"/>
        <w:spacing w:after="50" w:line="360" w:lineRule="auto"/>
        <w:jc w:val="center"/>
        <w:rPr>
          <w:rFonts w:eastAsia="宋体" w:hint="eastAsia"/>
          <w:kern w:val="2"/>
        </w:rPr>
      </w:pPr>
      <w:r w:rsidRPr="007459DA">
        <w:rPr>
          <w:rFonts w:eastAsia="宋体"/>
          <w:noProof/>
          <w:kern w:val="2"/>
        </w:rPr>
        <w:lastRenderedPageBreak/>
        <w:drawing>
          <wp:anchor distT="0" distB="0" distL="0" distR="0" simplePos="0" relativeHeight="251660288" behindDoc="0" locked="0" layoutInCell="1" allowOverlap="1" wp14:anchorId="70597A73" wp14:editId="7506A2FA">
            <wp:simplePos x="0" y="0"/>
            <wp:positionH relativeFrom="margin">
              <wp:align>center</wp:align>
            </wp:positionH>
            <wp:positionV relativeFrom="line">
              <wp:posOffset>1905</wp:posOffset>
            </wp:positionV>
            <wp:extent cx="5629910" cy="4220210"/>
            <wp:effectExtent l="0" t="0" r="8890" b="8890"/>
            <wp:wrapTopAndBottom distT="0" distB="0"/>
            <wp:docPr id="1073741827" name="officeArt object" descr="image.jpeg"/>
            <wp:cNvGraphicFramePr/>
            <a:graphic xmlns:a="http://schemas.openxmlformats.org/drawingml/2006/main">
              <a:graphicData uri="http://schemas.openxmlformats.org/drawingml/2006/picture">
                <pic:pic xmlns:pic="http://schemas.openxmlformats.org/drawingml/2006/picture">
                  <pic:nvPicPr>
                    <pic:cNvPr id="1073741827" name="image.jpeg" descr="image.jpeg"/>
                    <pic:cNvPicPr>
                      <a:picLocks noChangeAspect="1"/>
                    </pic:cNvPicPr>
                  </pic:nvPicPr>
                  <pic:blipFill>
                    <a:blip r:embed="rId7"/>
                    <a:stretch>
                      <a:fillRect/>
                    </a:stretch>
                  </pic:blipFill>
                  <pic:spPr>
                    <a:xfrm>
                      <a:off x="0" y="0"/>
                      <a:ext cx="5629910" cy="4220210"/>
                    </a:xfrm>
                    <a:prstGeom prst="rect">
                      <a:avLst/>
                    </a:prstGeom>
                    <a:ln w="12700" cap="flat">
                      <a:noFill/>
                      <a:miter lim="400000"/>
                    </a:ln>
                    <a:effectLst/>
                  </pic:spPr>
                </pic:pic>
              </a:graphicData>
            </a:graphic>
          </wp:anchor>
        </w:drawing>
      </w:r>
      <w:r w:rsidRPr="007459DA">
        <w:rPr>
          <w:rFonts w:eastAsia="宋体"/>
          <w:kern w:val="2"/>
          <w:lang w:val="zh-CN"/>
        </w:rPr>
        <w:t>图</w:t>
      </w:r>
      <w:r w:rsidRPr="007459DA">
        <w:rPr>
          <w:rFonts w:eastAsia="宋体"/>
          <w:kern w:val="2"/>
          <w:lang w:val="zh-CN"/>
        </w:rPr>
        <w:t>1: EPU</w:t>
      </w:r>
      <w:r w:rsidRPr="007459DA">
        <w:rPr>
          <w:rFonts w:eastAsia="宋体"/>
          <w:kern w:val="2"/>
          <w:lang w:val="zh-CN"/>
        </w:rPr>
        <w:t>和</w:t>
      </w:r>
      <w:r w:rsidRPr="007459DA">
        <w:rPr>
          <w:rFonts w:eastAsia="宋体"/>
          <w:kern w:val="2"/>
          <w:lang w:val="zh-CN"/>
        </w:rPr>
        <w:t>VIX</w:t>
      </w:r>
      <w:r w:rsidRPr="007459DA">
        <w:rPr>
          <w:rFonts w:eastAsia="宋体"/>
          <w:kern w:val="2"/>
          <w:lang w:val="zh-CN"/>
        </w:rPr>
        <w:t>时序图</w:t>
      </w:r>
    </w:p>
    <w:p w14:paraId="06F85950" w14:textId="3DE47E7F" w:rsidR="00D8115F" w:rsidRDefault="00D8115F" w:rsidP="00D8115F">
      <w:pPr>
        <w:pStyle w:val="A9"/>
        <w:spacing w:after="50" w:line="360" w:lineRule="auto"/>
        <w:ind w:firstLine="420"/>
        <w:rPr>
          <w:rFonts w:eastAsia="宋体"/>
          <w:kern w:val="2"/>
          <w:lang w:val="zh-CN"/>
        </w:rPr>
      </w:pPr>
    </w:p>
    <w:p w14:paraId="555AD93D" w14:textId="042D17B5"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从我得到的结果来看，</w:t>
      </w:r>
      <w:r w:rsidRPr="007459DA">
        <w:rPr>
          <w:rFonts w:eastAsia="宋体"/>
          <w:kern w:val="2"/>
          <w:lang w:val="zh-CN"/>
        </w:rPr>
        <w:t>EPU</w:t>
      </w:r>
      <w:r w:rsidRPr="007459DA">
        <w:rPr>
          <w:rFonts w:eastAsia="宋体"/>
          <w:kern w:val="2"/>
          <w:lang w:val="zh-CN"/>
        </w:rPr>
        <w:t>和</w:t>
      </w:r>
      <w:r w:rsidRPr="007459DA">
        <w:rPr>
          <w:rFonts w:eastAsia="宋体"/>
          <w:kern w:val="2"/>
          <w:lang w:val="zh-CN"/>
        </w:rPr>
        <w:t>VIX</w:t>
      </w:r>
      <w:r w:rsidRPr="007459DA">
        <w:rPr>
          <w:rFonts w:eastAsia="宋体"/>
          <w:kern w:val="2"/>
          <w:lang w:val="zh-CN"/>
        </w:rPr>
        <w:t>之间存在双向格兰杰因果关系。这与直觉一致。随着经济不确定性的增加，市场波动将自然加剧；当市场大幅波动时，监管机构会制定经济政策以保持其平稳运行。在</w:t>
      </w:r>
      <w:r w:rsidRPr="007459DA">
        <w:rPr>
          <w:rFonts w:eastAsia="宋体"/>
          <w:kern w:val="2"/>
          <w:lang w:val="zh-CN"/>
        </w:rPr>
        <w:t>VAR</w:t>
      </w:r>
      <w:r w:rsidRPr="007459DA">
        <w:rPr>
          <w:rFonts w:eastAsia="宋体"/>
          <w:kern w:val="2"/>
          <w:lang w:val="zh-CN"/>
        </w:rPr>
        <w:t>模型的结果中，</w:t>
      </w:r>
      <w:r w:rsidRPr="007459DA">
        <w:rPr>
          <w:rFonts w:eastAsia="宋体"/>
          <w:kern w:val="2"/>
          <w:lang w:val="zh-CN"/>
        </w:rPr>
        <w:t>EPU</w:t>
      </w:r>
      <w:r w:rsidRPr="007459DA">
        <w:rPr>
          <w:rFonts w:eastAsia="宋体"/>
          <w:kern w:val="2"/>
          <w:lang w:val="zh-CN"/>
        </w:rPr>
        <w:t>在</w:t>
      </w:r>
      <w:r w:rsidRPr="007459DA">
        <w:rPr>
          <w:rFonts w:eastAsia="宋体"/>
          <w:kern w:val="2"/>
          <w:lang w:val="zh-CN"/>
        </w:rPr>
        <w:t>VIX</w:t>
      </w:r>
      <w:r w:rsidRPr="007459DA">
        <w:rPr>
          <w:rFonts w:eastAsia="宋体"/>
          <w:kern w:val="2"/>
          <w:lang w:val="zh-CN"/>
        </w:rPr>
        <w:t>上的系数都是显著的。然而，</w:t>
      </w:r>
      <w:r w:rsidRPr="007459DA">
        <w:rPr>
          <w:rFonts w:eastAsia="宋体"/>
          <w:kern w:val="2"/>
          <w:lang w:val="zh-CN"/>
        </w:rPr>
        <w:t>VIX</w:t>
      </w:r>
      <w:r w:rsidRPr="007459DA">
        <w:rPr>
          <w:rFonts w:eastAsia="宋体"/>
          <w:kern w:val="2"/>
          <w:lang w:val="zh-CN"/>
        </w:rPr>
        <w:t>对</w:t>
      </w:r>
      <w:r w:rsidRPr="007459DA">
        <w:rPr>
          <w:rFonts w:eastAsia="宋体"/>
          <w:kern w:val="2"/>
          <w:lang w:val="zh-CN"/>
        </w:rPr>
        <w:t>EPU</w:t>
      </w:r>
      <w:r w:rsidRPr="007459DA">
        <w:rPr>
          <w:rFonts w:eastAsia="宋体"/>
          <w:kern w:val="2"/>
          <w:lang w:val="zh-CN"/>
        </w:rPr>
        <w:t>的影响系数几乎不显著。由于制定和谈判政策需要很长时间，它在日常数据中并不那么突出。根据脉冲响应图，仍然可以看到</w:t>
      </w:r>
      <w:r w:rsidRPr="007459DA">
        <w:rPr>
          <w:rFonts w:eastAsia="宋体"/>
          <w:kern w:val="2"/>
          <w:lang w:val="zh-CN"/>
        </w:rPr>
        <w:t>EPU</w:t>
      </w:r>
      <w:r w:rsidRPr="007459DA">
        <w:rPr>
          <w:rFonts w:eastAsia="宋体"/>
          <w:kern w:val="2"/>
          <w:lang w:val="zh-CN"/>
        </w:rPr>
        <w:t>对</w:t>
      </w:r>
      <w:r w:rsidRPr="007459DA">
        <w:rPr>
          <w:rFonts w:eastAsia="宋体"/>
          <w:kern w:val="2"/>
          <w:lang w:val="zh-CN"/>
        </w:rPr>
        <w:t>VIX</w:t>
      </w:r>
      <w:r w:rsidRPr="007459DA">
        <w:rPr>
          <w:rFonts w:eastAsia="宋体"/>
          <w:kern w:val="2"/>
          <w:lang w:val="zh-CN"/>
        </w:rPr>
        <w:t>的影响是快速而显著的，而</w:t>
      </w:r>
      <w:r w:rsidRPr="007459DA">
        <w:rPr>
          <w:rFonts w:eastAsia="宋体"/>
          <w:kern w:val="2"/>
          <w:lang w:val="zh-CN"/>
        </w:rPr>
        <w:t>VIX</w:t>
      </w:r>
      <w:r w:rsidRPr="007459DA">
        <w:rPr>
          <w:rFonts w:eastAsia="宋体"/>
          <w:kern w:val="2"/>
          <w:lang w:val="zh-CN"/>
        </w:rPr>
        <w:t>对</w:t>
      </w:r>
      <w:r w:rsidRPr="007459DA">
        <w:rPr>
          <w:rFonts w:eastAsia="宋体"/>
          <w:kern w:val="2"/>
          <w:lang w:val="zh-CN"/>
        </w:rPr>
        <w:t>EPU</w:t>
      </w:r>
      <w:r w:rsidRPr="007459DA">
        <w:rPr>
          <w:rFonts w:eastAsia="宋体"/>
          <w:kern w:val="2"/>
          <w:lang w:val="zh-CN"/>
        </w:rPr>
        <w:t>的影响滞后。因此，投资者需要注意政策变化，及时调整头寸；监管机构也可以通过发布公告来指导市场。</w:t>
      </w:r>
    </w:p>
    <w:p w14:paraId="194CE177"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本文的其余部分组织如下。第</w:t>
      </w:r>
      <w:r w:rsidRPr="007459DA">
        <w:rPr>
          <w:rFonts w:eastAsia="宋体"/>
          <w:kern w:val="2"/>
          <w:lang w:val="zh-CN"/>
        </w:rPr>
        <w:t>2</w:t>
      </w:r>
      <w:r w:rsidRPr="007459DA">
        <w:rPr>
          <w:rFonts w:eastAsia="宋体"/>
          <w:kern w:val="2"/>
          <w:lang w:val="zh-CN"/>
        </w:rPr>
        <w:t>节是对数据和摘要统计的描述；第</w:t>
      </w:r>
      <w:r w:rsidRPr="007459DA">
        <w:rPr>
          <w:rFonts w:eastAsia="宋体"/>
          <w:kern w:val="2"/>
          <w:lang w:val="zh-CN"/>
        </w:rPr>
        <w:t>3</w:t>
      </w:r>
      <w:r w:rsidRPr="007459DA">
        <w:rPr>
          <w:rFonts w:eastAsia="宋体"/>
          <w:kern w:val="2"/>
          <w:lang w:val="zh-CN"/>
        </w:rPr>
        <w:t>节介绍了方法。结果载于第</w:t>
      </w:r>
      <w:r w:rsidRPr="007459DA">
        <w:rPr>
          <w:rFonts w:eastAsia="宋体"/>
          <w:kern w:val="2"/>
          <w:lang w:val="zh-CN"/>
        </w:rPr>
        <w:t>4</w:t>
      </w:r>
      <w:r w:rsidRPr="007459DA">
        <w:rPr>
          <w:rFonts w:eastAsia="宋体"/>
          <w:kern w:val="2"/>
          <w:lang w:val="zh-CN"/>
        </w:rPr>
        <w:t>节，第</w:t>
      </w:r>
      <w:r w:rsidRPr="007459DA">
        <w:rPr>
          <w:rFonts w:eastAsia="宋体"/>
          <w:kern w:val="2"/>
          <w:lang w:val="zh-CN"/>
        </w:rPr>
        <w:t>5</w:t>
      </w:r>
      <w:r w:rsidRPr="007459DA">
        <w:rPr>
          <w:rFonts w:eastAsia="宋体"/>
          <w:kern w:val="2"/>
          <w:lang w:val="zh-CN"/>
        </w:rPr>
        <w:t>节结束了论文。</w:t>
      </w:r>
    </w:p>
    <w:p w14:paraId="35723FB7" w14:textId="77777777" w:rsidR="008D5134" w:rsidRPr="007459DA" w:rsidRDefault="008D5134" w:rsidP="00D8115F">
      <w:pPr>
        <w:pStyle w:val="A9"/>
        <w:spacing w:after="50" w:line="360" w:lineRule="auto"/>
        <w:rPr>
          <w:rFonts w:eastAsia="宋体"/>
          <w:kern w:val="2"/>
        </w:rPr>
      </w:pPr>
    </w:p>
    <w:p w14:paraId="7B030CC5" w14:textId="77777777" w:rsidR="008D5134" w:rsidRPr="007459DA" w:rsidRDefault="003C3C05" w:rsidP="00D8115F">
      <w:pPr>
        <w:pStyle w:val="aa"/>
        <w:numPr>
          <w:ilvl w:val="0"/>
          <w:numId w:val="2"/>
        </w:numPr>
        <w:spacing w:after="50" w:line="360" w:lineRule="auto"/>
        <w:rPr>
          <w:rFonts w:ascii="Times New Roman" w:eastAsia="宋体" w:hAnsi="Times New Roman" w:cs="Times New Roman" w:hint="default"/>
          <w:lang w:val="zh-CN"/>
        </w:rPr>
      </w:pPr>
      <w:r w:rsidRPr="007459DA">
        <w:rPr>
          <w:rFonts w:ascii="Times New Roman" w:eastAsia="宋体" w:hAnsi="Times New Roman" w:cs="Times New Roman" w:hint="default"/>
          <w:kern w:val="2"/>
          <w:lang w:val="zh-CN"/>
        </w:rPr>
        <w:lastRenderedPageBreak/>
        <w:t>数据来源和统计分析</w:t>
      </w:r>
      <w:r w:rsidRPr="007459DA">
        <w:rPr>
          <w:rFonts w:ascii="Times New Roman" w:eastAsia="宋体" w:hAnsi="Times New Roman" w:cs="Times New Roman" w:hint="default"/>
          <w:noProof/>
          <w:kern w:val="2"/>
        </w:rPr>
        <w:drawing>
          <wp:anchor distT="0" distB="0" distL="0" distR="0" simplePos="0" relativeHeight="251667456" behindDoc="0" locked="0" layoutInCell="1" allowOverlap="1" wp14:anchorId="3C990F7C" wp14:editId="56F3EE66">
            <wp:simplePos x="0" y="0"/>
            <wp:positionH relativeFrom="margin">
              <wp:posOffset>19942</wp:posOffset>
            </wp:positionH>
            <wp:positionV relativeFrom="line">
              <wp:posOffset>235731</wp:posOffset>
            </wp:positionV>
            <wp:extent cx="5221726" cy="4358180"/>
            <wp:effectExtent l="0" t="0" r="0" b="0"/>
            <wp:wrapTopAndBottom distT="0" distB="0"/>
            <wp:docPr id="1073741828" name="officeArt object" descr="image.png"/>
            <wp:cNvGraphicFramePr/>
            <a:graphic xmlns:a="http://schemas.openxmlformats.org/drawingml/2006/main">
              <a:graphicData uri="http://schemas.openxmlformats.org/drawingml/2006/picture">
                <pic:pic xmlns:pic="http://schemas.openxmlformats.org/drawingml/2006/picture">
                  <pic:nvPicPr>
                    <pic:cNvPr id="1073741828" name="image.png" descr="image.png"/>
                    <pic:cNvPicPr>
                      <a:picLocks noChangeAspect="1"/>
                    </pic:cNvPicPr>
                  </pic:nvPicPr>
                  <pic:blipFill>
                    <a:blip r:embed="rId8"/>
                    <a:stretch>
                      <a:fillRect/>
                    </a:stretch>
                  </pic:blipFill>
                  <pic:spPr>
                    <a:xfrm>
                      <a:off x="0" y="0"/>
                      <a:ext cx="5221726" cy="4358180"/>
                    </a:xfrm>
                    <a:prstGeom prst="rect">
                      <a:avLst/>
                    </a:prstGeom>
                    <a:ln w="12700" cap="flat">
                      <a:noFill/>
                      <a:miter lim="400000"/>
                    </a:ln>
                    <a:effectLst/>
                  </pic:spPr>
                </pic:pic>
              </a:graphicData>
            </a:graphic>
          </wp:anchor>
        </w:drawing>
      </w:r>
    </w:p>
    <w:p w14:paraId="3F0DD1BC" w14:textId="77777777" w:rsidR="008D5134" w:rsidRPr="007459DA" w:rsidRDefault="008D5134" w:rsidP="00D8115F">
      <w:pPr>
        <w:pStyle w:val="A9"/>
        <w:spacing w:after="50" w:line="360" w:lineRule="auto"/>
        <w:rPr>
          <w:rFonts w:eastAsia="宋体"/>
          <w:kern w:val="2"/>
        </w:rPr>
      </w:pPr>
    </w:p>
    <w:p w14:paraId="1033EFFE" w14:textId="77777777" w:rsidR="008D5134" w:rsidRPr="007459DA" w:rsidRDefault="003C3C05" w:rsidP="00D8115F">
      <w:pPr>
        <w:pStyle w:val="A9"/>
        <w:spacing w:after="50" w:line="360" w:lineRule="auto"/>
        <w:jc w:val="center"/>
        <w:rPr>
          <w:rFonts w:eastAsia="宋体"/>
          <w:kern w:val="2"/>
        </w:rPr>
      </w:pPr>
      <w:r w:rsidRPr="007459DA">
        <w:rPr>
          <w:rFonts w:eastAsia="宋体"/>
          <w:kern w:val="2"/>
          <w:lang w:val="zh-CN"/>
        </w:rPr>
        <w:t>图</w:t>
      </w:r>
      <w:r w:rsidRPr="007459DA">
        <w:rPr>
          <w:rFonts w:eastAsia="宋体"/>
          <w:kern w:val="2"/>
          <w:lang w:val="zh-CN"/>
        </w:rPr>
        <w:t>2</w:t>
      </w:r>
      <w:r w:rsidRPr="007459DA">
        <w:rPr>
          <w:rFonts w:eastAsia="宋体"/>
          <w:kern w:val="2"/>
          <w:lang w:val="zh-CN"/>
        </w:rPr>
        <w:t>：</w:t>
      </w:r>
      <w:r w:rsidRPr="007459DA">
        <w:rPr>
          <w:rFonts w:eastAsia="宋体"/>
          <w:kern w:val="2"/>
          <w:lang w:val="zh-CN"/>
        </w:rPr>
        <w:t>EPU</w:t>
      </w:r>
      <w:r w:rsidRPr="007459DA">
        <w:rPr>
          <w:rFonts w:eastAsia="宋体"/>
          <w:kern w:val="2"/>
          <w:lang w:val="zh-CN"/>
        </w:rPr>
        <w:t>和</w:t>
      </w:r>
      <w:r w:rsidRPr="007459DA">
        <w:rPr>
          <w:rFonts w:eastAsia="宋体"/>
          <w:kern w:val="2"/>
          <w:lang w:val="zh-CN"/>
        </w:rPr>
        <w:t>VIX</w:t>
      </w:r>
      <w:r w:rsidRPr="007459DA">
        <w:rPr>
          <w:rFonts w:eastAsia="宋体"/>
          <w:kern w:val="2"/>
          <w:lang w:val="zh-CN"/>
        </w:rPr>
        <w:t>的对数差图</w:t>
      </w:r>
    </w:p>
    <w:p w14:paraId="338A9CD2" w14:textId="77777777" w:rsidR="008D5134" w:rsidRPr="007459DA" w:rsidRDefault="008D5134" w:rsidP="00D8115F">
      <w:pPr>
        <w:pStyle w:val="A9"/>
        <w:spacing w:after="50" w:line="360" w:lineRule="auto"/>
        <w:rPr>
          <w:rFonts w:eastAsia="宋体"/>
          <w:kern w:val="2"/>
        </w:rPr>
      </w:pPr>
    </w:p>
    <w:p w14:paraId="3C782AC5" w14:textId="7555F31E" w:rsidR="008D5134" w:rsidRPr="007459DA" w:rsidRDefault="003C3C05" w:rsidP="00D8115F">
      <w:pPr>
        <w:pStyle w:val="A9"/>
        <w:spacing w:after="50" w:line="360" w:lineRule="auto"/>
        <w:ind w:firstLine="420"/>
        <w:rPr>
          <w:rFonts w:eastAsia="宋体" w:hint="eastAsia"/>
          <w:kern w:val="2"/>
        </w:rPr>
      </w:pPr>
      <w:r w:rsidRPr="007459DA">
        <w:rPr>
          <w:rFonts w:eastAsia="宋体"/>
          <w:kern w:val="2"/>
          <w:lang w:val="zh-CN"/>
        </w:rPr>
        <w:t>芝加哥期权交易所（</w:t>
      </w:r>
      <w:r w:rsidRPr="007459DA">
        <w:rPr>
          <w:rFonts w:eastAsia="宋体"/>
          <w:kern w:val="2"/>
          <w:lang w:val="zh-CN"/>
        </w:rPr>
        <w:t>CBOE</w:t>
      </w:r>
      <w:r w:rsidRPr="007459DA">
        <w:rPr>
          <w:rFonts w:eastAsia="宋体"/>
          <w:kern w:val="2"/>
          <w:lang w:val="zh-CN"/>
        </w:rPr>
        <w:t>）于</w:t>
      </w:r>
      <w:r w:rsidRPr="007459DA">
        <w:rPr>
          <w:rFonts w:eastAsia="宋体"/>
          <w:kern w:val="2"/>
          <w:lang w:val="zh-CN"/>
        </w:rPr>
        <w:t>1993</w:t>
      </w:r>
      <w:r w:rsidRPr="007459DA">
        <w:rPr>
          <w:rFonts w:eastAsia="宋体"/>
          <w:kern w:val="2"/>
          <w:lang w:val="zh-CN"/>
        </w:rPr>
        <w:t>年发布的</w:t>
      </w:r>
      <w:r w:rsidRPr="007459DA">
        <w:rPr>
          <w:rFonts w:eastAsia="宋体"/>
          <w:kern w:val="2"/>
          <w:lang w:val="zh-CN"/>
        </w:rPr>
        <w:t>VIX</w:t>
      </w:r>
      <w:r w:rsidRPr="007459DA">
        <w:rPr>
          <w:rFonts w:eastAsia="宋体"/>
          <w:kern w:val="2"/>
          <w:lang w:val="zh-CN"/>
        </w:rPr>
        <w:t>指数是标准普尔</w:t>
      </w:r>
      <w:r w:rsidRPr="007459DA">
        <w:rPr>
          <w:rFonts w:eastAsia="宋体"/>
          <w:kern w:val="2"/>
          <w:lang w:val="zh-CN"/>
        </w:rPr>
        <w:t>500</w:t>
      </w:r>
      <w:r w:rsidRPr="007459DA">
        <w:rPr>
          <w:rFonts w:eastAsia="宋体"/>
          <w:kern w:val="2"/>
          <w:lang w:val="zh-CN"/>
        </w:rPr>
        <w:t>指数在</w:t>
      </w:r>
      <w:r w:rsidRPr="007459DA">
        <w:rPr>
          <w:rFonts w:eastAsia="宋体"/>
          <w:kern w:val="2"/>
          <w:lang w:val="zh-CN"/>
        </w:rPr>
        <w:t>30</w:t>
      </w:r>
      <w:r w:rsidRPr="007459DA">
        <w:rPr>
          <w:rFonts w:eastAsia="宋体"/>
          <w:kern w:val="2"/>
          <w:lang w:val="zh-CN"/>
        </w:rPr>
        <w:t>天内的隐含波动性。</w:t>
      </w:r>
      <w:r w:rsidRPr="007459DA">
        <w:rPr>
          <w:rFonts w:eastAsia="宋体"/>
          <w:kern w:val="2"/>
          <w:lang w:val="zh-CN"/>
        </w:rPr>
        <w:t>VIX</w:t>
      </w:r>
      <w:r w:rsidRPr="007459DA">
        <w:rPr>
          <w:rFonts w:eastAsia="宋体"/>
          <w:kern w:val="2"/>
          <w:lang w:val="zh-CN"/>
        </w:rPr>
        <w:t>作为广泛使用的股市情绪指数，在描绘股票投资者的恐慌方面发挥了很好的作用（</w:t>
      </w:r>
      <w:r w:rsidRPr="007459DA">
        <w:rPr>
          <w:rFonts w:eastAsia="宋体"/>
          <w:kern w:val="2"/>
          <w:lang w:val="zh-CN"/>
        </w:rPr>
        <w:t>Melani</w:t>
      </w:r>
      <w:r w:rsidRPr="007459DA">
        <w:rPr>
          <w:rFonts w:eastAsia="宋体"/>
          <w:kern w:val="2"/>
          <w:lang w:val="zh-CN"/>
        </w:rPr>
        <w:t>（</w:t>
      </w:r>
      <w:r w:rsidRPr="007459DA">
        <w:rPr>
          <w:rFonts w:eastAsia="宋体"/>
          <w:kern w:val="2"/>
          <w:lang w:val="zh-CN"/>
        </w:rPr>
        <w:t>2019</w:t>
      </w:r>
      <w:r w:rsidRPr="007459DA">
        <w:rPr>
          <w:rFonts w:eastAsia="宋体"/>
          <w:kern w:val="2"/>
          <w:lang w:val="zh-CN"/>
        </w:rPr>
        <w:t>），</w:t>
      </w:r>
      <w:r w:rsidRPr="007459DA">
        <w:rPr>
          <w:rFonts w:eastAsia="宋体"/>
          <w:kern w:val="2"/>
          <w:lang w:val="zh-CN"/>
        </w:rPr>
        <w:t>Wang</w:t>
      </w:r>
      <w:r w:rsidRPr="007459DA">
        <w:rPr>
          <w:rFonts w:eastAsia="宋体"/>
          <w:kern w:val="2"/>
          <w:lang w:val="zh-CN"/>
        </w:rPr>
        <w:t>（</w:t>
      </w:r>
      <w:r w:rsidRPr="007459DA">
        <w:rPr>
          <w:rFonts w:eastAsia="宋体"/>
          <w:kern w:val="2"/>
          <w:lang w:val="zh-CN"/>
        </w:rPr>
        <w:t>2019</w:t>
      </w:r>
      <w:r w:rsidRPr="007459DA">
        <w:rPr>
          <w:rFonts w:eastAsia="宋体"/>
          <w:kern w:val="2"/>
          <w:lang w:val="zh-CN"/>
        </w:rPr>
        <w:t>）），也是金融市场的良好预测指标（</w:t>
      </w:r>
      <w:r w:rsidRPr="007459DA">
        <w:rPr>
          <w:rFonts w:eastAsia="宋体"/>
          <w:kern w:val="2"/>
          <w:lang w:val="zh-CN"/>
        </w:rPr>
        <w:t>Bekaert</w:t>
      </w:r>
      <w:r w:rsidRPr="007459DA">
        <w:rPr>
          <w:rFonts w:eastAsia="宋体"/>
          <w:kern w:val="2"/>
          <w:lang w:val="zh-CN"/>
        </w:rPr>
        <w:t>和</w:t>
      </w:r>
      <w:r w:rsidRPr="007459DA">
        <w:rPr>
          <w:rFonts w:eastAsia="宋体"/>
          <w:kern w:val="2"/>
          <w:lang w:val="zh-CN"/>
        </w:rPr>
        <w:t>Hoerova</w:t>
      </w:r>
      <w:r w:rsidRPr="007459DA">
        <w:rPr>
          <w:rFonts w:eastAsia="宋体"/>
          <w:kern w:val="2"/>
          <w:lang w:val="zh-CN"/>
        </w:rPr>
        <w:t>（</w:t>
      </w:r>
      <w:r w:rsidRPr="007459DA">
        <w:rPr>
          <w:rFonts w:eastAsia="宋体"/>
          <w:kern w:val="2"/>
          <w:lang w:val="zh-CN"/>
        </w:rPr>
        <w:t>2014</w:t>
      </w:r>
      <w:r w:rsidRPr="007459DA">
        <w:rPr>
          <w:rFonts w:eastAsia="宋体"/>
          <w:kern w:val="2"/>
          <w:lang w:val="zh-CN"/>
        </w:rPr>
        <w:t>），</w:t>
      </w:r>
      <w:r w:rsidRPr="007459DA">
        <w:rPr>
          <w:rFonts w:eastAsia="宋体"/>
          <w:kern w:val="2"/>
          <w:lang w:val="zh-CN"/>
        </w:rPr>
        <w:t>Shahzad</w:t>
      </w:r>
      <w:r w:rsidRPr="007459DA">
        <w:rPr>
          <w:rFonts w:eastAsia="宋体"/>
          <w:kern w:val="2"/>
          <w:lang w:val="zh-CN"/>
        </w:rPr>
        <w:t>等人。（</w:t>
      </w:r>
      <w:r w:rsidRPr="007459DA">
        <w:rPr>
          <w:rFonts w:eastAsia="宋体"/>
          <w:kern w:val="2"/>
          <w:lang w:val="zh-CN"/>
        </w:rPr>
        <w:t>2020</w:t>
      </w:r>
      <w:r w:rsidRPr="007459DA">
        <w:rPr>
          <w:rFonts w:eastAsia="宋体"/>
          <w:kern w:val="2"/>
          <w:lang w:val="zh-CN"/>
        </w:rPr>
        <w:t>））。历史数据可以从下面的链接下载。在这项研究中，密切的数据就足够了。</w:t>
      </w:r>
    </w:p>
    <w:p w14:paraId="690D8DC6"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EPU</w:t>
      </w:r>
      <w:r w:rsidRPr="007459DA">
        <w:rPr>
          <w:rFonts w:eastAsia="宋体"/>
          <w:kern w:val="2"/>
          <w:lang w:val="zh-CN"/>
        </w:rPr>
        <w:t>指数于</w:t>
      </w:r>
      <w:r w:rsidRPr="007459DA">
        <w:rPr>
          <w:rFonts w:eastAsia="宋体"/>
          <w:kern w:val="2"/>
          <w:lang w:val="zh-CN"/>
        </w:rPr>
        <w:t>2016</w:t>
      </w:r>
      <w:r w:rsidRPr="007459DA">
        <w:rPr>
          <w:rFonts w:eastAsia="宋体"/>
          <w:kern w:val="2"/>
          <w:lang w:val="zh-CN"/>
        </w:rPr>
        <w:t>年根据报纸报道频率发布。但在这项研究中，我们只使用美国每日新闻索引（在本文中称为</w:t>
      </w:r>
      <w:r w:rsidRPr="007459DA">
        <w:rPr>
          <w:rFonts w:eastAsia="宋体"/>
          <w:kern w:val="2"/>
          <w:lang w:val="zh-CN"/>
        </w:rPr>
        <w:t>EPU</w:t>
      </w:r>
      <w:r w:rsidRPr="007459DA">
        <w:rPr>
          <w:rFonts w:eastAsia="宋体"/>
          <w:kern w:val="2"/>
          <w:lang w:val="zh-CN"/>
        </w:rPr>
        <w:t>），该索引基于</w:t>
      </w:r>
      <w:r w:rsidRPr="007459DA">
        <w:rPr>
          <w:rFonts w:eastAsia="宋体"/>
          <w:kern w:val="2"/>
          <w:lang w:val="zh-CN"/>
        </w:rPr>
        <w:t>Access World News</w:t>
      </w:r>
      <w:r w:rsidRPr="007459DA">
        <w:rPr>
          <w:rFonts w:eastAsia="宋体"/>
          <w:kern w:val="2"/>
          <w:lang w:val="zh-CN"/>
        </w:rPr>
        <w:t>的新闻银行服务的报纸档案。</w:t>
      </w:r>
      <w:r w:rsidRPr="007459DA">
        <w:rPr>
          <w:rFonts w:eastAsia="宋体"/>
          <w:kern w:val="2"/>
          <w:lang w:val="zh-CN"/>
        </w:rPr>
        <w:t>EPU</w:t>
      </w:r>
      <w:r w:rsidRPr="007459DA">
        <w:rPr>
          <w:rFonts w:eastAsia="宋体"/>
          <w:kern w:val="2"/>
          <w:lang w:val="zh-CN"/>
        </w:rPr>
        <w:t>衡量</w:t>
      </w:r>
      <w:r w:rsidRPr="007459DA">
        <w:rPr>
          <w:rFonts w:eastAsia="宋体"/>
          <w:kern w:val="2"/>
          <w:lang w:val="zh-CN"/>
        </w:rPr>
        <w:t>3</w:t>
      </w:r>
      <w:r w:rsidRPr="007459DA">
        <w:rPr>
          <w:rFonts w:eastAsia="宋体"/>
          <w:kern w:val="2"/>
          <w:lang w:val="zh-CN"/>
        </w:rPr>
        <w:t>套术语中每套至少包含一个术语的条款数量。第一组是经济或经济。第二个是不确定或不确定。第三套是立法或赤字或法规或国会或联邦储备或白宫（引用自</w:t>
      </w:r>
      <w:r w:rsidRPr="007459DA">
        <w:rPr>
          <w:rFonts w:eastAsia="宋体"/>
          <w:kern w:val="2"/>
          <w:lang w:val="zh-CN"/>
        </w:rPr>
        <w:t>EPU</w:t>
      </w:r>
      <w:r w:rsidRPr="007459DA">
        <w:rPr>
          <w:rFonts w:eastAsia="宋体"/>
          <w:kern w:val="2"/>
          <w:lang w:val="zh-CN"/>
        </w:rPr>
        <w:t>网站）。因此，</w:t>
      </w:r>
      <w:r w:rsidRPr="007459DA">
        <w:rPr>
          <w:rFonts w:eastAsia="宋体"/>
          <w:kern w:val="2"/>
          <w:lang w:val="zh-CN"/>
        </w:rPr>
        <w:t>EPU</w:t>
      </w:r>
      <w:r w:rsidRPr="007459DA">
        <w:rPr>
          <w:rFonts w:eastAsia="宋体"/>
          <w:kern w:val="2"/>
          <w:lang w:val="zh-CN"/>
        </w:rPr>
        <w:t>不包括股市的波动信息，也就是说，股市不是</w:t>
      </w:r>
      <w:r w:rsidRPr="007459DA">
        <w:rPr>
          <w:rFonts w:eastAsia="宋体"/>
          <w:kern w:val="2"/>
          <w:lang w:val="zh-CN"/>
        </w:rPr>
        <w:t>EPU</w:t>
      </w:r>
      <w:r w:rsidRPr="007459DA">
        <w:rPr>
          <w:rFonts w:eastAsia="宋体"/>
          <w:kern w:val="2"/>
          <w:lang w:val="zh-CN"/>
        </w:rPr>
        <w:t>的汇编指标。研究人员可以很容易地从</w:t>
      </w:r>
      <w:r w:rsidRPr="007459DA">
        <w:rPr>
          <w:rFonts w:eastAsia="宋体"/>
          <w:kern w:val="2"/>
          <w:lang w:val="zh-CN"/>
        </w:rPr>
        <w:t>EPU</w:t>
      </w:r>
      <w:r w:rsidRPr="007459DA">
        <w:rPr>
          <w:rFonts w:eastAsia="宋体"/>
          <w:kern w:val="2"/>
          <w:lang w:val="zh-CN"/>
        </w:rPr>
        <w:t>的网站上下载数据。</w:t>
      </w:r>
    </w:p>
    <w:p w14:paraId="12288D82" w14:textId="56B6CF55" w:rsidR="008D5134" w:rsidRPr="007459DA" w:rsidRDefault="003C3C05" w:rsidP="00D8115F">
      <w:pPr>
        <w:pStyle w:val="A9"/>
        <w:spacing w:after="50" w:line="360" w:lineRule="auto"/>
        <w:ind w:firstLine="420"/>
        <w:rPr>
          <w:rFonts w:eastAsia="宋体" w:hint="eastAsia"/>
          <w:kern w:val="2"/>
        </w:rPr>
      </w:pPr>
      <w:r w:rsidRPr="007459DA">
        <w:rPr>
          <w:rFonts w:eastAsia="宋体"/>
          <w:kern w:val="2"/>
          <w:lang w:val="zh-CN"/>
        </w:rPr>
        <w:t>因为</w:t>
      </w:r>
      <w:r w:rsidRPr="007459DA">
        <w:rPr>
          <w:rFonts w:eastAsia="宋体"/>
          <w:kern w:val="2"/>
          <w:lang w:val="zh-CN"/>
        </w:rPr>
        <w:t>VIX</w:t>
      </w:r>
      <w:r w:rsidRPr="007459DA">
        <w:rPr>
          <w:rFonts w:eastAsia="宋体"/>
          <w:kern w:val="2"/>
          <w:lang w:val="zh-CN"/>
        </w:rPr>
        <w:t>只能在交易日计算，所以需要做数据配对选项。最后，我们的数据窗口是从</w:t>
      </w:r>
      <w:r w:rsidRPr="007459DA">
        <w:rPr>
          <w:rFonts w:eastAsia="宋体"/>
          <w:kern w:val="2"/>
          <w:lang w:val="zh-CN"/>
        </w:rPr>
        <w:t>2000</w:t>
      </w:r>
      <w:r w:rsidRPr="007459DA">
        <w:rPr>
          <w:rFonts w:eastAsia="宋体"/>
          <w:kern w:val="2"/>
          <w:lang w:val="zh-CN"/>
        </w:rPr>
        <w:t>年</w:t>
      </w:r>
      <w:r w:rsidRPr="007459DA">
        <w:rPr>
          <w:rFonts w:eastAsia="宋体"/>
          <w:kern w:val="2"/>
          <w:lang w:val="zh-CN"/>
        </w:rPr>
        <w:t>1</w:t>
      </w:r>
      <w:r w:rsidRPr="007459DA">
        <w:rPr>
          <w:rFonts w:eastAsia="宋体"/>
          <w:kern w:val="2"/>
          <w:lang w:val="zh-CN"/>
        </w:rPr>
        <w:t>月</w:t>
      </w:r>
      <w:r w:rsidRPr="007459DA">
        <w:rPr>
          <w:rFonts w:eastAsia="宋体"/>
          <w:kern w:val="2"/>
          <w:lang w:val="zh-CN"/>
        </w:rPr>
        <w:t>2</w:t>
      </w:r>
      <w:r w:rsidRPr="007459DA">
        <w:rPr>
          <w:rFonts w:eastAsia="宋体"/>
          <w:kern w:val="2"/>
          <w:lang w:val="zh-CN"/>
        </w:rPr>
        <w:t>日到</w:t>
      </w:r>
      <w:r w:rsidRPr="007459DA">
        <w:rPr>
          <w:rFonts w:eastAsia="宋体"/>
          <w:kern w:val="2"/>
          <w:lang w:val="zh-CN"/>
        </w:rPr>
        <w:t>2021</w:t>
      </w:r>
      <w:r w:rsidRPr="007459DA">
        <w:rPr>
          <w:rFonts w:eastAsia="宋体"/>
          <w:kern w:val="2"/>
          <w:lang w:val="zh-CN"/>
        </w:rPr>
        <w:t>年</w:t>
      </w:r>
      <w:r w:rsidRPr="007459DA">
        <w:rPr>
          <w:rFonts w:eastAsia="宋体"/>
          <w:kern w:val="2"/>
          <w:lang w:val="zh-CN"/>
        </w:rPr>
        <w:t>8</w:t>
      </w:r>
      <w:r w:rsidRPr="007459DA">
        <w:rPr>
          <w:rFonts w:eastAsia="宋体"/>
          <w:kern w:val="2"/>
          <w:lang w:val="zh-CN"/>
        </w:rPr>
        <w:t>月</w:t>
      </w:r>
      <w:r w:rsidRPr="007459DA">
        <w:rPr>
          <w:rFonts w:eastAsia="宋体"/>
          <w:kern w:val="2"/>
          <w:lang w:val="zh-CN"/>
        </w:rPr>
        <w:t>4</w:t>
      </w:r>
      <w:r w:rsidRPr="007459DA">
        <w:rPr>
          <w:rFonts w:eastAsia="宋体"/>
          <w:kern w:val="2"/>
          <w:lang w:val="zh-CN"/>
        </w:rPr>
        <w:t>日，有</w:t>
      </w:r>
      <w:r w:rsidRPr="007459DA">
        <w:rPr>
          <w:rFonts w:eastAsia="宋体"/>
          <w:kern w:val="2"/>
          <w:lang w:val="zh-CN"/>
        </w:rPr>
        <w:t>5437</w:t>
      </w:r>
      <w:r w:rsidRPr="007459DA">
        <w:rPr>
          <w:rFonts w:eastAsia="宋体"/>
          <w:kern w:val="2"/>
          <w:lang w:val="zh-CN"/>
        </w:rPr>
        <w:t>次观测结果。如图</w:t>
      </w:r>
      <w:r w:rsidRPr="007459DA">
        <w:rPr>
          <w:rFonts w:eastAsia="宋体"/>
          <w:kern w:val="2"/>
          <w:lang w:val="zh-CN"/>
        </w:rPr>
        <w:t>1</w:t>
      </w:r>
      <w:r w:rsidRPr="007459DA">
        <w:rPr>
          <w:rFonts w:eastAsia="宋体"/>
          <w:kern w:val="2"/>
          <w:lang w:val="zh-CN"/>
        </w:rPr>
        <w:t>所示，</w:t>
      </w:r>
      <w:r w:rsidRPr="007459DA">
        <w:rPr>
          <w:rFonts w:eastAsia="宋体"/>
          <w:kern w:val="2"/>
          <w:lang w:val="zh-CN"/>
        </w:rPr>
        <w:t>VIX</w:t>
      </w:r>
      <w:r w:rsidRPr="007459DA">
        <w:rPr>
          <w:rFonts w:eastAsia="宋体"/>
          <w:kern w:val="2"/>
          <w:lang w:val="zh-CN"/>
        </w:rPr>
        <w:t>和</w:t>
      </w:r>
      <w:r w:rsidRPr="007459DA">
        <w:rPr>
          <w:rFonts w:eastAsia="宋体"/>
          <w:kern w:val="2"/>
          <w:lang w:val="zh-CN"/>
        </w:rPr>
        <w:t>EPU</w:t>
      </w:r>
      <w:r w:rsidRPr="007459DA">
        <w:rPr>
          <w:rFonts w:eastAsia="宋体"/>
          <w:kern w:val="2"/>
          <w:lang w:val="zh-CN"/>
        </w:rPr>
        <w:t>在几</w:t>
      </w:r>
      <w:r w:rsidRPr="007459DA">
        <w:rPr>
          <w:rFonts w:eastAsia="宋体"/>
          <w:kern w:val="2"/>
          <w:lang w:val="zh-CN"/>
        </w:rPr>
        <w:lastRenderedPageBreak/>
        <w:t>乎所有时间点都有类似的趋势。（</w:t>
      </w:r>
      <w:r w:rsidRPr="007459DA">
        <w:rPr>
          <w:rFonts w:eastAsia="宋体"/>
          <w:kern w:val="2"/>
          <w:lang w:val="zh-CN"/>
        </w:rPr>
        <w:t>Baker</w:t>
      </w:r>
      <w:r w:rsidRPr="007459DA">
        <w:rPr>
          <w:rFonts w:eastAsia="宋体"/>
          <w:kern w:val="2"/>
          <w:lang w:val="zh-CN"/>
        </w:rPr>
        <w:t>等人（</w:t>
      </w:r>
      <w:r w:rsidRPr="007459DA">
        <w:rPr>
          <w:rFonts w:eastAsia="宋体"/>
          <w:kern w:val="2"/>
          <w:lang w:val="zh-CN"/>
        </w:rPr>
        <w:t>2016</w:t>
      </w:r>
      <w:r w:rsidRPr="007459DA">
        <w:rPr>
          <w:rFonts w:eastAsia="宋体"/>
          <w:kern w:val="2"/>
          <w:lang w:val="zh-CN"/>
        </w:rPr>
        <w:t>年）也提到了这一点。）</w:t>
      </w:r>
    </w:p>
    <w:p w14:paraId="38C98214" w14:textId="7579FDF8" w:rsidR="008D5134" w:rsidRDefault="003C3C05" w:rsidP="00D8115F">
      <w:pPr>
        <w:pStyle w:val="A9"/>
        <w:spacing w:after="50" w:line="360" w:lineRule="auto"/>
        <w:ind w:firstLineChars="200" w:firstLine="420"/>
        <w:rPr>
          <w:rFonts w:eastAsia="宋体"/>
          <w:kern w:val="2"/>
        </w:rPr>
      </w:pPr>
      <w:r w:rsidRPr="007459DA">
        <w:rPr>
          <w:rFonts w:eastAsia="宋体"/>
          <w:kern w:val="2"/>
          <w:lang w:val="zh-CN"/>
        </w:rPr>
        <w:t xml:space="preserve">   </w:t>
      </w:r>
      <m:oMath>
        <m:sSubSup>
          <m:sSubSupPr>
            <m:ctrlPr>
              <w:rPr>
                <w:rFonts w:ascii="Cambria Math" w:hAnsi="Cambria Math"/>
                <w:i/>
                <w:kern w:val="2"/>
              </w:rPr>
            </m:ctrlPr>
          </m:sSubSupPr>
          <m:e>
            <m:r>
              <w:rPr>
                <w:rFonts w:ascii="Cambria Math" w:hAnsi="Cambria Math"/>
                <w:kern w:val="2"/>
              </w:rPr>
              <m:t>R</m:t>
            </m:r>
          </m:e>
          <m:sub>
            <m:r>
              <w:rPr>
                <w:rFonts w:ascii="Cambria Math" w:hAnsi="Cambria Math"/>
                <w:kern w:val="2"/>
              </w:rPr>
              <m:t>t</m:t>
            </m:r>
          </m:sub>
          <m:sup>
            <m:r>
              <w:rPr>
                <w:rFonts w:ascii="Cambria Math" w:hAnsi="Cambria Math"/>
                <w:kern w:val="2"/>
              </w:rPr>
              <m:t>EPU</m:t>
            </m:r>
          </m:sup>
        </m:sSubSup>
      </m:oMath>
      <w:r w:rsidRPr="007459DA">
        <w:rPr>
          <w:rFonts w:eastAsia="宋体"/>
          <w:kern w:val="2"/>
          <w:lang w:val="zh-CN"/>
        </w:rPr>
        <w:t>是</w:t>
      </w:r>
      <m:oMath>
        <m:r>
          <w:rPr>
            <w:rFonts w:ascii="Cambria Math" w:hAnsi="Cambria Math"/>
            <w:kern w:val="2"/>
          </w:rPr>
          <m:t>log</m:t>
        </m:r>
        <m:d>
          <m:dPr>
            <m:ctrlPr>
              <w:rPr>
                <w:rFonts w:ascii="Cambria Math" w:hAnsi="Cambria Math"/>
                <w:i/>
                <w:kern w:val="2"/>
              </w:rPr>
            </m:ctrlPr>
          </m:dPr>
          <m:e>
            <m:r>
              <w:rPr>
                <w:rFonts w:ascii="Cambria Math" w:hAnsi="Cambria Math"/>
                <w:kern w:val="2"/>
              </w:rPr>
              <m:t>EP</m:t>
            </m:r>
            <m:sSub>
              <m:sSubPr>
                <m:ctrlPr>
                  <w:rPr>
                    <w:rFonts w:ascii="Cambria Math" w:hAnsi="Cambria Math"/>
                    <w:i/>
                    <w:kern w:val="2"/>
                  </w:rPr>
                </m:ctrlPr>
              </m:sSubPr>
              <m:e>
                <m:r>
                  <w:rPr>
                    <w:rFonts w:ascii="Cambria Math" w:hAnsi="Cambria Math"/>
                    <w:kern w:val="2"/>
                  </w:rPr>
                  <m:t>U</m:t>
                </m:r>
              </m:e>
              <m:sub>
                <m:r>
                  <w:rPr>
                    <w:rFonts w:ascii="Cambria Math" w:hAnsi="Cambria Math"/>
                    <w:kern w:val="2"/>
                  </w:rPr>
                  <m:t>t</m:t>
                </m:r>
              </m:sub>
            </m:sSub>
          </m:e>
        </m:d>
        <m:r>
          <w:rPr>
            <w:rFonts w:ascii="Cambria Math" w:hAnsi="Cambria Math"/>
            <w:kern w:val="2"/>
          </w:rPr>
          <m:t>-log</m:t>
        </m:r>
        <m:d>
          <m:dPr>
            <m:ctrlPr>
              <w:rPr>
                <w:rFonts w:ascii="Cambria Math" w:hAnsi="Cambria Math"/>
                <w:i/>
                <w:kern w:val="2"/>
              </w:rPr>
            </m:ctrlPr>
          </m:dPr>
          <m:e>
            <m:r>
              <w:rPr>
                <w:rFonts w:ascii="Cambria Math" w:hAnsi="Cambria Math"/>
                <w:kern w:val="2"/>
              </w:rPr>
              <m:t>EP</m:t>
            </m:r>
            <m:sSub>
              <m:sSubPr>
                <m:ctrlPr>
                  <w:rPr>
                    <w:rFonts w:ascii="Cambria Math" w:hAnsi="Cambria Math"/>
                    <w:i/>
                    <w:kern w:val="2"/>
                  </w:rPr>
                </m:ctrlPr>
              </m:sSubPr>
              <m:e>
                <m:r>
                  <w:rPr>
                    <w:rFonts w:ascii="Cambria Math" w:hAnsi="Cambria Math"/>
                    <w:kern w:val="2"/>
                  </w:rPr>
                  <m:t>U</m:t>
                </m:r>
              </m:e>
              <m:sub>
                <m:r>
                  <w:rPr>
                    <w:rFonts w:ascii="Cambria Math" w:hAnsi="Cambria Math"/>
                    <w:kern w:val="2"/>
                  </w:rPr>
                  <m:t>t-1</m:t>
                </m:r>
              </m:sub>
            </m:sSub>
          </m:e>
        </m:d>
      </m:oMath>
      <w:r w:rsidRPr="007459DA">
        <w:rPr>
          <w:rFonts w:eastAsia="宋体"/>
          <w:kern w:val="2"/>
          <w:lang w:val="zh-CN"/>
        </w:rPr>
        <w:t>所定义的</w:t>
      </w:r>
      <w:r w:rsidRPr="007459DA">
        <w:rPr>
          <w:rFonts w:eastAsia="宋体"/>
          <w:kern w:val="2"/>
        </w:rPr>
        <w:t>（对数差</w:t>
      </w:r>
      <w:r w:rsidRPr="007459DA">
        <w:rPr>
          <w:rFonts w:eastAsia="宋体"/>
          <w:kern w:val="2"/>
          <w:lang w:val="zh-CN"/>
        </w:rPr>
        <w:t>分</w:t>
      </w:r>
      <w:r w:rsidRPr="007459DA">
        <w:rPr>
          <w:rFonts w:eastAsia="宋体"/>
          <w:kern w:val="2"/>
        </w:rPr>
        <w:t>）。</w:t>
      </w:r>
      <m:oMath>
        <m:sSubSup>
          <m:sSubSupPr>
            <m:ctrlPr>
              <w:rPr>
                <w:rFonts w:ascii="Cambria Math" w:hAnsi="Cambria Math"/>
                <w:i/>
                <w:kern w:val="2"/>
              </w:rPr>
            </m:ctrlPr>
          </m:sSubSupPr>
          <m:e>
            <m:r>
              <w:rPr>
                <w:rFonts w:ascii="Cambria Math" w:hAnsi="Cambria Math"/>
                <w:kern w:val="2"/>
              </w:rPr>
              <m:t>R</m:t>
            </m:r>
          </m:e>
          <m:sub>
            <m:r>
              <w:rPr>
                <w:rFonts w:ascii="Cambria Math" w:hAnsi="Cambria Math"/>
                <w:kern w:val="2"/>
              </w:rPr>
              <m:t>t</m:t>
            </m:r>
          </m:sub>
          <m:sup>
            <m:r>
              <w:rPr>
                <w:rFonts w:ascii="Cambria Math" w:hAnsi="Cambria Math"/>
                <w:kern w:val="2"/>
              </w:rPr>
              <m:t>VIX</m:t>
            </m:r>
          </m:sup>
        </m:sSubSup>
      </m:oMath>
      <w:r w:rsidRPr="007459DA">
        <w:rPr>
          <w:rFonts w:eastAsia="宋体"/>
          <w:kern w:val="2"/>
          <w:lang w:val="zh-CN"/>
        </w:rPr>
        <w:t>具</w:t>
      </w:r>
      <w:r w:rsidRPr="007459DA">
        <w:rPr>
          <w:rFonts w:eastAsia="宋体"/>
          <w:kern w:val="2"/>
        </w:rPr>
        <w:t>有相同的公式。从图</w:t>
      </w:r>
      <w:r w:rsidRPr="007459DA">
        <w:rPr>
          <w:rFonts w:eastAsia="宋体"/>
          <w:kern w:val="2"/>
        </w:rPr>
        <w:t>2</w:t>
      </w:r>
      <w:r w:rsidRPr="007459DA">
        <w:rPr>
          <w:rFonts w:eastAsia="宋体"/>
          <w:kern w:val="2"/>
        </w:rPr>
        <w:t>中，我们几乎可以说数据是稳定的，但仍然需要进行</w:t>
      </w:r>
      <w:r w:rsidRPr="007459DA">
        <w:rPr>
          <w:rFonts w:eastAsia="宋体"/>
          <w:kern w:val="2"/>
        </w:rPr>
        <w:t>ADF</w:t>
      </w:r>
      <w:r w:rsidRPr="007459DA">
        <w:rPr>
          <w:rFonts w:eastAsia="宋体"/>
          <w:kern w:val="2"/>
        </w:rPr>
        <w:t>测试。其他统计描述见表</w:t>
      </w:r>
      <w:r w:rsidRPr="007459DA">
        <w:rPr>
          <w:rFonts w:eastAsia="宋体"/>
          <w:kern w:val="2"/>
        </w:rPr>
        <w:t>1</w:t>
      </w:r>
      <w:r w:rsidRPr="007459DA">
        <w:rPr>
          <w:rFonts w:eastAsia="宋体"/>
          <w:kern w:val="2"/>
        </w:rPr>
        <w:t>。</w:t>
      </w:r>
      <w:r w:rsidRPr="007459DA">
        <w:rPr>
          <w:rFonts w:eastAsia="宋体"/>
          <w:kern w:val="2"/>
        </w:rPr>
        <w:t>ADF</w:t>
      </w:r>
      <w:r w:rsidRPr="007459DA">
        <w:rPr>
          <w:rFonts w:eastAsia="宋体"/>
          <w:kern w:val="2"/>
        </w:rPr>
        <w:t>测试结果表明，</w:t>
      </w:r>
      <m:oMath>
        <m:sSubSup>
          <m:sSubSupPr>
            <m:ctrlPr>
              <w:rPr>
                <w:rFonts w:ascii="Cambria Math" w:hAnsi="Cambria Math"/>
                <w:i/>
                <w:kern w:val="2"/>
              </w:rPr>
            </m:ctrlPr>
          </m:sSubSupPr>
          <m:e>
            <m:r>
              <w:rPr>
                <w:rFonts w:ascii="Cambria Math" w:hAnsi="Cambria Math"/>
                <w:kern w:val="2"/>
              </w:rPr>
              <m:t>R</m:t>
            </m:r>
          </m:e>
          <m:sub>
            <m:r>
              <w:rPr>
                <w:rFonts w:ascii="Cambria Math" w:hAnsi="Cambria Math"/>
                <w:kern w:val="2"/>
              </w:rPr>
              <m:t>t</m:t>
            </m:r>
          </m:sub>
          <m:sup>
            <m:r>
              <w:rPr>
                <w:rFonts w:ascii="Cambria Math" w:hAnsi="Cambria Math"/>
                <w:kern w:val="2"/>
              </w:rPr>
              <m:t>EPU</m:t>
            </m:r>
          </m:sup>
        </m:sSubSup>
      </m:oMath>
      <w:r w:rsidRPr="007459DA">
        <w:rPr>
          <w:rFonts w:eastAsia="宋体"/>
          <w:kern w:val="2"/>
        </w:rPr>
        <w:t>和</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rPr>
        <w:t>ADF</w:t>
      </w:r>
      <w:r w:rsidRPr="007459DA">
        <w:rPr>
          <w:rFonts w:eastAsia="宋体"/>
          <w:kern w:val="2"/>
        </w:rPr>
        <w:t>测试结果在</w:t>
      </w:r>
      <w:r w:rsidRPr="007459DA">
        <w:rPr>
          <w:rFonts w:eastAsia="宋体"/>
          <w:kern w:val="2"/>
        </w:rPr>
        <w:t>1%</w:t>
      </w:r>
      <w:r w:rsidRPr="007459DA">
        <w:rPr>
          <w:rFonts w:eastAsia="宋体"/>
          <w:kern w:val="2"/>
        </w:rPr>
        <w:t>时都很重要，这意味着</w:t>
      </w:r>
      <w:bookmarkStart w:id="0" w:name="_Hlk133601034"/>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bookmarkEnd w:id="0"/>
      <w:r w:rsidRPr="007459DA">
        <w:rPr>
          <w:rFonts w:eastAsia="宋体"/>
          <w:kern w:val="2"/>
        </w:rPr>
        <w:t>和</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rPr>
        <w:t>两者都是稳定的。因此，</w:t>
      </w:r>
      <w:r w:rsidRPr="007459DA">
        <w:rPr>
          <w:rFonts w:eastAsia="宋体"/>
          <w:kern w:val="2"/>
        </w:rPr>
        <w:t>VAR</w:t>
      </w:r>
      <w:r w:rsidRPr="007459DA">
        <w:rPr>
          <w:rFonts w:eastAsia="宋体"/>
          <w:kern w:val="2"/>
        </w:rPr>
        <w:t>模型可以在数据上使用。</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和</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具有左偏</w:t>
      </w:r>
      <w:r w:rsidRPr="007459DA">
        <w:rPr>
          <w:rFonts w:eastAsia="宋体"/>
          <w:kern w:val="2"/>
        </w:rPr>
        <w:t>和</w:t>
      </w:r>
      <w:r w:rsidRPr="007459DA">
        <w:rPr>
          <w:rFonts w:eastAsia="宋体"/>
          <w:kern w:val="2"/>
          <w:lang w:val="zh-CN"/>
        </w:rPr>
        <w:t>高峰度特征</w:t>
      </w:r>
      <w:r w:rsidRPr="007459DA">
        <w:rPr>
          <w:rFonts w:eastAsia="宋体"/>
          <w:kern w:val="2"/>
        </w:rPr>
        <w:t>。</w:t>
      </w:r>
      <w:r w:rsidRPr="007459DA">
        <w:rPr>
          <w:rFonts w:eastAsia="宋体"/>
          <w:kern w:val="2"/>
        </w:rPr>
        <w:t>JB</w:t>
      </w:r>
      <w:r w:rsidRPr="007459DA">
        <w:rPr>
          <w:rFonts w:eastAsia="宋体"/>
          <w:kern w:val="2"/>
        </w:rPr>
        <w:t>测试也拒绝了正态分布的假设。但正态分布仍然对回归有很好的估计。</w:t>
      </w:r>
      <w:r w:rsidRPr="007459DA">
        <w:rPr>
          <w:rFonts w:eastAsia="宋体"/>
          <w:kern w:val="2"/>
          <w:lang w:val="zh-CN"/>
        </w:rPr>
        <w:t>因为</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lang w:val="zh-CN"/>
        </w:rPr>
        <w:t>的标准差点量级比</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rPr>
        <w:t>大得多，没有必要将我们在</w:t>
      </w:r>
      <w:r w:rsidRPr="007459DA">
        <w:rPr>
          <w:rFonts w:eastAsia="宋体"/>
          <w:kern w:val="2"/>
        </w:rPr>
        <w:t>VAR</w:t>
      </w:r>
      <w:r w:rsidRPr="007459DA">
        <w:rPr>
          <w:rFonts w:eastAsia="宋体"/>
          <w:kern w:val="2"/>
        </w:rPr>
        <w:t>模型中使用的数据标准化。</w:t>
      </w:r>
    </w:p>
    <w:p w14:paraId="64110668" w14:textId="77777777" w:rsidR="00D8115F" w:rsidRPr="007459DA" w:rsidRDefault="00D8115F" w:rsidP="00D8115F">
      <w:pPr>
        <w:pStyle w:val="A9"/>
        <w:spacing w:after="50" w:line="360" w:lineRule="auto"/>
        <w:ind w:firstLineChars="200" w:firstLine="420"/>
        <w:rPr>
          <w:rFonts w:eastAsia="宋体" w:hint="eastAsia"/>
          <w:kern w:val="2"/>
        </w:rPr>
      </w:pPr>
    </w:p>
    <w:p w14:paraId="2590088B" w14:textId="46C54B3D" w:rsidR="008D5134" w:rsidRPr="007459DA" w:rsidRDefault="00D8115F" w:rsidP="00D8115F">
      <w:pPr>
        <w:pStyle w:val="A9"/>
        <w:spacing w:after="50" w:line="360" w:lineRule="auto"/>
        <w:jc w:val="center"/>
        <w:rPr>
          <w:rFonts w:eastAsia="宋体"/>
          <w:kern w:val="2"/>
        </w:rPr>
      </w:pPr>
      <w:r w:rsidRPr="007459DA">
        <w:rPr>
          <w:rFonts w:eastAsia="宋体"/>
          <w:noProof/>
          <w:kern w:val="2"/>
        </w:rPr>
        <w:drawing>
          <wp:anchor distT="0" distB="0" distL="0" distR="0" simplePos="0" relativeHeight="251661312" behindDoc="0" locked="0" layoutInCell="1" allowOverlap="1" wp14:anchorId="431816D2" wp14:editId="79F19EE6">
            <wp:simplePos x="0" y="0"/>
            <wp:positionH relativeFrom="margin">
              <wp:align>center</wp:align>
            </wp:positionH>
            <wp:positionV relativeFrom="line">
              <wp:posOffset>246380</wp:posOffset>
            </wp:positionV>
            <wp:extent cx="3790950" cy="1587500"/>
            <wp:effectExtent l="0" t="0" r="0" b="0"/>
            <wp:wrapTopAndBottom distT="0" distB="0"/>
            <wp:docPr id="1073741840" name="officeArt object" descr="image.png"/>
            <wp:cNvGraphicFramePr/>
            <a:graphic xmlns:a="http://schemas.openxmlformats.org/drawingml/2006/main">
              <a:graphicData uri="http://schemas.openxmlformats.org/drawingml/2006/picture">
                <pic:pic xmlns:pic="http://schemas.openxmlformats.org/drawingml/2006/picture">
                  <pic:nvPicPr>
                    <pic:cNvPr id="1073741840" name="image.png" descr="image.png"/>
                    <pic:cNvPicPr>
                      <a:picLocks noChangeAspect="1"/>
                    </pic:cNvPicPr>
                  </pic:nvPicPr>
                  <pic:blipFill>
                    <a:blip r:embed="rId9"/>
                    <a:stretch>
                      <a:fillRect/>
                    </a:stretch>
                  </pic:blipFill>
                  <pic:spPr>
                    <a:xfrm>
                      <a:off x="0" y="0"/>
                      <a:ext cx="3790950" cy="1587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C3C05" w:rsidRPr="007459DA">
        <w:rPr>
          <w:rFonts w:eastAsia="宋体"/>
          <w:kern w:val="2"/>
          <w:lang w:val="zh-CN"/>
        </w:rPr>
        <w:t>表</w:t>
      </w:r>
      <w:r w:rsidR="003C3C05" w:rsidRPr="007459DA">
        <w:rPr>
          <w:rFonts w:eastAsia="宋体"/>
          <w:kern w:val="2"/>
          <w:lang w:val="zh-CN"/>
        </w:rPr>
        <w:t>1</w:t>
      </w:r>
      <w:r w:rsidR="003C3C05" w:rsidRPr="007459DA">
        <w:rPr>
          <w:rFonts w:eastAsia="宋体"/>
          <w:kern w:val="2"/>
          <w:lang w:val="zh-CN"/>
        </w:rPr>
        <w:t>：</w:t>
      </w:r>
      <w:r w:rsidR="003C3C05" w:rsidRPr="007459DA">
        <w:rPr>
          <w:rFonts w:eastAsia="宋体"/>
          <w:kern w:val="2"/>
          <w:lang w:val="zh-CN"/>
        </w:rPr>
        <w:t>EPU</w:t>
      </w:r>
      <w:r w:rsidR="003C3C05" w:rsidRPr="007459DA">
        <w:rPr>
          <w:rFonts w:eastAsia="宋体"/>
          <w:kern w:val="2"/>
          <w:lang w:val="zh-CN"/>
        </w:rPr>
        <w:t>和</w:t>
      </w:r>
      <w:r w:rsidR="003C3C05" w:rsidRPr="007459DA">
        <w:rPr>
          <w:rFonts w:eastAsia="宋体"/>
          <w:kern w:val="2"/>
          <w:lang w:val="zh-CN"/>
        </w:rPr>
        <w:t>VIX</w:t>
      </w:r>
      <w:r w:rsidR="003C3C05" w:rsidRPr="007459DA">
        <w:rPr>
          <w:rFonts w:eastAsia="宋体"/>
          <w:kern w:val="2"/>
          <w:lang w:val="zh-CN"/>
        </w:rPr>
        <w:t>的统计描述</w:t>
      </w:r>
    </w:p>
    <w:p w14:paraId="21A476B8" w14:textId="77777777" w:rsidR="008D5134" w:rsidRPr="007459DA" w:rsidRDefault="003C3C05" w:rsidP="00D8115F">
      <w:pPr>
        <w:pStyle w:val="A9"/>
        <w:spacing w:after="50" w:line="360" w:lineRule="auto"/>
        <w:ind w:firstLineChars="550" w:firstLine="1155"/>
        <w:rPr>
          <w:rFonts w:eastAsia="宋体"/>
          <w:kern w:val="2"/>
        </w:rPr>
      </w:pPr>
      <w:r w:rsidRPr="007459DA">
        <w:rPr>
          <w:rFonts w:eastAsia="宋体"/>
          <w:kern w:val="2"/>
          <w:lang w:val="zh-CN"/>
        </w:rPr>
        <w:t>***</w:t>
      </w:r>
      <w:r w:rsidRPr="007459DA">
        <w:rPr>
          <w:rFonts w:eastAsia="宋体"/>
          <w:kern w:val="2"/>
          <w:lang w:val="zh-CN"/>
        </w:rPr>
        <w:t>意味着</w:t>
      </w:r>
      <w:r w:rsidRPr="007459DA">
        <w:rPr>
          <w:rFonts w:eastAsia="宋体"/>
          <w:kern w:val="2"/>
          <w:lang w:val="zh-CN"/>
        </w:rPr>
        <w:t>1%</w:t>
      </w:r>
      <w:r w:rsidRPr="007459DA">
        <w:rPr>
          <w:rFonts w:eastAsia="宋体"/>
          <w:kern w:val="2"/>
          <w:lang w:val="zh-CN"/>
        </w:rPr>
        <w:t>显著</w:t>
      </w:r>
    </w:p>
    <w:p w14:paraId="3D6B297D" w14:textId="77777777" w:rsidR="008D5134" w:rsidRPr="007459DA" w:rsidRDefault="008D5134" w:rsidP="00D8115F">
      <w:pPr>
        <w:pStyle w:val="A9"/>
        <w:spacing w:after="50" w:line="360" w:lineRule="auto"/>
        <w:rPr>
          <w:rFonts w:eastAsia="宋体"/>
          <w:kern w:val="2"/>
        </w:rPr>
      </w:pPr>
    </w:p>
    <w:p w14:paraId="14ED25B7" w14:textId="04B5737E" w:rsidR="008D5134" w:rsidRPr="00D8115F" w:rsidRDefault="003C3C05" w:rsidP="00D8115F">
      <w:pPr>
        <w:pStyle w:val="aa"/>
        <w:numPr>
          <w:ilvl w:val="0"/>
          <w:numId w:val="2"/>
        </w:numPr>
        <w:spacing w:after="50" w:line="360" w:lineRule="auto"/>
        <w:rPr>
          <w:rFonts w:ascii="Times New Roman" w:eastAsia="宋体" w:hAnsi="Times New Roman" w:cs="Times New Roman"/>
          <w:lang w:val="zh-CN"/>
        </w:rPr>
      </w:pPr>
      <w:r w:rsidRPr="007459DA">
        <w:rPr>
          <w:rFonts w:ascii="Times New Roman" w:eastAsia="宋体" w:hAnsi="Times New Roman" w:cs="Times New Roman" w:hint="default"/>
          <w:kern w:val="2"/>
          <w:lang w:val="zh-CN"/>
        </w:rPr>
        <w:t>研究方法</w:t>
      </w:r>
    </w:p>
    <w:p w14:paraId="0D04001B" w14:textId="401C56A1" w:rsidR="008D5134" w:rsidRPr="007459DA" w:rsidRDefault="003C3C05" w:rsidP="00D8115F">
      <w:pPr>
        <w:pStyle w:val="A9"/>
        <w:widowControl/>
        <w:spacing w:after="222" w:line="360" w:lineRule="auto"/>
        <w:ind w:right="374" w:firstLine="403"/>
        <w:rPr>
          <w:rFonts w:eastAsia="宋体" w:hint="eastAsia"/>
          <w:kern w:val="2"/>
        </w:rPr>
      </w:pPr>
      <w:r w:rsidRPr="007459DA">
        <w:rPr>
          <w:rFonts w:eastAsia="宋体"/>
          <w:kern w:val="2"/>
          <w:lang w:val="zh-CN"/>
        </w:rPr>
        <w:t>在这一部分，只需介绍本文中使用的方法。它们是格兰杰因果关系分析和</w:t>
      </w:r>
      <w:r w:rsidRPr="007459DA">
        <w:rPr>
          <w:rFonts w:eastAsia="宋体"/>
          <w:kern w:val="2"/>
          <w:lang w:val="zh-CN"/>
        </w:rPr>
        <w:t>VAR</w:t>
      </w:r>
      <w:r w:rsidRPr="007459DA">
        <w:rPr>
          <w:rFonts w:eastAsia="宋体"/>
          <w:kern w:val="2"/>
          <w:lang w:val="zh-CN"/>
        </w:rPr>
        <w:t>模型。</w:t>
      </w:r>
    </w:p>
    <w:p w14:paraId="6D84D576" w14:textId="77777777" w:rsidR="008D5134" w:rsidRPr="007459DA" w:rsidRDefault="003C3C05" w:rsidP="00D8115F">
      <w:pPr>
        <w:pStyle w:val="aa"/>
        <w:widowControl/>
        <w:numPr>
          <w:ilvl w:val="1"/>
          <w:numId w:val="2"/>
        </w:numPr>
        <w:spacing w:after="337" w:line="360" w:lineRule="auto"/>
        <w:ind w:right="374"/>
        <w:rPr>
          <w:rFonts w:ascii="Times New Roman" w:eastAsia="宋体" w:hAnsi="Times New Roman" w:cs="Times New Roman" w:hint="default"/>
          <w:i/>
          <w:iCs/>
          <w:lang w:val="zh-CN"/>
        </w:rPr>
      </w:pPr>
      <w:r w:rsidRPr="007459DA">
        <w:rPr>
          <w:rFonts w:ascii="Times New Roman" w:eastAsia="宋体" w:hAnsi="Times New Roman" w:cs="Times New Roman" w:hint="default"/>
          <w:kern w:val="2"/>
          <w:lang w:val="zh-CN"/>
        </w:rPr>
        <w:t>格兰杰因果关系分析</w:t>
      </w:r>
    </w:p>
    <w:p w14:paraId="1BFDFEEA" w14:textId="77777777" w:rsidR="008D5134" w:rsidRPr="007459DA" w:rsidRDefault="003C3C05" w:rsidP="00D8115F">
      <w:pPr>
        <w:pStyle w:val="A9"/>
        <w:widowControl/>
        <w:spacing w:after="337" w:line="360" w:lineRule="auto"/>
        <w:ind w:right="374" w:firstLine="274"/>
        <w:rPr>
          <w:rFonts w:eastAsia="宋体"/>
          <w:kern w:val="2"/>
        </w:rPr>
      </w:pPr>
      <w:r w:rsidRPr="007459DA">
        <w:rPr>
          <w:rFonts w:eastAsia="宋体"/>
          <w:kern w:val="2"/>
          <w:lang w:val="zh-CN"/>
        </w:rPr>
        <w:t>Granger</w:t>
      </w:r>
      <w:r w:rsidRPr="007459DA">
        <w:rPr>
          <w:rFonts w:eastAsia="宋体"/>
          <w:kern w:val="2"/>
          <w:lang w:val="zh-CN"/>
        </w:rPr>
        <w:t>因果关系分析由</w:t>
      </w:r>
      <w:r w:rsidRPr="007459DA">
        <w:rPr>
          <w:rFonts w:eastAsia="宋体"/>
          <w:kern w:val="2"/>
          <w:lang w:val="zh-CN"/>
        </w:rPr>
        <w:t>Granger</w:t>
      </w:r>
      <w:r w:rsidRPr="007459DA">
        <w:rPr>
          <w:rFonts w:eastAsia="宋体"/>
          <w:kern w:val="2"/>
          <w:lang w:val="zh-CN"/>
        </w:rPr>
        <w:t>于</w:t>
      </w:r>
      <w:r w:rsidRPr="007459DA">
        <w:rPr>
          <w:rFonts w:eastAsia="宋体"/>
          <w:kern w:val="2"/>
          <w:lang w:val="zh-CN"/>
        </w:rPr>
        <w:t>1969</w:t>
      </w:r>
      <w:r w:rsidRPr="007459DA">
        <w:rPr>
          <w:rFonts w:eastAsia="宋体"/>
          <w:kern w:val="2"/>
          <w:lang w:val="zh-CN"/>
        </w:rPr>
        <w:t>年建立，然后</w:t>
      </w:r>
      <w:r w:rsidRPr="007459DA">
        <w:rPr>
          <w:rFonts w:eastAsia="宋体"/>
          <w:kern w:val="2"/>
          <w:lang w:val="zh-CN"/>
        </w:rPr>
        <w:t>Sims</w:t>
      </w:r>
      <w:r w:rsidRPr="007459DA">
        <w:rPr>
          <w:rFonts w:eastAsia="宋体"/>
          <w:kern w:val="2"/>
          <w:lang w:val="zh-CN"/>
        </w:rPr>
        <w:t>（</w:t>
      </w:r>
      <w:r w:rsidRPr="007459DA">
        <w:rPr>
          <w:rFonts w:eastAsia="宋体"/>
          <w:kern w:val="2"/>
          <w:lang w:val="zh-CN"/>
        </w:rPr>
        <w:t>1980</w:t>
      </w:r>
      <w:r w:rsidRPr="007459DA">
        <w:rPr>
          <w:rFonts w:eastAsia="宋体"/>
          <w:kern w:val="2"/>
          <w:lang w:val="zh-CN"/>
        </w:rPr>
        <w:t>）完成了</w:t>
      </w:r>
      <w:r w:rsidRPr="007459DA">
        <w:rPr>
          <w:rFonts w:eastAsia="宋体"/>
          <w:kern w:val="2"/>
          <w:lang w:val="zh-CN"/>
        </w:rPr>
        <w:t>Granger</w:t>
      </w:r>
      <w:r w:rsidRPr="007459DA">
        <w:rPr>
          <w:rFonts w:eastAsia="宋体"/>
          <w:kern w:val="2"/>
          <w:lang w:val="zh-CN"/>
        </w:rPr>
        <w:t>因果关系分析。该模型可以显示如下：</w:t>
      </w:r>
    </w:p>
    <w:p w14:paraId="7A2911F9" w14:textId="77777777" w:rsidR="008D5134" w:rsidRPr="007459DA" w:rsidRDefault="003C3C05" w:rsidP="00D8115F">
      <w:pPr>
        <w:pStyle w:val="A9"/>
        <w:widowControl/>
        <w:spacing w:after="477" w:line="360" w:lineRule="auto"/>
        <w:ind w:left="1234" w:right="374" w:hanging="10"/>
        <w:jc w:val="right"/>
        <w:rPr>
          <w:rFonts w:eastAsia="宋体"/>
          <w:kern w:val="2"/>
          <w:sz w:val="20"/>
          <w:szCs w:val="20"/>
        </w:rPr>
      </w:pPr>
      <w:r w:rsidRPr="007459DA">
        <w:rPr>
          <w:rFonts w:eastAsia="宋体"/>
          <w:noProof/>
        </w:rPr>
        <w:drawing>
          <wp:anchor distT="57150" distB="57150" distL="57150" distR="57150" simplePos="0" relativeHeight="251662336" behindDoc="0" locked="0" layoutInCell="1" allowOverlap="1" wp14:anchorId="6CD29264" wp14:editId="6546FE49">
            <wp:simplePos x="0" y="0"/>
            <wp:positionH relativeFrom="column">
              <wp:posOffset>777240</wp:posOffset>
            </wp:positionH>
            <wp:positionV relativeFrom="line">
              <wp:posOffset>-135890</wp:posOffset>
            </wp:positionV>
            <wp:extent cx="2736850" cy="819786"/>
            <wp:effectExtent l="0" t="0" r="0" b="0"/>
            <wp:wrapSquare wrapText="bothSides" distT="57150" distB="57150" distL="57150" distR="57150"/>
            <wp:docPr id="1073741841" name="officeArt object" descr="image.png"/>
            <wp:cNvGraphicFramePr/>
            <a:graphic xmlns:a="http://schemas.openxmlformats.org/drawingml/2006/main">
              <a:graphicData uri="http://schemas.openxmlformats.org/drawingml/2006/picture">
                <pic:pic xmlns:pic="http://schemas.openxmlformats.org/drawingml/2006/picture">
                  <pic:nvPicPr>
                    <pic:cNvPr id="1073741841" name="image.png" descr="image.png"/>
                    <pic:cNvPicPr>
                      <a:picLocks noChangeAspect="1"/>
                    </pic:cNvPicPr>
                  </pic:nvPicPr>
                  <pic:blipFill>
                    <a:blip r:embed="rId10"/>
                    <a:stretch>
                      <a:fillRect/>
                    </a:stretch>
                  </pic:blipFill>
                  <pic:spPr>
                    <a:xfrm>
                      <a:off x="0" y="0"/>
                      <a:ext cx="2736850" cy="819786"/>
                    </a:xfrm>
                    <a:prstGeom prst="rect">
                      <a:avLst/>
                    </a:prstGeom>
                    <a:ln w="12700" cap="flat">
                      <a:noFill/>
                      <a:miter lim="400000"/>
                    </a:ln>
                    <a:effectLst/>
                  </pic:spPr>
                </pic:pic>
              </a:graphicData>
            </a:graphic>
          </wp:anchor>
        </w:drawing>
      </w:r>
      <w:r w:rsidRPr="007459DA">
        <w:rPr>
          <w:rFonts w:eastAsia="宋体"/>
          <w:kern w:val="2"/>
          <w:sz w:val="20"/>
          <w:szCs w:val="20"/>
        </w:rPr>
        <w:t>(1)</w:t>
      </w:r>
    </w:p>
    <w:p w14:paraId="14A37BCA" w14:textId="77777777" w:rsidR="008D5134" w:rsidRPr="007459DA" w:rsidRDefault="003C3C05" w:rsidP="00D8115F">
      <w:pPr>
        <w:pStyle w:val="A9"/>
        <w:widowControl/>
        <w:spacing w:after="330" w:line="360" w:lineRule="auto"/>
        <w:ind w:left="1234" w:right="374" w:hanging="10"/>
        <w:jc w:val="right"/>
        <w:rPr>
          <w:rFonts w:eastAsia="宋体"/>
          <w:kern w:val="2"/>
        </w:rPr>
      </w:pPr>
      <w:r w:rsidRPr="007459DA">
        <w:rPr>
          <w:rFonts w:eastAsia="宋体"/>
          <w:kern w:val="2"/>
          <w:sz w:val="20"/>
          <w:szCs w:val="20"/>
        </w:rPr>
        <w:t>(2)</w:t>
      </w:r>
    </w:p>
    <w:p w14:paraId="5ED0B173" w14:textId="060DBFEC" w:rsidR="008D5134" w:rsidRPr="007459DA" w:rsidRDefault="003C3C05" w:rsidP="00D8115F">
      <w:pPr>
        <w:pStyle w:val="A9"/>
        <w:widowControl/>
        <w:spacing w:after="106" w:line="360" w:lineRule="auto"/>
        <w:ind w:right="374" w:firstLine="274"/>
        <w:rPr>
          <w:rFonts w:eastAsia="宋体"/>
          <w:kern w:val="2"/>
        </w:rPr>
      </w:pPr>
      <w:r w:rsidRPr="007459DA">
        <w:rPr>
          <w:rFonts w:eastAsia="宋体"/>
          <w:kern w:val="2"/>
        </w:rPr>
        <w:t>在上面的方程中，</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和</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是两个时间序列。</w:t>
      </w:r>
      <w:r w:rsidRPr="007459DA">
        <w:rPr>
          <w:rFonts w:eastAsia="宋体"/>
          <w:kern w:val="2"/>
        </w:rPr>
        <w:t>ε</w:t>
      </w:r>
      <w:r w:rsidRPr="007459DA">
        <w:rPr>
          <w:rFonts w:eastAsia="宋体"/>
          <w:kern w:val="2"/>
        </w:rPr>
        <w:t>是残差，</w:t>
      </w:r>
      <w:r w:rsidRPr="007459DA">
        <w:rPr>
          <w:rFonts w:eastAsia="宋体"/>
          <w:kern w:val="2"/>
        </w:rPr>
        <w:t>p</w:t>
      </w:r>
      <w:r w:rsidRPr="007459DA">
        <w:rPr>
          <w:rFonts w:eastAsia="宋体"/>
          <w:kern w:val="2"/>
        </w:rPr>
        <w:t>和</w:t>
      </w:r>
      <w:r w:rsidRPr="007459DA">
        <w:rPr>
          <w:rFonts w:eastAsia="宋体"/>
          <w:kern w:val="2"/>
        </w:rPr>
        <w:t>q</w:t>
      </w:r>
      <w:r w:rsidRPr="007459DA">
        <w:rPr>
          <w:rFonts w:eastAsia="宋体"/>
          <w:kern w:val="2"/>
        </w:rPr>
        <w:t>是最大滞后。格兰杰因果关系分析使用</w:t>
      </w:r>
      <w:r w:rsidRPr="007459DA">
        <w:rPr>
          <w:rFonts w:eastAsia="宋体"/>
          <w:kern w:val="2"/>
        </w:rPr>
        <w:t>F</w:t>
      </w:r>
      <w:r w:rsidRPr="007459DA">
        <w:rPr>
          <w:rFonts w:eastAsia="宋体"/>
          <w:kern w:val="2"/>
        </w:rPr>
        <w:t>测试来识别因果关系。</w:t>
      </w:r>
    </w:p>
    <w:p w14:paraId="0734640B" w14:textId="77777777" w:rsidR="008D5134" w:rsidRPr="007459DA" w:rsidRDefault="003C3C05" w:rsidP="00D8115F">
      <w:pPr>
        <w:pStyle w:val="A9"/>
        <w:widowControl/>
        <w:tabs>
          <w:tab w:val="center" w:pos="3470"/>
          <w:tab w:val="center" w:pos="6747"/>
        </w:tabs>
        <w:spacing w:after="171" w:line="360" w:lineRule="auto"/>
        <w:jc w:val="left"/>
        <w:rPr>
          <w:rFonts w:eastAsia="宋体"/>
          <w:kern w:val="2"/>
          <w:sz w:val="20"/>
          <w:szCs w:val="20"/>
        </w:rPr>
      </w:pPr>
      <w:r w:rsidRPr="007459DA">
        <w:rPr>
          <w:rFonts w:eastAsia="宋体"/>
          <w:kern w:val="2"/>
          <w:sz w:val="22"/>
          <w:szCs w:val="22"/>
        </w:rPr>
        <w:tab/>
      </w:r>
      <w:r w:rsidRPr="007459DA">
        <w:rPr>
          <w:rFonts w:eastAsia="宋体"/>
          <w:noProof/>
          <w:kern w:val="2"/>
          <w:sz w:val="20"/>
          <w:szCs w:val="20"/>
        </w:rPr>
        <w:drawing>
          <wp:inline distT="0" distB="0" distL="0" distR="0" wp14:anchorId="2C0BD872" wp14:editId="5D7B4755">
            <wp:extent cx="2240280" cy="304800"/>
            <wp:effectExtent l="0" t="0" r="0" b="0"/>
            <wp:docPr id="1073741844" name="officeArt object" descr="image.png"/>
            <wp:cNvGraphicFramePr/>
            <a:graphic xmlns:a="http://schemas.openxmlformats.org/drawingml/2006/main">
              <a:graphicData uri="http://schemas.openxmlformats.org/drawingml/2006/picture">
                <pic:pic xmlns:pic="http://schemas.openxmlformats.org/drawingml/2006/picture">
                  <pic:nvPicPr>
                    <pic:cNvPr id="1073741844" name="image.png" descr="image.png"/>
                    <pic:cNvPicPr>
                      <a:picLocks noChangeAspect="1"/>
                    </pic:cNvPicPr>
                  </pic:nvPicPr>
                  <pic:blipFill>
                    <a:blip r:embed="rId11"/>
                    <a:stretch>
                      <a:fillRect/>
                    </a:stretch>
                  </pic:blipFill>
                  <pic:spPr>
                    <a:xfrm>
                      <a:off x="0" y="0"/>
                      <a:ext cx="2240280" cy="304800"/>
                    </a:xfrm>
                    <a:prstGeom prst="rect">
                      <a:avLst/>
                    </a:prstGeom>
                    <a:ln w="12700" cap="flat">
                      <a:noFill/>
                      <a:miter lim="400000"/>
                    </a:ln>
                    <a:effectLst/>
                  </pic:spPr>
                </pic:pic>
              </a:graphicData>
            </a:graphic>
          </wp:inline>
        </w:drawing>
      </w:r>
      <w:r w:rsidRPr="007459DA">
        <w:rPr>
          <w:rFonts w:eastAsia="宋体"/>
          <w:kern w:val="2"/>
          <w:sz w:val="20"/>
          <w:szCs w:val="20"/>
        </w:rPr>
        <w:tab/>
        <w:t>(3)</w:t>
      </w:r>
    </w:p>
    <w:p w14:paraId="7FEEB69C" w14:textId="77777777" w:rsidR="008D5134" w:rsidRPr="007459DA" w:rsidRDefault="003C3C05" w:rsidP="00D8115F">
      <w:pPr>
        <w:pStyle w:val="A9"/>
        <w:widowControl/>
        <w:spacing w:after="106" w:line="360" w:lineRule="auto"/>
        <w:ind w:right="374" w:firstLine="274"/>
        <w:rPr>
          <w:rFonts w:eastAsia="宋体"/>
          <w:kern w:val="2"/>
        </w:rPr>
      </w:pPr>
      <w:r w:rsidRPr="007459DA">
        <w:rPr>
          <w:rFonts w:eastAsia="宋体"/>
          <w:kern w:val="2"/>
        </w:rPr>
        <w:lastRenderedPageBreak/>
        <w:t>方程（</w:t>
      </w:r>
      <w:r w:rsidRPr="007459DA">
        <w:rPr>
          <w:rFonts w:eastAsia="宋体"/>
          <w:kern w:val="2"/>
        </w:rPr>
        <w:t>2</w:t>
      </w:r>
      <w:r w:rsidRPr="007459DA">
        <w:rPr>
          <w:rFonts w:eastAsia="宋体"/>
          <w:kern w:val="2"/>
        </w:rPr>
        <w:t>）的假设</w:t>
      </w:r>
      <w:r w:rsidRPr="007459DA">
        <w:rPr>
          <w:rFonts w:eastAsia="宋体"/>
          <w:kern w:val="2"/>
        </w:rPr>
        <w:t>0</w:t>
      </w:r>
      <w:r w:rsidRPr="007459DA">
        <w:rPr>
          <w:rFonts w:eastAsia="宋体"/>
          <w:kern w:val="2"/>
          <w:lang w:val="zh-CN"/>
        </w:rPr>
        <w:t>:</w:t>
      </w:r>
      <w:r w:rsidRPr="007459DA">
        <w:rPr>
          <w:rFonts w:eastAsia="宋体"/>
          <w:noProof/>
          <w:kern w:val="2"/>
        </w:rPr>
        <w:drawing>
          <wp:inline distT="0" distB="0" distL="0" distR="0" wp14:anchorId="5D6C7160" wp14:editId="2446667D">
            <wp:extent cx="190500" cy="203200"/>
            <wp:effectExtent l="0" t="0" r="0" b="0"/>
            <wp:docPr id="1073741845" name="officeArt object" descr="image.tif"/>
            <wp:cNvGraphicFramePr/>
            <a:graphic xmlns:a="http://schemas.openxmlformats.org/drawingml/2006/main">
              <a:graphicData uri="http://schemas.openxmlformats.org/drawingml/2006/picture">
                <pic:pic xmlns:pic="http://schemas.openxmlformats.org/drawingml/2006/picture">
                  <pic:nvPicPr>
                    <pic:cNvPr id="1073741845" name="image.tif" descr="image.tif"/>
                    <pic:cNvPicPr>
                      <a:picLocks noChangeAspect="1"/>
                    </pic:cNvPicPr>
                  </pic:nvPicPr>
                  <pic:blipFill>
                    <a:blip r:embed="rId12"/>
                    <a:stretch>
                      <a:fillRect/>
                    </a:stretch>
                  </pic:blipFill>
                  <pic:spPr>
                    <a:xfrm>
                      <a:off x="0" y="0"/>
                      <a:ext cx="190500" cy="203200"/>
                    </a:xfrm>
                    <a:prstGeom prst="rect">
                      <a:avLst/>
                    </a:prstGeom>
                    <a:ln w="12700" cap="flat">
                      <a:noFill/>
                      <a:miter lim="400000"/>
                    </a:ln>
                    <a:effectLst/>
                  </pic:spPr>
                </pic:pic>
              </a:graphicData>
            </a:graphic>
          </wp:inline>
        </w:drawing>
      </w:r>
      <w:r w:rsidRPr="007459DA">
        <w:rPr>
          <w:rFonts w:eastAsia="宋体"/>
          <w:kern w:val="2"/>
        </w:rPr>
        <w:t>都是零。因此，限制为</w:t>
      </w:r>
      <w:r w:rsidRPr="007459DA">
        <w:rPr>
          <w:rFonts w:eastAsia="宋体"/>
          <w:noProof/>
          <w:kern w:val="2"/>
        </w:rPr>
        <w:drawing>
          <wp:inline distT="0" distB="0" distL="0" distR="0" wp14:anchorId="3BD6917E" wp14:editId="31985E93">
            <wp:extent cx="190500" cy="203200"/>
            <wp:effectExtent l="0" t="0" r="0" b="0"/>
            <wp:docPr id="1073741846" name="officeArt object" descr="image.tif"/>
            <wp:cNvGraphicFramePr/>
            <a:graphic xmlns:a="http://schemas.openxmlformats.org/drawingml/2006/main">
              <a:graphicData uri="http://schemas.openxmlformats.org/drawingml/2006/picture">
                <pic:pic xmlns:pic="http://schemas.openxmlformats.org/drawingml/2006/picture">
                  <pic:nvPicPr>
                    <pic:cNvPr id="1073741846" name="image.tif" descr="image.tif"/>
                    <pic:cNvPicPr>
                      <a:picLocks noChangeAspect="1"/>
                    </pic:cNvPicPr>
                  </pic:nvPicPr>
                  <pic:blipFill>
                    <a:blip r:embed="rId12"/>
                    <a:stretch>
                      <a:fillRect/>
                    </a:stretch>
                  </pic:blipFill>
                  <pic:spPr>
                    <a:xfrm>
                      <a:off x="0" y="0"/>
                      <a:ext cx="190500" cy="203200"/>
                    </a:xfrm>
                    <a:prstGeom prst="rect">
                      <a:avLst/>
                    </a:prstGeom>
                    <a:ln w="12700" cap="flat">
                      <a:noFill/>
                      <a:miter lim="400000"/>
                    </a:ln>
                    <a:effectLst/>
                  </pic:spPr>
                </pic:pic>
              </a:graphicData>
            </a:graphic>
          </wp:inline>
        </w:drawing>
      </w:r>
      <w:r w:rsidRPr="007459DA">
        <w:rPr>
          <w:rFonts w:eastAsia="宋体"/>
          <w:kern w:val="2"/>
        </w:rPr>
        <w:t>=0</w:t>
      </w:r>
      <w:r w:rsidRPr="007459DA">
        <w:rPr>
          <w:rFonts w:eastAsia="宋体"/>
          <w:kern w:val="2"/>
        </w:rPr>
        <w:t>（</w:t>
      </w:r>
      <w:proofErr w:type="spellStart"/>
      <w:r w:rsidRPr="007459DA">
        <w:rPr>
          <w:rFonts w:eastAsia="宋体"/>
          <w:kern w:val="2"/>
        </w:rPr>
        <w:t>i</w:t>
      </w:r>
      <w:proofErr w:type="spellEnd"/>
      <w:r w:rsidRPr="007459DA">
        <w:rPr>
          <w:rFonts w:eastAsia="宋体"/>
          <w:kern w:val="2"/>
        </w:rPr>
        <w:t xml:space="preserve"> = 1,2,3,...,m</w:t>
      </w:r>
      <w:r w:rsidRPr="007459DA">
        <w:rPr>
          <w:rFonts w:eastAsia="宋体"/>
          <w:kern w:val="2"/>
        </w:rPr>
        <w:t>）。</w:t>
      </w:r>
      <w:r w:rsidRPr="007459DA">
        <w:rPr>
          <w:rFonts w:eastAsia="宋体"/>
          <w:kern w:val="2"/>
        </w:rPr>
        <w:t>m</w:t>
      </w:r>
      <w:r w:rsidRPr="007459DA">
        <w:rPr>
          <w:rFonts w:eastAsia="宋体"/>
          <w:kern w:val="2"/>
        </w:rPr>
        <w:t>是</w:t>
      </w:r>
      <w:r w:rsidRPr="007459DA">
        <w:rPr>
          <w:rFonts w:eastAsia="宋体"/>
          <w:noProof/>
          <w:kern w:val="2"/>
        </w:rPr>
        <w:drawing>
          <wp:inline distT="0" distB="0" distL="0" distR="0" wp14:anchorId="3D70F20A" wp14:editId="31022BCC">
            <wp:extent cx="260350" cy="196850"/>
            <wp:effectExtent l="0" t="0" r="0" b="0"/>
            <wp:docPr id="1073741847" name="officeArt object" descr="image.tif"/>
            <wp:cNvGraphicFramePr/>
            <a:graphic xmlns:a="http://schemas.openxmlformats.org/drawingml/2006/main">
              <a:graphicData uri="http://schemas.openxmlformats.org/drawingml/2006/picture">
                <pic:pic xmlns:pic="http://schemas.openxmlformats.org/drawingml/2006/picture">
                  <pic:nvPicPr>
                    <pic:cNvPr id="1073741847" name="image.tif" descr="image.tif"/>
                    <pic:cNvPicPr>
                      <a:picLocks noChangeAspect="1"/>
                    </pic:cNvPicPr>
                  </pic:nvPicPr>
                  <pic:blipFill>
                    <a:blip r:embed="rId13"/>
                    <a:stretch>
                      <a:fillRect/>
                    </a:stretch>
                  </pic:blipFill>
                  <pic:spPr>
                    <a:xfrm>
                      <a:off x="0" y="0"/>
                      <a:ext cx="260350" cy="196850"/>
                    </a:xfrm>
                    <a:prstGeom prst="rect">
                      <a:avLst/>
                    </a:prstGeom>
                    <a:ln w="12700" cap="flat">
                      <a:noFill/>
                      <a:miter lim="400000"/>
                    </a:ln>
                    <a:effectLst/>
                  </pic:spPr>
                </pic:pic>
              </a:graphicData>
            </a:graphic>
          </wp:inline>
        </w:drawing>
      </w:r>
      <w:r w:rsidRPr="007459DA">
        <w:rPr>
          <w:rFonts w:eastAsia="宋体"/>
          <w:kern w:val="2"/>
        </w:rPr>
        <w:t>的最大滞后，</w:t>
      </w:r>
      <w:r w:rsidRPr="007459DA">
        <w:rPr>
          <w:rFonts w:eastAsia="宋体"/>
          <w:kern w:val="2"/>
        </w:rPr>
        <w:t>n</w:t>
      </w:r>
      <w:r w:rsidRPr="007459DA">
        <w:rPr>
          <w:rFonts w:eastAsia="宋体"/>
          <w:kern w:val="2"/>
        </w:rPr>
        <w:t>是</w:t>
      </w:r>
      <w:r w:rsidRPr="007459DA">
        <w:rPr>
          <w:rFonts w:eastAsia="宋体"/>
          <w:kern w:val="2"/>
        </w:rPr>
        <w:t>REPU</w:t>
      </w:r>
      <w:r w:rsidRPr="007459DA">
        <w:rPr>
          <w:rFonts w:eastAsia="宋体"/>
          <w:kern w:val="2"/>
        </w:rPr>
        <w:t>的最大滞后。</w:t>
      </w:r>
      <w:r w:rsidRPr="007459DA">
        <w:rPr>
          <w:rFonts w:eastAsia="宋体"/>
          <w:kern w:val="2"/>
        </w:rPr>
        <w:t>K</w:t>
      </w:r>
      <w:r w:rsidRPr="007459DA">
        <w:rPr>
          <w:rFonts w:eastAsia="宋体"/>
          <w:kern w:val="2"/>
        </w:rPr>
        <w:t>是观察次数。</w:t>
      </w:r>
      <w:r w:rsidRPr="007459DA">
        <w:rPr>
          <w:rFonts w:eastAsia="宋体"/>
          <w:kern w:val="2"/>
        </w:rPr>
        <w:t>SSRR</w:t>
      </w:r>
      <w:r w:rsidRPr="007459DA">
        <w:rPr>
          <w:rFonts w:eastAsia="宋体"/>
          <w:kern w:val="2"/>
        </w:rPr>
        <w:t>是指有限制的</w:t>
      </w:r>
      <w:r w:rsidRPr="007459DA">
        <w:rPr>
          <w:rFonts w:eastAsia="宋体"/>
          <w:kern w:val="2"/>
        </w:rPr>
        <w:t>SSR</w:t>
      </w:r>
      <w:r w:rsidRPr="007459DA">
        <w:rPr>
          <w:rFonts w:eastAsia="宋体"/>
          <w:kern w:val="2"/>
        </w:rPr>
        <w:t>，</w:t>
      </w:r>
      <w:r w:rsidRPr="007459DA">
        <w:rPr>
          <w:rFonts w:eastAsia="宋体"/>
          <w:kern w:val="2"/>
        </w:rPr>
        <w:t>SSRUR</w:t>
      </w:r>
      <w:r w:rsidRPr="007459DA">
        <w:rPr>
          <w:rFonts w:eastAsia="宋体"/>
          <w:kern w:val="2"/>
        </w:rPr>
        <w:t>是指没有限制的</w:t>
      </w:r>
      <w:r w:rsidRPr="007459DA">
        <w:rPr>
          <w:rFonts w:eastAsia="宋体"/>
          <w:kern w:val="2"/>
        </w:rPr>
        <w:t>SSR</w:t>
      </w:r>
      <w:r w:rsidRPr="007459DA">
        <w:rPr>
          <w:rFonts w:eastAsia="宋体"/>
          <w:kern w:val="2"/>
        </w:rPr>
        <w:t>。</w:t>
      </w:r>
    </w:p>
    <w:p w14:paraId="03E07CDB" w14:textId="77777777" w:rsidR="008D5134" w:rsidRPr="007459DA" w:rsidRDefault="008D5134" w:rsidP="00D8115F">
      <w:pPr>
        <w:pStyle w:val="A9"/>
        <w:widowControl/>
        <w:spacing w:after="106" w:line="360" w:lineRule="auto"/>
        <w:ind w:right="374" w:firstLine="274"/>
        <w:rPr>
          <w:rFonts w:eastAsia="宋体"/>
          <w:kern w:val="2"/>
        </w:rPr>
      </w:pPr>
    </w:p>
    <w:p w14:paraId="06765FB4" w14:textId="30BFD22C" w:rsidR="008D5134" w:rsidRPr="007459DA" w:rsidRDefault="003C3C05" w:rsidP="00D8115F">
      <w:pPr>
        <w:pStyle w:val="A9"/>
        <w:widowControl/>
        <w:spacing w:after="106" w:line="360" w:lineRule="auto"/>
        <w:ind w:right="374" w:firstLine="274"/>
        <w:rPr>
          <w:rFonts w:eastAsia="宋体" w:hint="eastAsia"/>
          <w:kern w:val="2"/>
        </w:rPr>
      </w:pPr>
      <w:r w:rsidRPr="007459DA">
        <w:rPr>
          <w:rFonts w:eastAsia="宋体"/>
          <w:kern w:val="2"/>
          <w:lang w:val="zh-CN"/>
        </w:rPr>
        <w:t>3.2 VAR</w:t>
      </w:r>
      <w:r w:rsidRPr="007459DA">
        <w:rPr>
          <w:rFonts w:eastAsia="宋体"/>
          <w:kern w:val="2"/>
          <w:lang w:val="zh-CN"/>
        </w:rPr>
        <w:t>模型</w:t>
      </w:r>
    </w:p>
    <w:p w14:paraId="06424081" w14:textId="77777777" w:rsidR="008D5134" w:rsidRPr="007459DA" w:rsidRDefault="003C3C05" w:rsidP="00D8115F">
      <w:pPr>
        <w:pStyle w:val="A9"/>
        <w:widowControl/>
        <w:spacing w:after="106" w:line="360" w:lineRule="auto"/>
        <w:ind w:right="374" w:firstLine="274"/>
        <w:rPr>
          <w:rFonts w:eastAsia="宋体"/>
          <w:kern w:val="2"/>
        </w:rPr>
      </w:pPr>
      <w:r w:rsidRPr="007459DA">
        <w:rPr>
          <w:rFonts w:eastAsia="宋体"/>
          <w:kern w:val="2"/>
          <w:lang w:val="zh-CN"/>
        </w:rPr>
        <w:t>VAR</w:t>
      </w:r>
      <w:r w:rsidRPr="007459DA">
        <w:rPr>
          <w:rFonts w:eastAsia="宋体"/>
          <w:kern w:val="2"/>
          <w:lang w:val="zh-CN"/>
        </w:rPr>
        <w:t>（矢量自动回归模型）考虑到通货膨胀作为内源变量和残差之间的序列相关性，可以简单地显示如下</w:t>
      </w:r>
      <w:r w:rsidRPr="007459DA">
        <w:rPr>
          <w:rFonts w:eastAsia="宋体"/>
          <w:kern w:val="2"/>
          <w:lang w:val="zh-CN"/>
        </w:rPr>
        <w:t>Pendar</w:t>
      </w:r>
      <w:r w:rsidRPr="007459DA">
        <w:rPr>
          <w:rFonts w:eastAsia="宋体"/>
          <w:kern w:val="2"/>
          <w:lang w:val="zh-CN"/>
        </w:rPr>
        <w:t>和</w:t>
      </w:r>
      <w:r w:rsidRPr="007459DA">
        <w:rPr>
          <w:rFonts w:eastAsia="宋体"/>
          <w:kern w:val="2"/>
          <w:lang w:val="zh-CN"/>
        </w:rPr>
        <w:t>Haji</w:t>
      </w:r>
      <w:r w:rsidRPr="007459DA">
        <w:rPr>
          <w:rFonts w:eastAsia="宋体"/>
          <w:kern w:val="2"/>
          <w:lang w:val="zh-CN"/>
        </w:rPr>
        <w:t>（</w:t>
      </w:r>
      <w:r w:rsidRPr="007459DA">
        <w:rPr>
          <w:rFonts w:eastAsia="宋体"/>
          <w:kern w:val="2"/>
          <w:lang w:val="zh-CN"/>
        </w:rPr>
        <w:t>2017</w:t>
      </w:r>
      <w:r w:rsidRPr="007459DA">
        <w:rPr>
          <w:rFonts w:eastAsia="宋体"/>
          <w:kern w:val="2"/>
          <w:lang w:val="zh-CN"/>
        </w:rPr>
        <w:t>）：</w:t>
      </w:r>
    </w:p>
    <w:p w14:paraId="36B14C9C" w14:textId="77777777" w:rsidR="008D5134" w:rsidRPr="007459DA" w:rsidRDefault="003C3C05" w:rsidP="00D8115F">
      <w:pPr>
        <w:pStyle w:val="A9"/>
        <w:widowControl/>
        <w:tabs>
          <w:tab w:val="center" w:pos="3489"/>
          <w:tab w:val="center" w:pos="6747"/>
        </w:tabs>
        <w:spacing w:after="171" w:line="360" w:lineRule="auto"/>
        <w:jc w:val="left"/>
        <w:rPr>
          <w:rFonts w:eastAsia="宋体"/>
          <w:kern w:val="2"/>
        </w:rPr>
      </w:pPr>
      <w:r w:rsidRPr="007459DA">
        <w:rPr>
          <w:rFonts w:eastAsia="宋体"/>
          <w:kern w:val="2"/>
          <w:sz w:val="22"/>
          <w:szCs w:val="22"/>
        </w:rPr>
        <w:tab/>
      </w:r>
      <w:r w:rsidRPr="007459DA">
        <w:rPr>
          <w:rFonts w:eastAsia="宋体"/>
          <w:noProof/>
          <w:kern w:val="2"/>
          <w:sz w:val="20"/>
          <w:szCs w:val="20"/>
        </w:rPr>
        <w:drawing>
          <wp:inline distT="0" distB="0" distL="0" distR="0" wp14:anchorId="3B56F37F" wp14:editId="11C8266E">
            <wp:extent cx="3529330" cy="313691"/>
            <wp:effectExtent l="0" t="0" r="0" b="0"/>
            <wp:docPr id="1073741848" name="officeArt object" descr="image.png"/>
            <wp:cNvGraphicFramePr/>
            <a:graphic xmlns:a="http://schemas.openxmlformats.org/drawingml/2006/main">
              <a:graphicData uri="http://schemas.openxmlformats.org/drawingml/2006/picture">
                <pic:pic xmlns:pic="http://schemas.openxmlformats.org/drawingml/2006/picture">
                  <pic:nvPicPr>
                    <pic:cNvPr id="1073741848" name="image.png" descr="image.png"/>
                    <pic:cNvPicPr>
                      <a:picLocks noChangeAspect="1"/>
                    </pic:cNvPicPr>
                  </pic:nvPicPr>
                  <pic:blipFill>
                    <a:blip r:embed="rId14"/>
                    <a:stretch>
                      <a:fillRect/>
                    </a:stretch>
                  </pic:blipFill>
                  <pic:spPr>
                    <a:xfrm>
                      <a:off x="0" y="0"/>
                      <a:ext cx="3529330" cy="313691"/>
                    </a:xfrm>
                    <a:prstGeom prst="rect">
                      <a:avLst/>
                    </a:prstGeom>
                    <a:ln w="12700" cap="flat">
                      <a:noFill/>
                      <a:miter lim="400000"/>
                    </a:ln>
                    <a:effectLst/>
                  </pic:spPr>
                </pic:pic>
              </a:graphicData>
            </a:graphic>
          </wp:inline>
        </w:drawing>
      </w:r>
      <w:r w:rsidRPr="007459DA">
        <w:rPr>
          <w:rFonts w:eastAsia="宋体"/>
          <w:kern w:val="2"/>
          <w:sz w:val="20"/>
          <w:szCs w:val="20"/>
        </w:rPr>
        <w:tab/>
        <w:t>(4)</w:t>
      </w:r>
    </w:p>
    <w:p w14:paraId="4AD4DBE8" w14:textId="77777777" w:rsidR="008D5134" w:rsidRPr="007459DA" w:rsidRDefault="003C3C05" w:rsidP="00D8115F">
      <w:pPr>
        <w:pStyle w:val="A9"/>
        <w:widowControl/>
        <w:spacing w:after="354" w:line="360" w:lineRule="auto"/>
        <w:ind w:right="374" w:firstLine="274"/>
        <w:rPr>
          <w:rFonts w:eastAsia="宋体"/>
          <w:kern w:val="2"/>
        </w:rPr>
      </w:pPr>
      <w:r w:rsidRPr="007459DA">
        <w:rPr>
          <w:rFonts w:eastAsia="宋体"/>
          <w:kern w:val="2"/>
        </w:rPr>
        <w:t>在上面的方程中，</w:t>
      </w:r>
      <w:r w:rsidRPr="007459DA">
        <w:rPr>
          <w:rFonts w:eastAsia="宋体"/>
          <w:kern w:val="2"/>
        </w:rPr>
        <w:t>p</w:t>
      </w:r>
      <w:r w:rsidRPr="007459DA">
        <w:rPr>
          <w:rFonts w:eastAsia="宋体"/>
          <w:kern w:val="2"/>
        </w:rPr>
        <w:t>表示最大滞后，</w:t>
      </w:r>
      <w:r w:rsidRPr="007459DA">
        <w:rPr>
          <w:rFonts w:eastAsia="宋体"/>
          <w:kern w:val="2"/>
        </w:rPr>
        <w:t>ε</w:t>
      </w:r>
      <w:r w:rsidRPr="007459DA">
        <w:rPr>
          <w:rFonts w:eastAsia="宋体"/>
          <w:kern w:val="2"/>
        </w:rPr>
        <w:t>表示残差。</w:t>
      </w:r>
      <w:r w:rsidRPr="007459DA">
        <w:rPr>
          <w:rFonts w:eastAsia="宋体"/>
          <w:noProof/>
          <w:kern w:val="2"/>
        </w:rPr>
        <w:drawing>
          <wp:inline distT="0" distB="0" distL="0" distR="0" wp14:anchorId="467714E4" wp14:editId="61693AE1">
            <wp:extent cx="152400" cy="196850"/>
            <wp:effectExtent l="0" t="0" r="0" b="0"/>
            <wp:docPr id="1073741849" name="officeArt object" descr="image.tif"/>
            <wp:cNvGraphicFramePr/>
            <a:graphic xmlns:a="http://schemas.openxmlformats.org/drawingml/2006/main">
              <a:graphicData uri="http://schemas.openxmlformats.org/drawingml/2006/picture">
                <pic:pic xmlns:pic="http://schemas.openxmlformats.org/drawingml/2006/picture">
                  <pic:nvPicPr>
                    <pic:cNvPr id="1073741849" name="image.tif" descr="image.tif"/>
                    <pic:cNvPicPr>
                      <a:picLocks noChangeAspect="1"/>
                    </pic:cNvPicPr>
                  </pic:nvPicPr>
                  <pic:blipFill>
                    <a:blip r:embed="rId15"/>
                    <a:stretch>
                      <a:fillRect/>
                    </a:stretch>
                  </pic:blipFill>
                  <pic:spPr>
                    <a:xfrm>
                      <a:off x="0" y="0"/>
                      <a:ext cx="152400" cy="196850"/>
                    </a:xfrm>
                    <a:prstGeom prst="rect">
                      <a:avLst/>
                    </a:prstGeom>
                    <a:ln w="12700" cap="flat">
                      <a:noFill/>
                      <a:miter lim="400000"/>
                    </a:ln>
                    <a:effectLst/>
                  </pic:spPr>
                </pic:pic>
              </a:graphicData>
            </a:graphic>
          </wp:inline>
        </w:drawing>
      </w:r>
      <w:r w:rsidRPr="007459DA">
        <w:rPr>
          <w:rFonts w:eastAsia="宋体"/>
          <w:kern w:val="2"/>
        </w:rPr>
        <w:t>是截距项的向量，从</w:t>
      </w:r>
      <w:r w:rsidRPr="007459DA">
        <w:rPr>
          <w:rFonts w:eastAsia="宋体"/>
          <w:noProof/>
          <w:kern w:val="2"/>
        </w:rPr>
        <w:drawing>
          <wp:inline distT="0" distB="0" distL="0" distR="0" wp14:anchorId="1D04B197" wp14:editId="581DBE41">
            <wp:extent cx="152400" cy="196850"/>
            <wp:effectExtent l="0" t="0" r="0" b="0"/>
            <wp:docPr id="1073741850" name="officeArt object" descr="image.tif"/>
            <wp:cNvGraphicFramePr/>
            <a:graphic xmlns:a="http://schemas.openxmlformats.org/drawingml/2006/main">
              <a:graphicData uri="http://schemas.openxmlformats.org/drawingml/2006/picture">
                <pic:pic xmlns:pic="http://schemas.openxmlformats.org/drawingml/2006/picture">
                  <pic:nvPicPr>
                    <pic:cNvPr id="1073741850" name="image.tif" descr="image.tif"/>
                    <pic:cNvPicPr>
                      <a:picLocks noChangeAspect="1"/>
                    </pic:cNvPicPr>
                  </pic:nvPicPr>
                  <pic:blipFill>
                    <a:blip r:embed="rId16"/>
                    <a:stretch>
                      <a:fillRect/>
                    </a:stretch>
                  </pic:blipFill>
                  <pic:spPr>
                    <a:xfrm>
                      <a:off x="0" y="0"/>
                      <a:ext cx="152400" cy="196850"/>
                    </a:xfrm>
                    <a:prstGeom prst="rect">
                      <a:avLst/>
                    </a:prstGeom>
                    <a:ln w="12700" cap="flat">
                      <a:noFill/>
                      <a:miter lim="400000"/>
                    </a:ln>
                    <a:effectLst/>
                  </pic:spPr>
                </pic:pic>
              </a:graphicData>
            </a:graphic>
          </wp:inline>
        </w:drawing>
      </w:r>
      <w:r w:rsidRPr="007459DA">
        <w:rPr>
          <w:rFonts w:eastAsia="宋体"/>
          <w:kern w:val="2"/>
        </w:rPr>
        <w:t>到</w:t>
      </w:r>
      <w:r w:rsidRPr="007459DA">
        <w:rPr>
          <w:rFonts w:eastAsia="宋体"/>
          <w:noProof/>
          <w:kern w:val="2"/>
        </w:rPr>
        <w:drawing>
          <wp:inline distT="0" distB="0" distL="0" distR="0" wp14:anchorId="081899A2" wp14:editId="32CAA369">
            <wp:extent cx="152400" cy="209550"/>
            <wp:effectExtent l="0" t="0" r="0" b="0"/>
            <wp:docPr id="1073741851" name="officeArt object" descr="image.tif"/>
            <wp:cNvGraphicFramePr/>
            <a:graphic xmlns:a="http://schemas.openxmlformats.org/drawingml/2006/main">
              <a:graphicData uri="http://schemas.openxmlformats.org/drawingml/2006/picture">
                <pic:pic xmlns:pic="http://schemas.openxmlformats.org/drawingml/2006/picture">
                  <pic:nvPicPr>
                    <pic:cNvPr id="1073741851" name="image.tif" descr="image.tif"/>
                    <pic:cNvPicPr>
                      <a:picLocks noChangeAspect="1"/>
                    </pic:cNvPicPr>
                  </pic:nvPicPr>
                  <pic:blipFill>
                    <a:blip r:embed="rId17"/>
                    <a:stretch>
                      <a:fillRect/>
                    </a:stretch>
                  </pic:blipFill>
                  <pic:spPr>
                    <a:xfrm>
                      <a:off x="0" y="0"/>
                      <a:ext cx="152400" cy="209550"/>
                    </a:xfrm>
                    <a:prstGeom prst="rect">
                      <a:avLst/>
                    </a:prstGeom>
                    <a:ln w="12700" cap="flat">
                      <a:noFill/>
                      <a:miter lim="400000"/>
                    </a:ln>
                    <a:effectLst/>
                  </pic:spPr>
                </pic:pic>
              </a:graphicData>
            </a:graphic>
          </wp:inline>
        </w:drawing>
      </w:r>
      <w:r w:rsidRPr="007459DA">
        <w:rPr>
          <w:rFonts w:eastAsia="宋体"/>
          <w:kern w:val="2"/>
        </w:rPr>
        <w:t>是系数矩阵。在本文中，</w:t>
      </w:r>
      <w:r w:rsidRPr="007459DA">
        <w:rPr>
          <w:rFonts w:eastAsia="宋体"/>
          <w:kern w:val="2"/>
        </w:rPr>
        <w:t>AIC</w:t>
      </w:r>
      <w:r w:rsidRPr="007459DA">
        <w:rPr>
          <w:rFonts w:eastAsia="宋体"/>
          <w:kern w:val="2"/>
        </w:rPr>
        <w:t>和</w:t>
      </w:r>
      <w:r w:rsidRPr="007459DA">
        <w:rPr>
          <w:rFonts w:eastAsia="宋体"/>
          <w:kern w:val="2"/>
        </w:rPr>
        <w:t>BIC</w:t>
      </w:r>
      <w:r w:rsidRPr="007459DA">
        <w:rPr>
          <w:rFonts w:eastAsia="宋体"/>
          <w:kern w:val="2"/>
        </w:rPr>
        <w:t>用于识别最大滞后</w:t>
      </w:r>
      <w:r w:rsidRPr="007459DA">
        <w:rPr>
          <w:rFonts w:eastAsia="宋体"/>
          <w:kern w:val="2"/>
        </w:rPr>
        <w:t>p</w:t>
      </w:r>
      <w:r w:rsidRPr="007459DA">
        <w:rPr>
          <w:rFonts w:eastAsia="宋体"/>
          <w:kern w:val="2"/>
        </w:rPr>
        <w:t>。</w:t>
      </w:r>
    </w:p>
    <w:p w14:paraId="57DA78DB" w14:textId="6624F665" w:rsidR="008D5134" w:rsidRPr="00D8115F" w:rsidRDefault="003C3C05" w:rsidP="00D8115F">
      <w:pPr>
        <w:pStyle w:val="aa"/>
        <w:widowControl/>
        <w:numPr>
          <w:ilvl w:val="0"/>
          <w:numId w:val="2"/>
        </w:numPr>
        <w:spacing w:after="120" w:line="360" w:lineRule="auto"/>
        <w:ind w:right="374"/>
        <w:rPr>
          <w:rFonts w:ascii="Times New Roman" w:eastAsia="宋体" w:hAnsi="Times New Roman" w:cs="Times New Roman"/>
          <w:lang w:val="zh-CN"/>
        </w:rPr>
      </w:pPr>
      <w:r w:rsidRPr="007459DA">
        <w:rPr>
          <w:rFonts w:ascii="Times New Roman" w:eastAsia="宋体" w:hAnsi="Times New Roman" w:cs="Times New Roman" w:hint="default"/>
          <w:kern w:val="2"/>
          <w:lang w:val="zh-CN"/>
        </w:rPr>
        <w:t>结果</w:t>
      </w:r>
    </w:p>
    <w:p w14:paraId="735B52C1" w14:textId="3FBA31AF" w:rsidR="008D5134" w:rsidRPr="007459DA" w:rsidRDefault="003C3C05" w:rsidP="00D8115F">
      <w:pPr>
        <w:pStyle w:val="A9"/>
        <w:widowControl/>
        <w:spacing w:after="120" w:line="360" w:lineRule="auto"/>
        <w:ind w:right="374" w:firstLine="274"/>
        <w:rPr>
          <w:rFonts w:eastAsia="宋体"/>
          <w:kern w:val="2"/>
        </w:rPr>
      </w:pPr>
      <w:r w:rsidRPr="007459DA">
        <w:rPr>
          <w:rFonts w:eastAsia="宋体"/>
          <w:kern w:val="2"/>
          <w:lang w:val="zh-CN"/>
        </w:rPr>
        <w:t>在将数据放入模型之前，我们需要确定滞后的数量。如图</w:t>
      </w:r>
      <w:r w:rsidRPr="007459DA">
        <w:rPr>
          <w:rFonts w:eastAsia="宋体"/>
          <w:kern w:val="2"/>
          <w:lang w:val="zh-CN"/>
        </w:rPr>
        <w:t>3</w:t>
      </w:r>
      <w:r w:rsidRPr="007459DA">
        <w:rPr>
          <w:rFonts w:eastAsia="宋体"/>
          <w:kern w:val="2"/>
          <w:lang w:val="zh-CN"/>
        </w:rPr>
        <w:t>所示，根据</w:t>
      </w:r>
      <w:r w:rsidRPr="007459DA">
        <w:rPr>
          <w:rFonts w:eastAsia="宋体"/>
          <w:kern w:val="2"/>
          <w:lang w:val="zh-CN"/>
        </w:rPr>
        <w:t>BIC</w:t>
      </w:r>
      <w:r w:rsidRPr="007459DA">
        <w:rPr>
          <w:rFonts w:eastAsia="宋体"/>
          <w:kern w:val="2"/>
          <w:lang w:val="zh-CN"/>
        </w:rPr>
        <w:t>的图，</w:t>
      </w:r>
      <w:r w:rsidR="00E51031" w:rsidRPr="007459DA">
        <w:rPr>
          <w:rFonts w:eastAsia="宋体"/>
          <w:noProof/>
          <w:kern w:val="2"/>
        </w:rPr>
        <mc:AlternateContent>
          <mc:Choice Requires="wpg">
            <w:drawing>
              <wp:anchor distT="0" distB="0" distL="0" distR="0" simplePos="0" relativeHeight="251659264" behindDoc="0" locked="0" layoutInCell="1" allowOverlap="1" wp14:anchorId="22EBB888" wp14:editId="179228B0">
                <wp:simplePos x="0" y="0"/>
                <wp:positionH relativeFrom="margin">
                  <wp:align>center</wp:align>
                </wp:positionH>
                <wp:positionV relativeFrom="line">
                  <wp:posOffset>276820</wp:posOffset>
                </wp:positionV>
                <wp:extent cx="3931692" cy="3081764"/>
                <wp:effectExtent l="0" t="0" r="12065" b="4445"/>
                <wp:wrapTopAndBottom distT="0" distB="0"/>
                <wp:docPr id="1073741954" name="officeArt object" descr="成组"/>
                <wp:cNvGraphicFramePr/>
                <a:graphic xmlns:a="http://schemas.openxmlformats.org/drawingml/2006/main">
                  <a:graphicData uri="http://schemas.microsoft.com/office/word/2010/wordprocessingGroup">
                    <wpg:wgp>
                      <wpg:cNvGrpSpPr/>
                      <wpg:grpSpPr>
                        <a:xfrm>
                          <a:off x="0" y="0"/>
                          <a:ext cx="3931692" cy="3081764"/>
                          <a:chOff x="0" y="0"/>
                          <a:chExt cx="3931691" cy="3081763"/>
                        </a:xfrm>
                      </wpg:grpSpPr>
                      <wps:wsp>
                        <wps:cNvPr id="1073741852" name="直线"/>
                        <wps:cNvCnPr/>
                        <wps:spPr>
                          <a:xfrm>
                            <a:off x="285972" y="1288403"/>
                            <a:ext cx="3556102" cy="1"/>
                          </a:xfrm>
                          <a:prstGeom prst="line">
                            <a:avLst/>
                          </a:prstGeom>
                          <a:noFill/>
                          <a:ln w="4156" cap="sq">
                            <a:solidFill>
                              <a:srgbClr val="262626"/>
                            </a:solidFill>
                            <a:prstDash val="solid"/>
                            <a:round/>
                          </a:ln>
                          <a:effectLst/>
                        </wps:spPr>
                        <wps:bodyPr/>
                      </wps:wsp>
                      <wps:wsp>
                        <wps:cNvPr id="1073741853" name="直线"/>
                        <wps:cNvCnPr/>
                        <wps:spPr>
                          <a:xfrm>
                            <a:off x="285972" y="122496"/>
                            <a:ext cx="3556102" cy="1"/>
                          </a:xfrm>
                          <a:prstGeom prst="line">
                            <a:avLst/>
                          </a:prstGeom>
                          <a:noFill/>
                          <a:ln w="4156" cap="sq">
                            <a:solidFill>
                              <a:srgbClr val="262626"/>
                            </a:solidFill>
                            <a:prstDash val="solid"/>
                            <a:round/>
                          </a:ln>
                          <a:effectLst/>
                        </wps:spPr>
                        <wps:bodyPr/>
                      </wps:wsp>
                      <wps:wsp>
                        <wps:cNvPr id="1073741854" name="直线"/>
                        <wps:cNvCnPr/>
                        <wps:spPr>
                          <a:xfrm flipV="1">
                            <a:off x="285972" y="1252836"/>
                            <a:ext cx="1" cy="35568"/>
                          </a:xfrm>
                          <a:prstGeom prst="line">
                            <a:avLst/>
                          </a:prstGeom>
                          <a:noFill/>
                          <a:ln w="4156" cap="sq">
                            <a:solidFill>
                              <a:srgbClr val="262626"/>
                            </a:solidFill>
                            <a:prstDash val="solid"/>
                            <a:round/>
                          </a:ln>
                          <a:effectLst/>
                        </wps:spPr>
                        <wps:bodyPr/>
                      </wps:wsp>
                      <wps:wsp>
                        <wps:cNvPr id="1073741855" name="直线"/>
                        <wps:cNvCnPr/>
                        <wps:spPr>
                          <a:xfrm flipV="1">
                            <a:off x="641583" y="1252836"/>
                            <a:ext cx="1" cy="35568"/>
                          </a:xfrm>
                          <a:prstGeom prst="line">
                            <a:avLst/>
                          </a:prstGeom>
                          <a:noFill/>
                          <a:ln w="4156" cap="sq">
                            <a:solidFill>
                              <a:srgbClr val="262626"/>
                            </a:solidFill>
                            <a:prstDash val="solid"/>
                            <a:round/>
                          </a:ln>
                          <a:effectLst/>
                        </wps:spPr>
                        <wps:bodyPr/>
                      </wps:wsp>
                      <wps:wsp>
                        <wps:cNvPr id="1073741856" name="直线"/>
                        <wps:cNvCnPr/>
                        <wps:spPr>
                          <a:xfrm flipV="1">
                            <a:off x="997193" y="1252836"/>
                            <a:ext cx="1" cy="35568"/>
                          </a:xfrm>
                          <a:prstGeom prst="line">
                            <a:avLst/>
                          </a:prstGeom>
                          <a:noFill/>
                          <a:ln w="4156" cap="sq">
                            <a:solidFill>
                              <a:srgbClr val="262626"/>
                            </a:solidFill>
                            <a:prstDash val="solid"/>
                            <a:round/>
                          </a:ln>
                          <a:effectLst/>
                        </wps:spPr>
                        <wps:bodyPr/>
                      </wps:wsp>
                      <wps:wsp>
                        <wps:cNvPr id="1073741857" name="直线"/>
                        <wps:cNvCnPr/>
                        <wps:spPr>
                          <a:xfrm flipV="1">
                            <a:off x="1352803" y="1252836"/>
                            <a:ext cx="1" cy="35568"/>
                          </a:xfrm>
                          <a:prstGeom prst="line">
                            <a:avLst/>
                          </a:prstGeom>
                          <a:noFill/>
                          <a:ln w="4156" cap="sq">
                            <a:solidFill>
                              <a:srgbClr val="262626"/>
                            </a:solidFill>
                            <a:prstDash val="solid"/>
                            <a:round/>
                          </a:ln>
                          <a:effectLst/>
                        </wps:spPr>
                        <wps:bodyPr/>
                      </wps:wsp>
                      <wps:wsp>
                        <wps:cNvPr id="1073741858" name="直线"/>
                        <wps:cNvCnPr/>
                        <wps:spPr>
                          <a:xfrm flipV="1">
                            <a:off x="1708412" y="1252836"/>
                            <a:ext cx="1" cy="35568"/>
                          </a:xfrm>
                          <a:prstGeom prst="line">
                            <a:avLst/>
                          </a:prstGeom>
                          <a:noFill/>
                          <a:ln w="4156" cap="sq">
                            <a:solidFill>
                              <a:srgbClr val="262626"/>
                            </a:solidFill>
                            <a:prstDash val="solid"/>
                            <a:round/>
                          </a:ln>
                          <a:effectLst/>
                        </wps:spPr>
                        <wps:bodyPr/>
                      </wps:wsp>
                      <wps:wsp>
                        <wps:cNvPr id="1073741859" name="直线"/>
                        <wps:cNvCnPr/>
                        <wps:spPr>
                          <a:xfrm flipV="1">
                            <a:off x="2064023" y="1252836"/>
                            <a:ext cx="1" cy="35568"/>
                          </a:xfrm>
                          <a:prstGeom prst="line">
                            <a:avLst/>
                          </a:prstGeom>
                          <a:noFill/>
                          <a:ln w="4156" cap="sq">
                            <a:solidFill>
                              <a:srgbClr val="262626"/>
                            </a:solidFill>
                            <a:prstDash val="solid"/>
                            <a:round/>
                          </a:ln>
                          <a:effectLst/>
                        </wps:spPr>
                        <wps:bodyPr/>
                      </wps:wsp>
                      <wps:wsp>
                        <wps:cNvPr id="1073741860" name="直线"/>
                        <wps:cNvCnPr/>
                        <wps:spPr>
                          <a:xfrm flipV="1">
                            <a:off x="2419633" y="1252836"/>
                            <a:ext cx="1" cy="35568"/>
                          </a:xfrm>
                          <a:prstGeom prst="line">
                            <a:avLst/>
                          </a:prstGeom>
                          <a:noFill/>
                          <a:ln w="4156" cap="sq">
                            <a:solidFill>
                              <a:srgbClr val="262626"/>
                            </a:solidFill>
                            <a:prstDash val="solid"/>
                            <a:round/>
                          </a:ln>
                          <a:effectLst/>
                        </wps:spPr>
                        <wps:bodyPr/>
                      </wps:wsp>
                      <wps:wsp>
                        <wps:cNvPr id="1073741861" name="直线"/>
                        <wps:cNvCnPr/>
                        <wps:spPr>
                          <a:xfrm flipV="1">
                            <a:off x="2775244" y="1252836"/>
                            <a:ext cx="1" cy="35568"/>
                          </a:xfrm>
                          <a:prstGeom prst="line">
                            <a:avLst/>
                          </a:prstGeom>
                          <a:noFill/>
                          <a:ln w="4156" cap="sq">
                            <a:solidFill>
                              <a:srgbClr val="262626"/>
                            </a:solidFill>
                            <a:prstDash val="solid"/>
                            <a:round/>
                          </a:ln>
                          <a:effectLst/>
                        </wps:spPr>
                        <wps:bodyPr/>
                      </wps:wsp>
                      <wps:wsp>
                        <wps:cNvPr id="1073741862" name="直线"/>
                        <wps:cNvCnPr/>
                        <wps:spPr>
                          <a:xfrm flipV="1">
                            <a:off x="3130854" y="1252836"/>
                            <a:ext cx="1" cy="35568"/>
                          </a:xfrm>
                          <a:prstGeom prst="line">
                            <a:avLst/>
                          </a:prstGeom>
                          <a:noFill/>
                          <a:ln w="4156" cap="sq">
                            <a:solidFill>
                              <a:srgbClr val="262626"/>
                            </a:solidFill>
                            <a:prstDash val="solid"/>
                            <a:round/>
                          </a:ln>
                          <a:effectLst/>
                        </wps:spPr>
                        <wps:bodyPr/>
                      </wps:wsp>
                      <wps:wsp>
                        <wps:cNvPr id="1073741863" name="直线"/>
                        <wps:cNvCnPr/>
                        <wps:spPr>
                          <a:xfrm flipV="1">
                            <a:off x="3486463" y="1252836"/>
                            <a:ext cx="1" cy="35568"/>
                          </a:xfrm>
                          <a:prstGeom prst="line">
                            <a:avLst/>
                          </a:prstGeom>
                          <a:noFill/>
                          <a:ln w="4156" cap="sq">
                            <a:solidFill>
                              <a:srgbClr val="262626"/>
                            </a:solidFill>
                            <a:prstDash val="solid"/>
                            <a:round/>
                          </a:ln>
                          <a:effectLst/>
                        </wps:spPr>
                        <wps:bodyPr/>
                      </wps:wsp>
                      <wps:wsp>
                        <wps:cNvPr id="1073741864" name="直线"/>
                        <wps:cNvCnPr/>
                        <wps:spPr>
                          <a:xfrm flipV="1">
                            <a:off x="3842074" y="1252836"/>
                            <a:ext cx="1" cy="35568"/>
                          </a:xfrm>
                          <a:prstGeom prst="line">
                            <a:avLst/>
                          </a:prstGeom>
                          <a:noFill/>
                          <a:ln w="4156" cap="sq">
                            <a:solidFill>
                              <a:srgbClr val="262626"/>
                            </a:solidFill>
                            <a:prstDash val="solid"/>
                            <a:round/>
                          </a:ln>
                          <a:effectLst/>
                        </wps:spPr>
                        <wps:bodyPr/>
                      </wps:wsp>
                      <wps:wsp>
                        <wps:cNvPr id="1073741865" name="直线"/>
                        <wps:cNvCnPr/>
                        <wps:spPr>
                          <a:xfrm>
                            <a:off x="285972" y="122496"/>
                            <a:ext cx="1" cy="35568"/>
                          </a:xfrm>
                          <a:prstGeom prst="line">
                            <a:avLst/>
                          </a:prstGeom>
                          <a:noFill/>
                          <a:ln w="4156" cap="sq">
                            <a:solidFill>
                              <a:srgbClr val="262626"/>
                            </a:solidFill>
                            <a:prstDash val="solid"/>
                            <a:round/>
                          </a:ln>
                          <a:effectLst/>
                        </wps:spPr>
                        <wps:bodyPr/>
                      </wps:wsp>
                      <wps:wsp>
                        <wps:cNvPr id="1073741866" name="直线"/>
                        <wps:cNvCnPr/>
                        <wps:spPr>
                          <a:xfrm>
                            <a:off x="641583" y="122496"/>
                            <a:ext cx="1" cy="35568"/>
                          </a:xfrm>
                          <a:prstGeom prst="line">
                            <a:avLst/>
                          </a:prstGeom>
                          <a:noFill/>
                          <a:ln w="4156" cap="sq">
                            <a:solidFill>
                              <a:srgbClr val="262626"/>
                            </a:solidFill>
                            <a:prstDash val="solid"/>
                            <a:round/>
                          </a:ln>
                          <a:effectLst/>
                        </wps:spPr>
                        <wps:bodyPr/>
                      </wps:wsp>
                      <wps:wsp>
                        <wps:cNvPr id="1073741867" name="直线"/>
                        <wps:cNvCnPr/>
                        <wps:spPr>
                          <a:xfrm>
                            <a:off x="997193" y="122496"/>
                            <a:ext cx="1" cy="35568"/>
                          </a:xfrm>
                          <a:prstGeom prst="line">
                            <a:avLst/>
                          </a:prstGeom>
                          <a:noFill/>
                          <a:ln w="4156" cap="sq">
                            <a:solidFill>
                              <a:srgbClr val="262626"/>
                            </a:solidFill>
                            <a:prstDash val="solid"/>
                            <a:round/>
                          </a:ln>
                          <a:effectLst/>
                        </wps:spPr>
                        <wps:bodyPr/>
                      </wps:wsp>
                      <wps:wsp>
                        <wps:cNvPr id="1073741868" name="直线"/>
                        <wps:cNvCnPr/>
                        <wps:spPr>
                          <a:xfrm>
                            <a:off x="1352803" y="122496"/>
                            <a:ext cx="1" cy="35568"/>
                          </a:xfrm>
                          <a:prstGeom prst="line">
                            <a:avLst/>
                          </a:prstGeom>
                          <a:noFill/>
                          <a:ln w="4156" cap="sq">
                            <a:solidFill>
                              <a:srgbClr val="262626"/>
                            </a:solidFill>
                            <a:prstDash val="solid"/>
                            <a:round/>
                          </a:ln>
                          <a:effectLst/>
                        </wps:spPr>
                        <wps:bodyPr/>
                      </wps:wsp>
                      <wps:wsp>
                        <wps:cNvPr id="1073741869" name="直线"/>
                        <wps:cNvCnPr/>
                        <wps:spPr>
                          <a:xfrm>
                            <a:off x="1708412" y="122496"/>
                            <a:ext cx="1" cy="35568"/>
                          </a:xfrm>
                          <a:prstGeom prst="line">
                            <a:avLst/>
                          </a:prstGeom>
                          <a:noFill/>
                          <a:ln w="4156" cap="sq">
                            <a:solidFill>
                              <a:srgbClr val="262626"/>
                            </a:solidFill>
                            <a:prstDash val="solid"/>
                            <a:round/>
                          </a:ln>
                          <a:effectLst/>
                        </wps:spPr>
                        <wps:bodyPr/>
                      </wps:wsp>
                      <wps:wsp>
                        <wps:cNvPr id="1073741870" name="直线"/>
                        <wps:cNvCnPr/>
                        <wps:spPr>
                          <a:xfrm>
                            <a:off x="2064023" y="122496"/>
                            <a:ext cx="1" cy="35568"/>
                          </a:xfrm>
                          <a:prstGeom prst="line">
                            <a:avLst/>
                          </a:prstGeom>
                          <a:noFill/>
                          <a:ln w="4156" cap="sq">
                            <a:solidFill>
                              <a:srgbClr val="262626"/>
                            </a:solidFill>
                            <a:prstDash val="solid"/>
                            <a:round/>
                          </a:ln>
                          <a:effectLst/>
                        </wps:spPr>
                        <wps:bodyPr/>
                      </wps:wsp>
                      <wps:wsp>
                        <wps:cNvPr id="1073741871" name="直线"/>
                        <wps:cNvCnPr/>
                        <wps:spPr>
                          <a:xfrm>
                            <a:off x="2419633" y="122496"/>
                            <a:ext cx="1" cy="35568"/>
                          </a:xfrm>
                          <a:prstGeom prst="line">
                            <a:avLst/>
                          </a:prstGeom>
                          <a:noFill/>
                          <a:ln w="4156" cap="sq">
                            <a:solidFill>
                              <a:srgbClr val="262626"/>
                            </a:solidFill>
                            <a:prstDash val="solid"/>
                            <a:round/>
                          </a:ln>
                          <a:effectLst/>
                        </wps:spPr>
                        <wps:bodyPr/>
                      </wps:wsp>
                      <wps:wsp>
                        <wps:cNvPr id="1073741872" name="直线"/>
                        <wps:cNvCnPr/>
                        <wps:spPr>
                          <a:xfrm>
                            <a:off x="2775244" y="122496"/>
                            <a:ext cx="1" cy="35568"/>
                          </a:xfrm>
                          <a:prstGeom prst="line">
                            <a:avLst/>
                          </a:prstGeom>
                          <a:noFill/>
                          <a:ln w="4156" cap="sq">
                            <a:solidFill>
                              <a:srgbClr val="262626"/>
                            </a:solidFill>
                            <a:prstDash val="solid"/>
                            <a:round/>
                          </a:ln>
                          <a:effectLst/>
                        </wps:spPr>
                        <wps:bodyPr/>
                      </wps:wsp>
                      <wps:wsp>
                        <wps:cNvPr id="1073741873" name="直线"/>
                        <wps:cNvCnPr/>
                        <wps:spPr>
                          <a:xfrm>
                            <a:off x="3130854" y="122496"/>
                            <a:ext cx="1" cy="35568"/>
                          </a:xfrm>
                          <a:prstGeom prst="line">
                            <a:avLst/>
                          </a:prstGeom>
                          <a:noFill/>
                          <a:ln w="4156" cap="sq">
                            <a:solidFill>
                              <a:srgbClr val="262626"/>
                            </a:solidFill>
                            <a:prstDash val="solid"/>
                            <a:round/>
                          </a:ln>
                          <a:effectLst/>
                        </wps:spPr>
                        <wps:bodyPr/>
                      </wps:wsp>
                      <wps:wsp>
                        <wps:cNvPr id="1073741874" name="直线"/>
                        <wps:cNvCnPr/>
                        <wps:spPr>
                          <a:xfrm>
                            <a:off x="3486463" y="122496"/>
                            <a:ext cx="1" cy="35568"/>
                          </a:xfrm>
                          <a:prstGeom prst="line">
                            <a:avLst/>
                          </a:prstGeom>
                          <a:noFill/>
                          <a:ln w="4156" cap="sq">
                            <a:solidFill>
                              <a:srgbClr val="262626"/>
                            </a:solidFill>
                            <a:prstDash val="solid"/>
                            <a:round/>
                          </a:ln>
                          <a:effectLst/>
                        </wps:spPr>
                        <wps:bodyPr/>
                      </wps:wsp>
                      <wps:wsp>
                        <wps:cNvPr id="1073741875" name="直线"/>
                        <wps:cNvCnPr/>
                        <wps:spPr>
                          <a:xfrm>
                            <a:off x="3842074" y="122496"/>
                            <a:ext cx="1" cy="35568"/>
                          </a:xfrm>
                          <a:prstGeom prst="line">
                            <a:avLst/>
                          </a:prstGeom>
                          <a:noFill/>
                          <a:ln w="4156" cap="sq">
                            <a:solidFill>
                              <a:srgbClr val="262626"/>
                            </a:solidFill>
                            <a:prstDash val="solid"/>
                            <a:round/>
                          </a:ln>
                          <a:effectLst/>
                        </wps:spPr>
                        <wps:bodyPr/>
                      </wps:wsp>
                      <wps:wsp>
                        <wps:cNvPr id="1073741876" name="14"/>
                        <wps:cNvSpPr txBox="1"/>
                        <wps:spPr>
                          <a:xfrm>
                            <a:off x="2719578" y="1350967"/>
                            <a:ext cx="145287" cy="99836"/>
                          </a:xfrm>
                          <a:prstGeom prst="rect">
                            <a:avLst/>
                          </a:prstGeom>
                          <a:noFill/>
                          <a:ln w="12700" cap="flat">
                            <a:noFill/>
                            <a:miter lim="400000"/>
                          </a:ln>
                          <a:effectLst/>
                        </wps:spPr>
                        <wps:txbx>
                          <w:txbxContent>
                            <w:p w14:paraId="4A241AEE" w14:textId="77777777" w:rsidR="008D5134" w:rsidRDefault="003C3C05">
                              <w:pPr>
                                <w:pStyle w:val="A9"/>
                                <w:spacing w:after="160" w:line="259" w:lineRule="auto"/>
                                <w:jc w:val="left"/>
                              </w:pPr>
                              <w:r>
                                <w:rPr>
                                  <w:rFonts w:ascii="Arial" w:hAnsi="Arial"/>
                                  <w:color w:val="262626"/>
                                  <w:sz w:val="12"/>
                                  <w:szCs w:val="12"/>
                                  <w:u w:color="262626"/>
                                </w:rPr>
                                <w:t>14</w:t>
                              </w:r>
                            </w:p>
                          </w:txbxContent>
                        </wps:txbx>
                        <wps:bodyPr wrap="square" lIns="0" tIns="0" rIns="0" bIns="0" numCol="1" anchor="t">
                          <a:noAutofit/>
                        </wps:bodyPr>
                      </wps:wsp>
                      <wps:wsp>
                        <wps:cNvPr id="1073741877" name="2"/>
                        <wps:cNvSpPr txBox="1"/>
                        <wps:spPr>
                          <a:xfrm>
                            <a:off x="612113" y="1350967"/>
                            <a:ext cx="72644" cy="99836"/>
                          </a:xfrm>
                          <a:prstGeom prst="rect">
                            <a:avLst/>
                          </a:prstGeom>
                          <a:noFill/>
                          <a:ln w="12700" cap="flat">
                            <a:noFill/>
                            <a:miter lim="400000"/>
                          </a:ln>
                          <a:effectLst/>
                        </wps:spPr>
                        <wps:txbx>
                          <w:txbxContent>
                            <w:p w14:paraId="7179298D" w14:textId="77777777" w:rsidR="008D5134" w:rsidRDefault="003C3C05">
                              <w:pPr>
                                <w:pStyle w:val="A9"/>
                                <w:spacing w:after="160" w:line="259" w:lineRule="auto"/>
                                <w:jc w:val="left"/>
                              </w:pPr>
                              <w:r>
                                <w:rPr>
                                  <w:rFonts w:ascii="Arial" w:hAnsi="Arial"/>
                                  <w:color w:val="262626"/>
                                  <w:sz w:val="12"/>
                                  <w:szCs w:val="12"/>
                                  <w:u w:color="262626"/>
                                </w:rPr>
                                <w:t>2</w:t>
                              </w:r>
                            </w:p>
                          </w:txbxContent>
                        </wps:txbx>
                        <wps:bodyPr wrap="square" lIns="0" tIns="0" rIns="0" bIns="0" numCol="1" anchor="t">
                          <a:noAutofit/>
                        </wps:bodyPr>
                      </wps:wsp>
                      <wps:wsp>
                        <wps:cNvPr id="1073741878" name="18"/>
                        <wps:cNvSpPr txBox="1"/>
                        <wps:spPr>
                          <a:xfrm>
                            <a:off x="3430796" y="1350967"/>
                            <a:ext cx="145286" cy="99836"/>
                          </a:xfrm>
                          <a:prstGeom prst="rect">
                            <a:avLst/>
                          </a:prstGeom>
                          <a:noFill/>
                          <a:ln w="12700" cap="flat">
                            <a:noFill/>
                            <a:miter lim="400000"/>
                          </a:ln>
                          <a:effectLst/>
                        </wps:spPr>
                        <wps:txbx>
                          <w:txbxContent>
                            <w:p w14:paraId="2537AA51" w14:textId="77777777" w:rsidR="008D5134" w:rsidRDefault="003C3C05">
                              <w:pPr>
                                <w:pStyle w:val="A9"/>
                                <w:spacing w:after="160" w:line="259" w:lineRule="auto"/>
                                <w:jc w:val="left"/>
                              </w:pPr>
                              <w:r>
                                <w:rPr>
                                  <w:rFonts w:ascii="Arial" w:hAnsi="Arial"/>
                                  <w:color w:val="262626"/>
                                  <w:sz w:val="12"/>
                                  <w:szCs w:val="12"/>
                                  <w:u w:color="262626"/>
                                </w:rPr>
                                <w:t>18</w:t>
                              </w:r>
                            </w:p>
                          </w:txbxContent>
                        </wps:txbx>
                        <wps:bodyPr wrap="square" lIns="0" tIns="0" rIns="0" bIns="0" numCol="1" anchor="t">
                          <a:noAutofit/>
                        </wps:bodyPr>
                      </wps:wsp>
                      <wps:wsp>
                        <wps:cNvPr id="1073741879" name="20"/>
                        <wps:cNvSpPr txBox="1"/>
                        <wps:spPr>
                          <a:xfrm>
                            <a:off x="3786407" y="1350967"/>
                            <a:ext cx="145285" cy="99836"/>
                          </a:xfrm>
                          <a:prstGeom prst="rect">
                            <a:avLst/>
                          </a:prstGeom>
                          <a:noFill/>
                          <a:ln w="12700" cap="flat">
                            <a:noFill/>
                            <a:miter lim="400000"/>
                          </a:ln>
                          <a:effectLst/>
                        </wps:spPr>
                        <wps:txbx>
                          <w:txbxContent>
                            <w:p w14:paraId="4BD63494" w14:textId="77777777" w:rsidR="008D5134" w:rsidRDefault="003C3C05">
                              <w:pPr>
                                <w:pStyle w:val="A9"/>
                                <w:spacing w:after="160" w:line="259" w:lineRule="auto"/>
                                <w:jc w:val="left"/>
                              </w:pPr>
                              <w:r>
                                <w:rPr>
                                  <w:rFonts w:ascii="Arial" w:hAnsi="Arial"/>
                                  <w:color w:val="262626"/>
                                  <w:sz w:val="12"/>
                                  <w:szCs w:val="12"/>
                                  <w:u w:color="262626"/>
                                </w:rPr>
                                <w:t>20</w:t>
                              </w:r>
                            </w:p>
                          </w:txbxContent>
                        </wps:txbx>
                        <wps:bodyPr wrap="square" lIns="0" tIns="0" rIns="0" bIns="0" numCol="1" anchor="t">
                          <a:noAutofit/>
                        </wps:bodyPr>
                      </wps:wsp>
                      <wps:wsp>
                        <wps:cNvPr id="1073741880" name="12"/>
                        <wps:cNvSpPr txBox="1"/>
                        <wps:spPr>
                          <a:xfrm>
                            <a:off x="2363966" y="1350967"/>
                            <a:ext cx="145287" cy="99836"/>
                          </a:xfrm>
                          <a:prstGeom prst="rect">
                            <a:avLst/>
                          </a:prstGeom>
                          <a:noFill/>
                          <a:ln w="12700" cap="flat">
                            <a:noFill/>
                            <a:miter lim="400000"/>
                          </a:ln>
                          <a:effectLst/>
                        </wps:spPr>
                        <wps:txbx>
                          <w:txbxContent>
                            <w:p w14:paraId="269CBDEC" w14:textId="77777777" w:rsidR="008D5134" w:rsidRDefault="003C3C05">
                              <w:pPr>
                                <w:pStyle w:val="A9"/>
                                <w:spacing w:after="160" w:line="259" w:lineRule="auto"/>
                                <w:jc w:val="left"/>
                              </w:pPr>
                              <w:r>
                                <w:rPr>
                                  <w:rFonts w:ascii="Arial" w:hAnsi="Arial"/>
                                  <w:color w:val="262626"/>
                                  <w:sz w:val="12"/>
                                  <w:szCs w:val="12"/>
                                  <w:u w:color="262626"/>
                                </w:rPr>
                                <w:t>12</w:t>
                              </w:r>
                            </w:p>
                          </w:txbxContent>
                        </wps:txbx>
                        <wps:bodyPr wrap="square" lIns="0" tIns="0" rIns="0" bIns="0" numCol="1" anchor="t">
                          <a:noAutofit/>
                        </wps:bodyPr>
                      </wps:wsp>
                      <wps:wsp>
                        <wps:cNvPr id="1073741881" name="0"/>
                        <wps:cNvSpPr txBox="1"/>
                        <wps:spPr>
                          <a:xfrm>
                            <a:off x="256501" y="1350967"/>
                            <a:ext cx="72644" cy="99836"/>
                          </a:xfrm>
                          <a:prstGeom prst="rect">
                            <a:avLst/>
                          </a:prstGeom>
                          <a:noFill/>
                          <a:ln w="12700" cap="flat">
                            <a:noFill/>
                            <a:miter lim="400000"/>
                          </a:ln>
                          <a:effectLst/>
                        </wps:spPr>
                        <wps:txbx>
                          <w:txbxContent>
                            <w:p w14:paraId="2A7971FB" w14:textId="77777777" w:rsidR="008D5134" w:rsidRDefault="003C3C05">
                              <w:pPr>
                                <w:pStyle w:val="A9"/>
                                <w:spacing w:after="160" w:line="259" w:lineRule="auto"/>
                                <w:jc w:val="left"/>
                              </w:pPr>
                              <w:r>
                                <w:rPr>
                                  <w:rFonts w:ascii="Arial" w:hAnsi="Arial"/>
                                  <w:color w:val="262626"/>
                                  <w:sz w:val="12"/>
                                  <w:szCs w:val="12"/>
                                  <w:u w:color="262626"/>
                                </w:rPr>
                                <w:t>0</w:t>
                              </w:r>
                            </w:p>
                          </w:txbxContent>
                        </wps:txbx>
                        <wps:bodyPr wrap="square" lIns="0" tIns="0" rIns="0" bIns="0" numCol="1" anchor="t">
                          <a:noAutofit/>
                        </wps:bodyPr>
                      </wps:wsp>
                      <wps:wsp>
                        <wps:cNvPr id="1073741882" name="16"/>
                        <wps:cNvSpPr txBox="1"/>
                        <wps:spPr>
                          <a:xfrm>
                            <a:off x="3075184" y="1350967"/>
                            <a:ext cx="145287" cy="99836"/>
                          </a:xfrm>
                          <a:prstGeom prst="rect">
                            <a:avLst/>
                          </a:prstGeom>
                          <a:noFill/>
                          <a:ln w="12700" cap="flat">
                            <a:noFill/>
                            <a:miter lim="400000"/>
                          </a:ln>
                          <a:effectLst/>
                        </wps:spPr>
                        <wps:txbx>
                          <w:txbxContent>
                            <w:p w14:paraId="46899D41" w14:textId="77777777" w:rsidR="008D5134" w:rsidRDefault="003C3C05">
                              <w:pPr>
                                <w:pStyle w:val="A9"/>
                                <w:spacing w:after="160" w:line="259" w:lineRule="auto"/>
                                <w:jc w:val="left"/>
                              </w:pPr>
                              <w:r>
                                <w:rPr>
                                  <w:rFonts w:ascii="Arial" w:hAnsi="Arial"/>
                                  <w:color w:val="262626"/>
                                  <w:sz w:val="12"/>
                                  <w:szCs w:val="12"/>
                                  <w:u w:color="262626"/>
                                </w:rPr>
                                <w:t>16</w:t>
                              </w:r>
                            </w:p>
                          </w:txbxContent>
                        </wps:txbx>
                        <wps:bodyPr wrap="square" lIns="0" tIns="0" rIns="0" bIns="0" numCol="1" anchor="t">
                          <a:noAutofit/>
                        </wps:bodyPr>
                      </wps:wsp>
                      <wps:wsp>
                        <wps:cNvPr id="1073741883" name="10"/>
                        <wps:cNvSpPr txBox="1"/>
                        <wps:spPr>
                          <a:xfrm>
                            <a:off x="2008356" y="1350967"/>
                            <a:ext cx="145287" cy="99836"/>
                          </a:xfrm>
                          <a:prstGeom prst="rect">
                            <a:avLst/>
                          </a:prstGeom>
                          <a:noFill/>
                          <a:ln w="12700" cap="flat">
                            <a:noFill/>
                            <a:miter lim="400000"/>
                          </a:ln>
                          <a:effectLst/>
                        </wps:spPr>
                        <wps:txbx>
                          <w:txbxContent>
                            <w:p w14:paraId="6AD4D242" w14:textId="77777777" w:rsidR="008D5134" w:rsidRDefault="003C3C05">
                              <w:pPr>
                                <w:pStyle w:val="A9"/>
                                <w:spacing w:after="160" w:line="259" w:lineRule="auto"/>
                                <w:jc w:val="left"/>
                              </w:pPr>
                              <w:r>
                                <w:rPr>
                                  <w:rFonts w:ascii="Arial" w:hAnsi="Arial"/>
                                  <w:color w:val="262626"/>
                                  <w:sz w:val="12"/>
                                  <w:szCs w:val="12"/>
                                  <w:u w:color="262626"/>
                                </w:rPr>
                                <w:t>10</w:t>
                              </w:r>
                            </w:p>
                          </w:txbxContent>
                        </wps:txbx>
                        <wps:bodyPr wrap="square" lIns="0" tIns="0" rIns="0" bIns="0" numCol="1" anchor="t">
                          <a:noAutofit/>
                        </wps:bodyPr>
                      </wps:wsp>
                      <wps:wsp>
                        <wps:cNvPr id="1073741884" name="8"/>
                        <wps:cNvSpPr txBox="1"/>
                        <wps:spPr>
                          <a:xfrm>
                            <a:off x="1678940" y="1350967"/>
                            <a:ext cx="72644" cy="99836"/>
                          </a:xfrm>
                          <a:prstGeom prst="rect">
                            <a:avLst/>
                          </a:prstGeom>
                          <a:noFill/>
                          <a:ln w="12700" cap="flat">
                            <a:noFill/>
                            <a:miter lim="400000"/>
                          </a:ln>
                          <a:effectLst/>
                        </wps:spPr>
                        <wps:txbx>
                          <w:txbxContent>
                            <w:p w14:paraId="04A4C061" w14:textId="77777777" w:rsidR="008D5134" w:rsidRDefault="003C3C05">
                              <w:pPr>
                                <w:pStyle w:val="A9"/>
                                <w:spacing w:after="160" w:line="259" w:lineRule="auto"/>
                                <w:jc w:val="left"/>
                              </w:pPr>
                              <w:r>
                                <w:rPr>
                                  <w:rFonts w:ascii="Arial" w:hAnsi="Arial"/>
                                  <w:color w:val="262626"/>
                                  <w:sz w:val="12"/>
                                  <w:szCs w:val="12"/>
                                  <w:u w:color="262626"/>
                                </w:rPr>
                                <w:t>8</w:t>
                              </w:r>
                            </w:p>
                          </w:txbxContent>
                        </wps:txbx>
                        <wps:bodyPr wrap="square" lIns="0" tIns="0" rIns="0" bIns="0" numCol="1" anchor="t">
                          <a:noAutofit/>
                        </wps:bodyPr>
                      </wps:wsp>
                      <wps:wsp>
                        <wps:cNvPr id="1073741885" name="6"/>
                        <wps:cNvSpPr txBox="1"/>
                        <wps:spPr>
                          <a:xfrm>
                            <a:off x="1323330" y="1350967"/>
                            <a:ext cx="72644" cy="99836"/>
                          </a:xfrm>
                          <a:prstGeom prst="rect">
                            <a:avLst/>
                          </a:prstGeom>
                          <a:noFill/>
                          <a:ln w="12700" cap="flat">
                            <a:noFill/>
                            <a:miter lim="400000"/>
                          </a:ln>
                          <a:effectLst/>
                        </wps:spPr>
                        <wps:txbx>
                          <w:txbxContent>
                            <w:p w14:paraId="046948AA" w14:textId="77777777" w:rsidR="008D5134" w:rsidRDefault="003C3C05">
                              <w:pPr>
                                <w:pStyle w:val="A9"/>
                                <w:spacing w:after="160" w:line="259" w:lineRule="auto"/>
                                <w:jc w:val="left"/>
                              </w:pPr>
                              <w:r>
                                <w:rPr>
                                  <w:rFonts w:ascii="Arial" w:hAnsi="Arial"/>
                                  <w:color w:val="262626"/>
                                  <w:sz w:val="12"/>
                                  <w:szCs w:val="12"/>
                                  <w:u w:color="262626"/>
                                </w:rPr>
                                <w:t>6</w:t>
                              </w:r>
                            </w:p>
                          </w:txbxContent>
                        </wps:txbx>
                        <wps:bodyPr wrap="square" lIns="0" tIns="0" rIns="0" bIns="0" numCol="1" anchor="t">
                          <a:noAutofit/>
                        </wps:bodyPr>
                      </wps:wsp>
                      <wps:wsp>
                        <wps:cNvPr id="1073741886" name="4"/>
                        <wps:cNvSpPr txBox="1"/>
                        <wps:spPr>
                          <a:xfrm>
                            <a:off x="967724" y="1350967"/>
                            <a:ext cx="72643" cy="99836"/>
                          </a:xfrm>
                          <a:prstGeom prst="rect">
                            <a:avLst/>
                          </a:prstGeom>
                          <a:noFill/>
                          <a:ln w="12700" cap="flat">
                            <a:noFill/>
                            <a:miter lim="400000"/>
                          </a:ln>
                          <a:effectLst/>
                        </wps:spPr>
                        <wps:txbx>
                          <w:txbxContent>
                            <w:p w14:paraId="0B3D12EE" w14:textId="77777777" w:rsidR="008D5134" w:rsidRDefault="003C3C05">
                              <w:pPr>
                                <w:pStyle w:val="A9"/>
                                <w:spacing w:after="160" w:line="259" w:lineRule="auto"/>
                                <w:jc w:val="left"/>
                              </w:pPr>
                              <w:r>
                                <w:rPr>
                                  <w:rFonts w:ascii="Arial" w:hAnsi="Arial"/>
                                  <w:color w:val="262626"/>
                                  <w:sz w:val="12"/>
                                  <w:szCs w:val="12"/>
                                  <w:u w:color="262626"/>
                                </w:rPr>
                                <w:t>4</w:t>
                              </w:r>
                            </w:p>
                          </w:txbxContent>
                        </wps:txbx>
                        <wps:bodyPr wrap="square" lIns="0" tIns="0" rIns="0" bIns="0" numCol="1" anchor="t">
                          <a:noAutofit/>
                        </wps:bodyPr>
                      </wps:wsp>
                      <wps:wsp>
                        <wps:cNvPr id="1073741887" name="直线"/>
                        <wps:cNvCnPr/>
                        <wps:spPr>
                          <a:xfrm flipV="1">
                            <a:off x="285972" y="122496"/>
                            <a:ext cx="1" cy="1165910"/>
                          </a:xfrm>
                          <a:prstGeom prst="line">
                            <a:avLst/>
                          </a:prstGeom>
                          <a:noFill/>
                          <a:ln w="4156" cap="sq">
                            <a:solidFill>
                              <a:srgbClr val="262626"/>
                            </a:solidFill>
                            <a:prstDash val="solid"/>
                            <a:round/>
                          </a:ln>
                          <a:effectLst/>
                        </wps:spPr>
                        <wps:bodyPr/>
                      </wps:wsp>
                      <wps:wsp>
                        <wps:cNvPr id="1073741888" name="直线"/>
                        <wps:cNvCnPr/>
                        <wps:spPr>
                          <a:xfrm flipV="1">
                            <a:off x="3842074" y="122496"/>
                            <a:ext cx="1" cy="1165910"/>
                          </a:xfrm>
                          <a:prstGeom prst="line">
                            <a:avLst/>
                          </a:prstGeom>
                          <a:noFill/>
                          <a:ln w="4156" cap="sq">
                            <a:solidFill>
                              <a:srgbClr val="262626"/>
                            </a:solidFill>
                            <a:prstDash val="solid"/>
                            <a:round/>
                          </a:ln>
                          <a:effectLst/>
                        </wps:spPr>
                        <wps:bodyPr/>
                      </wps:wsp>
                      <wps:wsp>
                        <wps:cNvPr id="1073741889" name="直线"/>
                        <wps:cNvCnPr/>
                        <wps:spPr>
                          <a:xfrm>
                            <a:off x="285972" y="1226156"/>
                            <a:ext cx="35560" cy="1"/>
                          </a:xfrm>
                          <a:prstGeom prst="line">
                            <a:avLst/>
                          </a:prstGeom>
                          <a:noFill/>
                          <a:ln w="4156" cap="sq">
                            <a:solidFill>
                              <a:srgbClr val="262626"/>
                            </a:solidFill>
                            <a:prstDash val="solid"/>
                            <a:round/>
                          </a:ln>
                          <a:effectLst/>
                        </wps:spPr>
                        <wps:bodyPr/>
                      </wps:wsp>
                      <wps:wsp>
                        <wps:cNvPr id="1073741890" name="直线"/>
                        <wps:cNvCnPr/>
                        <wps:spPr>
                          <a:xfrm>
                            <a:off x="285972" y="858262"/>
                            <a:ext cx="35560" cy="1"/>
                          </a:xfrm>
                          <a:prstGeom prst="line">
                            <a:avLst/>
                          </a:prstGeom>
                          <a:noFill/>
                          <a:ln w="4156" cap="sq">
                            <a:solidFill>
                              <a:srgbClr val="262626"/>
                            </a:solidFill>
                            <a:prstDash val="solid"/>
                            <a:round/>
                          </a:ln>
                          <a:effectLst/>
                        </wps:spPr>
                        <wps:bodyPr/>
                      </wps:wsp>
                      <wps:wsp>
                        <wps:cNvPr id="1073741891" name="直线"/>
                        <wps:cNvCnPr/>
                        <wps:spPr>
                          <a:xfrm>
                            <a:off x="285972" y="490389"/>
                            <a:ext cx="35560" cy="1"/>
                          </a:xfrm>
                          <a:prstGeom prst="line">
                            <a:avLst/>
                          </a:prstGeom>
                          <a:noFill/>
                          <a:ln w="4156" cap="sq">
                            <a:solidFill>
                              <a:srgbClr val="262626"/>
                            </a:solidFill>
                            <a:prstDash val="solid"/>
                            <a:round/>
                          </a:ln>
                          <a:effectLst/>
                        </wps:spPr>
                        <wps:bodyPr/>
                      </wps:wsp>
                      <wps:wsp>
                        <wps:cNvPr id="1073741892" name="直线"/>
                        <wps:cNvCnPr/>
                        <wps:spPr>
                          <a:xfrm>
                            <a:off x="285972" y="122496"/>
                            <a:ext cx="35560" cy="1"/>
                          </a:xfrm>
                          <a:prstGeom prst="line">
                            <a:avLst/>
                          </a:prstGeom>
                          <a:noFill/>
                          <a:ln w="4156" cap="sq">
                            <a:solidFill>
                              <a:srgbClr val="262626"/>
                            </a:solidFill>
                            <a:prstDash val="solid"/>
                            <a:round/>
                          </a:ln>
                          <a:effectLst/>
                        </wps:spPr>
                        <wps:bodyPr/>
                      </wps:wsp>
                      <wps:wsp>
                        <wps:cNvPr id="1073741893" name="直线"/>
                        <wps:cNvCnPr/>
                        <wps:spPr>
                          <a:xfrm flipH="1">
                            <a:off x="3806512" y="1226156"/>
                            <a:ext cx="35563" cy="1"/>
                          </a:xfrm>
                          <a:prstGeom prst="line">
                            <a:avLst/>
                          </a:prstGeom>
                          <a:noFill/>
                          <a:ln w="4156" cap="sq">
                            <a:solidFill>
                              <a:srgbClr val="262626"/>
                            </a:solidFill>
                            <a:prstDash val="solid"/>
                            <a:round/>
                          </a:ln>
                          <a:effectLst/>
                        </wps:spPr>
                        <wps:bodyPr/>
                      </wps:wsp>
                      <wps:wsp>
                        <wps:cNvPr id="1073741894" name="直线"/>
                        <wps:cNvCnPr/>
                        <wps:spPr>
                          <a:xfrm flipH="1">
                            <a:off x="3806512" y="858262"/>
                            <a:ext cx="35563" cy="1"/>
                          </a:xfrm>
                          <a:prstGeom prst="line">
                            <a:avLst/>
                          </a:prstGeom>
                          <a:noFill/>
                          <a:ln w="4156" cap="sq">
                            <a:solidFill>
                              <a:srgbClr val="262626"/>
                            </a:solidFill>
                            <a:prstDash val="solid"/>
                            <a:round/>
                          </a:ln>
                          <a:effectLst/>
                        </wps:spPr>
                        <wps:bodyPr/>
                      </wps:wsp>
                      <wps:wsp>
                        <wps:cNvPr id="1073741895" name="直线"/>
                        <wps:cNvCnPr/>
                        <wps:spPr>
                          <a:xfrm flipH="1">
                            <a:off x="3806512" y="490389"/>
                            <a:ext cx="35563" cy="1"/>
                          </a:xfrm>
                          <a:prstGeom prst="line">
                            <a:avLst/>
                          </a:prstGeom>
                          <a:noFill/>
                          <a:ln w="4156" cap="sq">
                            <a:solidFill>
                              <a:srgbClr val="262626"/>
                            </a:solidFill>
                            <a:prstDash val="solid"/>
                            <a:round/>
                          </a:ln>
                          <a:effectLst/>
                        </wps:spPr>
                        <wps:bodyPr/>
                      </wps:wsp>
                      <wps:wsp>
                        <wps:cNvPr id="1073741896" name="直线"/>
                        <wps:cNvCnPr/>
                        <wps:spPr>
                          <a:xfrm flipH="1">
                            <a:off x="3806512" y="122496"/>
                            <a:ext cx="35563" cy="1"/>
                          </a:xfrm>
                          <a:prstGeom prst="line">
                            <a:avLst/>
                          </a:prstGeom>
                          <a:noFill/>
                          <a:ln w="4156" cap="sq">
                            <a:solidFill>
                              <a:srgbClr val="262626"/>
                            </a:solidFill>
                            <a:prstDash val="solid"/>
                            <a:round/>
                          </a:ln>
                          <a:effectLst/>
                        </wps:spPr>
                        <wps:bodyPr/>
                      </wps:wsp>
                      <wps:wsp>
                        <wps:cNvPr id="1073741897" name="-6500"/>
                        <wps:cNvSpPr txBox="1"/>
                        <wps:spPr>
                          <a:xfrm>
                            <a:off x="-1" y="1192653"/>
                            <a:ext cx="334079" cy="99836"/>
                          </a:xfrm>
                          <a:prstGeom prst="rect">
                            <a:avLst/>
                          </a:prstGeom>
                          <a:noFill/>
                          <a:ln w="12700" cap="flat">
                            <a:noFill/>
                            <a:miter lim="400000"/>
                          </a:ln>
                          <a:effectLst/>
                        </wps:spPr>
                        <wps:txbx>
                          <w:txbxContent>
                            <w:p w14:paraId="00F8D1EC" w14:textId="77777777" w:rsidR="008D5134" w:rsidRDefault="003C3C05">
                              <w:pPr>
                                <w:pStyle w:val="A9"/>
                                <w:spacing w:after="160" w:line="259" w:lineRule="auto"/>
                                <w:jc w:val="left"/>
                              </w:pPr>
                              <w:r>
                                <w:rPr>
                                  <w:rFonts w:ascii="Arial" w:hAnsi="Arial"/>
                                  <w:color w:val="262626"/>
                                  <w:sz w:val="12"/>
                                  <w:szCs w:val="12"/>
                                  <w:u w:color="262626"/>
                                </w:rPr>
                                <w:t>-6500</w:t>
                              </w:r>
                            </w:p>
                          </w:txbxContent>
                        </wps:txbx>
                        <wps:bodyPr wrap="square" lIns="0" tIns="0" rIns="0" bIns="0" numCol="1" anchor="t">
                          <a:noAutofit/>
                        </wps:bodyPr>
                      </wps:wsp>
                      <wps:wsp>
                        <wps:cNvPr id="1073741898" name="-6000"/>
                        <wps:cNvSpPr txBox="1"/>
                        <wps:spPr>
                          <a:xfrm>
                            <a:off x="-1" y="824767"/>
                            <a:ext cx="334079" cy="99836"/>
                          </a:xfrm>
                          <a:prstGeom prst="rect">
                            <a:avLst/>
                          </a:prstGeom>
                          <a:noFill/>
                          <a:ln w="12700" cap="flat">
                            <a:noFill/>
                            <a:miter lim="400000"/>
                          </a:ln>
                          <a:effectLst/>
                        </wps:spPr>
                        <wps:txbx>
                          <w:txbxContent>
                            <w:p w14:paraId="04E4F656" w14:textId="77777777" w:rsidR="008D5134" w:rsidRDefault="003C3C05">
                              <w:pPr>
                                <w:pStyle w:val="A9"/>
                                <w:spacing w:after="160" w:line="259" w:lineRule="auto"/>
                                <w:jc w:val="left"/>
                              </w:pPr>
                              <w:r>
                                <w:rPr>
                                  <w:rFonts w:ascii="Arial" w:hAnsi="Arial"/>
                                  <w:color w:val="262626"/>
                                  <w:sz w:val="12"/>
                                  <w:szCs w:val="12"/>
                                  <w:u w:color="262626"/>
                                </w:rPr>
                                <w:t>-6000</w:t>
                              </w:r>
                            </w:p>
                          </w:txbxContent>
                        </wps:txbx>
                        <wps:bodyPr wrap="square" lIns="0" tIns="0" rIns="0" bIns="0" numCol="1" anchor="t">
                          <a:noAutofit/>
                        </wps:bodyPr>
                      </wps:wsp>
                      <wps:wsp>
                        <wps:cNvPr id="1073741899" name="-5500"/>
                        <wps:cNvSpPr txBox="1"/>
                        <wps:spPr>
                          <a:xfrm>
                            <a:off x="-1" y="456877"/>
                            <a:ext cx="334079" cy="99836"/>
                          </a:xfrm>
                          <a:prstGeom prst="rect">
                            <a:avLst/>
                          </a:prstGeom>
                          <a:noFill/>
                          <a:ln w="12700" cap="flat">
                            <a:noFill/>
                            <a:miter lim="400000"/>
                          </a:ln>
                          <a:effectLst/>
                        </wps:spPr>
                        <wps:txbx>
                          <w:txbxContent>
                            <w:p w14:paraId="288BA601" w14:textId="77777777" w:rsidR="008D5134" w:rsidRDefault="003C3C05">
                              <w:pPr>
                                <w:pStyle w:val="A9"/>
                                <w:spacing w:after="160" w:line="259" w:lineRule="auto"/>
                                <w:jc w:val="left"/>
                              </w:pPr>
                              <w:r>
                                <w:rPr>
                                  <w:rFonts w:ascii="Arial" w:hAnsi="Arial"/>
                                  <w:color w:val="262626"/>
                                  <w:sz w:val="12"/>
                                  <w:szCs w:val="12"/>
                                  <w:u w:color="262626"/>
                                </w:rPr>
                                <w:t>-5500</w:t>
                              </w:r>
                            </w:p>
                          </w:txbxContent>
                        </wps:txbx>
                        <wps:bodyPr wrap="square" lIns="0" tIns="0" rIns="0" bIns="0" numCol="1" anchor="t">
                          <a:noAutofit/>
                        </wps:bodyPr>
                      </wps:wsp>
                      <wps:wsp>
                        <wps:cNvPr id="1073741900" name="-5000"/>
                        <wps:cNvSpPr txBox="1"/>
                        <wps:spPr>
                          <a:xfrm>
                            <a:off x="-1" y="88991"/>
                            <a:ext cx="334079" cy="99836"/>
                          </a:xfrm>
                          <a:prstGeom prst="rect">
                            <a:avLst/>
                          </a:prstGeom>
                          <a:noFill/>
                          <a:ln w="12700" cap="flat">
                            <a:noFill/>
                            <a:miter lim="400000"/>
                          </a:ln>
                          <a:effectLst/>
                        </wps:spPr>
                        <wps:txbx>
                          <w:txbxContent>
                            <w:p w14:paraId="230454F7" w14:textId="77777777" w:rsidR="008D5134" w:rsidRDefault="003C3C05">
                              <w:pPr>
                                <w:pStyle w:val="A9"/>
                                <w:spacing w:after="160" w:line="259" w:lineRule="auto"/>
                                <w:jc w:val="left"/>
                              </w:pPr>
                              <w:r>
                                <w:rPr>
                                  <w:rFonts w:ascii="Arial" w:hAnsi="Arial"/>
                                  <w:color w:val="262626"/>
                                  <w:sz w:val="12"/>
                                  <w:szCs w:val="12"/>
                                  <w:u w:color="262626"/>
                                </w:rPr>
                                <w:t>-5000</w:t>
                              </w:r>
                            </w:p>
                          </w:txbxContent>
                        </wps:txbx>
                        <wps:bodyPr wrap="square" lIns="0" tIns="0" rIns="0" bIns="0" numCol="1" anchor="t">
                          <a:noAutofit/>
                        </wps:bodyPr>
                      </wps:wsp>
                      <wps:wsp>
                        <wps:cNvPr id="1073741901" name="AIC"/>
                        <wps:cNvSpPr txBox="1"/>
                        <wps:spPr>
                          <a:xfrm>
                            <a:off x="1972336" y="-1"/>
                            <a:ext cx="239578" cy="109820"/>
                          </a:xfrm>
                          <a:prstGeom prst="rect">
                            <a:avLst/>
                          </a:prstGeom>
                          <a:noFill/>
                          <a:ln w="12700" cap="flat">
                            <a:noFill/>
                            <a:miter lim="400000"/>
                          </a:ln>
                          <a:effectLst/>
                        </wps:spPr>
                        <wps:txbx>
                          <w:txbxContent>
                            <w:p w14:paraId="3CF40CAE" w14:textId="77777777" w:rsidR="008D5134" w:rsidRDefault="003C3C05">
                              <w:pPr>
                                <w:pStyle w:val="A9"/>
                                <w:spacing w:after="160" w:line="259" w:lineRule="auto"/>
                                <w:jc w:val="left"/>
                              </w:pPr>
                              <w:r>
                                <w:rPr>
                                  <w:rFonts w:ascii="Arial" w:hAnsi="Arial"/>
                                  <w:sz w:val="13"/>
                                  <w:szCs w:val="13"/>
                                </w:rPr>
                                <w:t>AIC</w:t>
                              </w:r>
                            </w:p>
                          </w:txbxContent>
                        </wps:txbx>
                        <wps:bodyPr wrap="square" lIns="0" tIns="0" rIns="0" bIns="0" numCol="1" anchor="t">
                          <a:noAutofit/>
                        </wps:bodyPr>
                      </wps:wsp>
                      <wps:wsp>
                        <wps:cNvPr id="1073741902" name="直线"/>
                        <wps:cNvSpPr/>
                        <wps:spPr>
                          <a:xfrm>
                            <a:off x="463775" y="266302"/>
                            <a:ext cx="3378299" cy="10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7" y="7592"/>
                                </a:lnTo>
                                <a:lnTo>
                                  <a:pt x="2274" y="13095"/>
                                </a:lnTo>
                                <a:lnTo>
                                  <a:pt x="3411" y="15698"/>
                                </a:lnTo>
                                <a:lnTo>
                                  <a:pt x="4547" y="16958"/>
                                </a:lnTo>
                                <a:lnTo>
                                  <a:pt x="5684" y="17888"/>
                                </a:lnTo>
                                <a:lnTo>
                                  <a:pt x="6821" y="18991"/>
                                </a:lnTo>
                                <a:lnTo>
                                  <a:pt x="7958" y="20122"/>
                                </a:lnTo>
                                <a:lnTo>
                                  <a:pt x="9095" y="20381"/>
                                </a:lnTo>
                                <a:lnTo>
                                  <a:pt x="10232" y="20404"/>
                                </a:lnTo>
                                <a:lnTo>
                                  <a:pt x="11368" y="20412"/>
                                </a:lnTo>
                                <a:lnTo>
                                  <a:pt x="12505" y="20649"/>
                                </a:lnTo>
                                <a:lnTo>
                                  <a:pt x="13642" y="20963"/>
                                </a:lnTo>
                                <a:lnTo>
                                  <a:pt x="14779" y="21338"/>
                                </a:lnTo>
                                <a:lnTo>
                                  <a:pt x="15916" y="21457"/>
                                </a:lnTo>
                                <a:lnTo>
                                  <a:pt x="17053" y="21518"/>
                                </a:lnTo>
                                <a:lnTo>
                                  <a:pt x="18189" y="21480"/>
                                </a:lnTo>
                                <a:lnTo>
                                  <a:pt x="19326" y="21600"/>
                                </a:lnTo>
                                <a:lnTo>
                                  <a:pt x="20463" y="21495"/>
                                </a:lnTo>
                                <a:lnTo>
                                  <a:pt x="21600" y="21480"/>
                                </a:lnTo>
                              </a:path>
                            </a:pathLst>
                          </a:custGeom>
                          <a:noFill/>
                          <a:ln w="4156" cap="flat">
                            <a:solidFill>
                              <a:srgbClr val="0072BD"/>
                            </a:solidFill>
                            <a:prstDash val="solid"/>
                            <a:round/>
                          </a:ln>
                          <a:effectLst/>
                        </wps:spPr>
                        <wps:bodyPr/>
                      </wps:wsp>
                      <wps:wsp>
                        <wps:cNvPr id="1073741903" name="直线"/>
                        <wps:cNvCnPr/>
                        <wps:spPr>
                          <a:xfrm>
                            <a:off x="285972" y="2919366"/>
                            <a:ext cx="3556102" cy="1"/>
                          </a:xfrm>
                          <a:prstGeom prst="line">
                            <a:avLst/>
                          </a:prstGeom>
                          <a:noFill/>
                          <a:ln w="4156" cap="sq">
                            <a:solidFill>
                              <a:srgbClr val="262626"/>
                            </a:solidFill>
                            <a:prstDash val="solid"/>
                            <a:round/>
                          </a:ln>
                          <a:effectLst/>
                        </wps:spPr>
                        <wps:bodyPr/>
                      </wps:wsp>
                      <wps:wsp>
                        <wps:cNvPr id="1073741904" name="直线"/>
                        <wps:cNvCnPr/>
                        <wps:spPr>
                          <a:xfrm>
                            <a:off x="285972" y="1746906"/>
                            <a:ext cx="3556102" cy="1"/>
                          </a:xfrm>
                          <a:prstGeom prst="line">
                            <a:avLst/>
                          </a:prstGeom>
                          <a:noFill/>
                          <a:ln w="4156" cap="sq">
                            <a:solidFill>
                              <a:srgbClr val="262626"/>
                            </a:solidFill>
                            <a:prstDash val="solid"/>
                            <a:round/>
                          </a:ln>
                          <a:effectLst/>
                        </wps:spPr>
                        <wps:bodyPr/>
                      </wps:wsp>
                      <wps:wsp>
                        <wps:cNvPr id="1073741905" name="直线"/>
                        <wps:cNvCnPr/>
                        <wps:spPr>
                          <a:xfrm flipV="1">
                            <a:off x="285972" y="2883797"/>
                            <a:ext cx="1" cy="35570"/>
                          </a:xfrm>
                          <a:prstGeom prst="line">
                            <a:avLst/>
                          </a:prstGeom>
                          <a:noFill/>
                          <a:ln w="4156" cap="sq">
                            <a:solidFill>
                              <a:srgbClr val="262626"/>
                            </a:solidFill>
                            <a:prstDash val="solid"/>
                            <a:round/>
                          </a:ln>
                          <a:effectLst/>
                        </wps:spPr>
                        <wps:bodyPr/>
                      </wps:wsp>
                      <wps:wsp>
                        <wps:cNvPr id="1073741906" name="直线"/>
                        <wps:cNvCnPr/>
                        <wps:spPr>
                          <a:xfrm flipV="1">
                            <a:off x="641584" y="2883797"/>
                            <a:ext cx="1" cy="35570"/>
                          </a:xfrm>
                          <a:prstGeom prst="line">
                            <a:avLst/>
                          </a:prstGeom>
                          <a:noFill/>
                          <a:ln w="4156" cap="sq">
                            <a:solidFill>
                              <a:srgbClr val="262626"/>
                            </a:solidFill>
                            <a:prstDash val="solid"/>
                            <a:round/>
                          </a:ln>
                          <a:effectLst/>
                        </wps:spPr>
                        <wps:bodyPr/>
                      </wps:wsp>
                      <wps:wsp>
                        <wps:cNvPr id="1073741907" name="直线"/>
                        <wps:cNvCnPr/>
                        <wps:spPr>
                          <a:xfrm flipV="1">
                            <a:off x="997193" y="2883797"/>
                            <a:ext cx="1" cy="35570"/>
                          </a:xfrm>
                          <a:prstGeom prst="line">
                            <a:avLst/>
                          </a:prstGeom>
                          <a:noFill/>
                          <a:ln w="4156" cap="sq">
                            <a:solidFill>
                              <a:srgbClr val="262626"/>
                            </a:solidFill>
                            <a:prstDash val="solid"/>
                            <a:round/>
                          </a:ln>
                          <a:effectLst/>
                        </wps:spPr>
                        <wps:bodyPr/>
                      </wps:wsp>
                      <wps:wsp>
                        <wps:cNvPr id="1073741908" name="直线"/>
                        <wps:cNvCnPr/>
                        <wps:spPr>
                          <a:xfrm flipV="1">
                            <a:off x="1352803" y="2883797"/>
                            <a:ext cx="1" cy="35570"/>
                          </a:xfrm>
                          <a:prstGeom prst="line">
                            <a:avLst/>
                          </a:prstGeom>
                          <a:noFill/>
                          <a:ln w="4156" cap="sq">
                            <a:solidFill>
                              <a:srgbClr val="262626"/>
                            </a:solidFill>
                            <a:prstDash val="solid"/>
                            <a:round/>
                          </a:ln>
                          <a:effectLst/>
                        </wps:spPr>
                        <wps:bodyPr/>
                      </wps:wsp>
                      <wps:wsp>
                        <wps:cNvPr id="1073741909" name="直线"/>
                        <wps:cNvCnPr/>
                        <wps:spPr>
                          <a:xfrm flipV="1">
                            <a:off x="1708412" y="2883797"/>
                            <a:ext cx="1" cy="35570"/>
                          </a:xfrm>
                          <a:prstGeom prst="line">
                            <a:avLst/>
                          </a:prstGeom>
                          <a:noFill/>
                          <a:ln w="4156" cap="sq">
                            <a:solidFill>
                              <a:srgbClr val="262626"/>
                            </a:solidFill>
                            <a:prstDash val="solid"/>
                            <a:round/>
                          </a:ln>
                          <a:effectLst/>
                        </wps:spPr>
                        <wps:bodyPr/>
                      </wps:wsp>
                      <wps:wsp>
                        <wps:cNvPr id="1073741910" name="直线"/>
                        <wps:cNvCnPr/>
                        <wps:spPr>
                          <a:xfrm flipV="1">
                            <a:off x="2064023" y="2883797"/>
                            <a:ext cx="1" cy="35570"/>
                          </a:xfrm>
                          <a:prstGeom prst="line">
                            <a:avLst/>
                          </a:prstGeom>
                          <a:noFill/>
                          <a:ln w="4156" cap="sq">
                            <a:solidFill>
                              <a:srgbClr val="262626"/>
                            </a:solidFill>
                            <a:prstDash val="solid"/>
                            <a:round/>
                          </a:ln>
                          <a:effectLst/>
                        </wps:spPr>
                        <wps:bodyPr/>
                      </wps:wsp>
                      <wps:wsp>
                        <wps:cNvPr id="1073741911" name="直线"/>
                        <wps:cNvCnPr/>
                        <wps:spPr>
                          <a:xfrm flipV="1">
                            <a:off x="2419633" y="2883797"/>
                            <a:ext cx="1" cy="35570"/>
                          </a:xfrm>
                          <a:prstGeom prst="line">
                            <a:avLst/>
                          </a:prstGeom>
                          <a:noFill/>
                          <a:ln w="4156" cap="sq">
                            <a:solidFill>
                              <a:srgbClr val="262626"/>
                            </a:solidFill>
                            <a:prstDash val="solid"/>
                            <a:round/>
                          </a:ln>
                          <a:effectLst/>
                        </wps:spPr>
                        <wps:bodyPr/>
                      </wps:wsp>
                      <wps:wsp>
                        <wps:cNvPr id="1073741912" name="直线"/>
                        <wps:cNvCnPr/>
                        <wps:spPr>
                          <a:xfrm flipV="1">
                            <a:off x="2775243" y="2883797"/>
                            <a:ext cx="1" cy="35570"/>
                          </a:xfrm>
                          <a:prstGeom prst="line">
                            <a:avLst/>
                          </a:prstGeom>
                          <a:noFill/>
                          <a:ln w="4156" cap="sq">
                            <a:solidFill>
                              <a:srgbClr val="262626"/>
                            </a:solidFill>
                            <a:prstDash val="solid"/>
                            <a:round/>
                          </a:ln>
                          <a:effectLst/>
                        </wps:spPr>
                        <wps:bodyPr/>
                      </wps:wsp>
                      <wps:wsp>
                        <wps:cNvPr id="1073741913" name="直线"/>
                        <wps:cNvCnPr/>
                        <wps:spPr>
                          <a:xfrm flipV="1">
                            <a:off x="3130854" y="2883797"/>
                            <a:ext cx="1" cy="35570"/>
                          </a:xfrm>
                          <a:prstGeom prst="line">
                            <a:avLst/>
                          </a:prstGeom>
                          <a:noFill/>
                          <a:ln w="4156" cap="sq">
                            <a:solidFill>
                              <a:srgbClr val="262626"/>
                            </a:solidFill>
                            <a:prstDash val="solid"/>
                            <a:round/>
                          </a:ln>
                          <a:effectLst/>
                        </wps:spPr>
                        <wps:bodyPr/>
                      </wps:wsp>
                      <wps:wsp>
                        <wps:cNvPr id="1073741914" name="直线"/>
                        <wps:cNvCnPr/>
                        <wps:spPr>
                          <a:xfrm flipV="1">
                            <a:off x="3486463" y="2883797"/>
                            <a:ext cx="1" cy="35570"/>
                          </a:xfrm>
                          <a:prstGeom prst="line">
                            <a:avLst/>
                          </a:prstGeom>
                          <a:noFill/>
                          <a:ln w="4156" cap="sq">
                            <a:solidFill>
                              <a:srgbClr val="262626"/>
                            </a:solidFill>
                            <a:prstDash val="solid"/>
                            <a:round/>
                          </a:ln>
                          <a:effectLst/>
                        </wps:spPr>
                        <wps:bodyPr/>
                      </wps:wsp>
                      <wps:wsp>
                        <wps:cNvPr id="1073741915" name="直线"/>
                        <wps:cNvCnPr/>
                        <wps:spPr>
                          <a:xfrm flipV="1">
                            <a:off x="3842073" y="2883797"/>
                            <a:ext cx="1" cy="35570"/>
                          </a:xfrm>
                          <a:prstGeom prst="line">
                            <a:avLst/>
                          </a:prstGeom>
                          <a:noFill/>
                          <a:ln w="4156" cap="sq">
                            <a:solidFill>
                              <a:srgbClr val="262626"/>
                            </a:solidFill>
                            <a:prstDash val="solid"/>
                            <a:round/>
                          </a:ln>
                          <a:effectLst/>
                        </wps:spPr>
                        <wps:bodyPr/>
                      </wps:wsp>
                      <wps:wsp>
                        <wps:cNvPr id="1073741916" name="直线"/>
                        <wps:cNvCnPr/>
                        <wps:spPr>
                          <a:xfrm>
                            <a:off x="285972" y="1746906"/>
                            <a:ext cx="1" cy="35568"/>
                          </a:xfrm>
                          <a:prstGeom prst="line">
                            <a:avLst/>
                          </a:prstGeom>
                          <a:noFill/>
                          <a:ln w="4156" cap="sq">
                            <a:solidFill>
                              <a:srgbClr val="262626"/>
                            </a:solidFill>
                            <a:prstDash val="solid"/>
                            <a:round/>
                          </a:ln>
                          <a:effectLst/>
                        </wps:spPr>
                        <wps:bodyPr/>
                      </wps:wsp>
                      <wps:wsp>
                        <wps:cNvPr id="1073741917" name="直线"/>
                        <wps:cNvCnPr/>
                        <wps:spPr>
                          <a:xfrm>
                            <a:off x="641583" y="1746906"/>
                            <a:ext cx="1" cy="35568"/>
                          </a:xfrm>
                          <a:prstGeom prst="line">
                            <a:avLst/>
                          </a:prstGeom>
                          <a:noFill/>
                          <a:ln w="4156" cap="sq">
                            <a:solidFill>
                              <a:srgbClr val="262626"/>
                            </a:solidFill>
                            <a:prstDash val="solid"/>
                            <a:round/>
                          </a:ln>
                          <a:effectLst/>
                        </wps:spPr>
                        <wps:bodyPr/>
                      </wps:wsp>
                      <wps:wsp>
                        <wps:cNvPr id="1073741918" name="直线"/>
                        <wps:cNvCnPr/>
                        <wps:spPr>
                          <a:xfrm>
                            <a:off x="997193" y="1746906"/>
                            <a:ext cx="1" cy="35568"/>
                          </a:xfrm>
                          <a:prstGeom prst="line">
                            <a:avLst/>
                          </a:prstGeom>
                          <a:noFill/>
                          <a:ln w="4156" cap="sq">
                            <a:solidFill>
                              <a:srgbClr val="262626"/>
                            </a:solidFill>
                            <a:prstDash val="solid"/>
                            <a:round/>
                          </a:ln>
                          <a:effectLst/>
                        </wps:spPr>
                        <wps:bodyPr/>
                      </wps:wsp>
                      <wps:wsp>
                        <wps:cNvPr id="1073741919" name="直线"/>
                        <wps:cNvCnPr/>
                        <wps:spPr>
                          <a:xfrm>
                            <a:off x="1352803" y="1746906"/>
                            <a:ext cx="1" cy="35568"/>
                          </a:xfrm>
                          <a:prstGeom prst="line">
                            <a:avLst/>
                          </a:prstGeom>
                          <a:noFill/>
                          <a:ln w="4156" cap="sq">
                            <a:solidFill>
                              <a:srgbClr val="262626"/>
                            </a:solidFill>
                            <a:prstDash val="solid"/>
                            <a:round/>
                          </a:ln>
                          <a:effectLst/>
                        </wps:spPr>
                        <wps:bodyPr/>
                      </wps:wsp>
                      <wps:wsp>
                        <wps:cNvPr id="1073741920" name="直线"/>
                        <wps:cNvCnPr/>
                        <wps:spPr>
                          <a:xfrm>
                            <a:off x="1708412" y="1746906"/>
                            <a:ext cx="1" cy="35568"/>
                          </a:xfrm>
                          <a:prstGeom prst="line">
                            <a:avLst/>
                          </a:prstGeom>
                          <a:noFill/>
                          <a:ln w="4156" cap="sq">
                            <a:solidFill>
                              <a:srgbClr val="262626"/>
                            </a:solidFill>
                            <a:prstDash val="solid"/>
                            <a:round/>
                          </a:ln>
                          <a:effectLst/>
                        </wps:spPr>
                        <wps:bodyPr/>
                      </wps:wsp>
                      <wps:wsp>
                        <wps:cNvPr id="1073741921" name="直线"/>
                        <wps:cNvCnPr/>
                        <wps:spPr>
                          <a:xfrm>
                            <a:off x="2064023" y="1746906"/>
                            <a:ext cx="1" cy="35568"/>
                          </a:xfrm>
                          <a:prstGeom prst="line">
                            <a:avLst/>
                          </a:prstGeom>
                          <a:noFill/>
                          <a:ln w="4156" cap="sq">
                            <a:solidFill>
                              <a:srgbClr val="262626"/>
                            </a:solidFill>
                            <a:prstDash val="solid"/>
                            <a:round/>
                          </a:ln>
                          <a:effectLst/>
                        </wps:spPr>
                        <wps:bodyPr/>
                      </wps:wsp>
                      <wps:wsp>
                        <wps:cNvPr id="1073741922" name="直线"/>
                        <wps:cNvCnPr/>
                        <wps:spPr>
                          <a:xfrm>
                            <a:off x="2419633" y="1746906"/>
                            <a:ext cx="1" cy="35568"/>
                          </a:xfrm>
                          <a:prstGeom prst="line">
                            <a:avLst/>
                          </a:prstGeom>
                          <a:noFill/>
                          <a:ln w="4156" cap="sq">
                            <a:solidFill>
                              <a:srgbClr val="262626"/>
                            </a:solidFill>
                            <a:prstDash val="solid"/>
                            <a:round/>
                          </a:ln>
                          <a:effectLst/>
                        </wps:spPr>
                        <wps:bodyPr/>
                      </wps:wsp>
                      <wps:wsp>
                        <wps:cNvPr id="1073741923" name="直线"/>
                        <wps:cNvCnPr/>
                        <wps:spPr>
                          <a:xfrm>
                            <a:off x="2775244" y="1746906"/>
                            <a:ext cx="1" cy="35568"/>
                          </a:xfrm>
                          <a:prstGeom prst="line">
                            <a:avLst/>
                          </a:prstGeom>
                          <a:noFill/>
                          <a:ln w="4156" cap="sq">
                            <a:solidFill>
                              <a:srgbClr val="262626"/>
                            </a:solidFill>
                            <a:prstDash val="solid"/>
                            <a:round/>
                          </a:ln>
                          <a:effectLst/>
                        </wps:spPr>
                        <wps:bodyPr/>
                      </wps:wsp>
                      <wps:wsp>
                        <wps:cNvPr id="1073741924" name="直线"/>
                        <wps:cNvCnPr/>
                        <wps:spPr>
                          <a:xfrm>
                            <a:off x="3130854" y="1746906"/>
                            <a:ext cx="1" cy="35568"/>
                          </a:xfrm>
                          <a:prstGeom prst="line">
                            <a:avLst/>
                          </a:prstGeom>
                          <a:noFill/>
                          <a:ln w="4156" cap="sq">
                            <a:solidFill>
                              <a:srgbClr val="262626"/>
                            </a:solidFill>
                            <a:prstDash val="solid"/>
                            <a:round/>
                          </a:ln>
                          <a:effectLst/>
                        </wps:spPr>
                        <wps:bodyPr/>
                      </wps:wsp>
                      <wps:wsp>
                        <wps:cNvPr id="1073741925" name="直线"/>
                        <wps:cNvCnPr/>
                        <wps:spPr>
                          <a:xfrm>
                            <a:off x="3486463" y="1746906"/>
                            <a:ext cx="1" cy="35568"/>
                          </a:xfrm>
                          <a:prstGeom prst="line">
                            <a:avLst/>
                          </a:prstGeom>
                          <a:noFill/>
                          <a:ln w="4156" cap="sq">
                            <a:solidFill>
                              <a:srgbClr val="262626"/>
                            </a:solidFill>
                            <a:prstDash val="solid"/>
                            <a:round/>
                          </a:ln>
                          <a:effectLst/>
                        </wps:spPr>
                        <wps:bodyPr/>
                      </wps:wsp>
                      <wps:wsp>
                        <wps:cNvPr id="1073741926" name="直线"/>
                        <wps:cNvCnPr/>
                        <wps:spPr>
                          <a:xfrm>
                            <a:off x="3842074" y="1746906"/>
                            <a:ext cx="1" cy="35568"/>
                          </a:xfrm>
                          <a:prstGeom prst="line">
                            <a:avLst/>
                          </a:prstGeom>
                          <a:noFill/>
                          <a:ln w="4156" cap="sq">
                            <a:solidFill>
                              <a:srgbClr val="262626"/>
                            </a:solidFill>
                            <a:prstDash val="solid"/>
                            <a:round/>
                          </a:ln>
                          <a:effectLst/>
                        </wps:spPr>
                        <wps:bodyPr/>
                      </wps:wsp>
                      <wps:wsp>
                        <wps:cNvPr id="1073741927" name="6"/>
                        <wps:cNvSpPr txBox="1"/>
                        <wps:spPr>
                          <a:xfrm>
                            <a:off x="1323330" y="2981929"/>
                            <a:ext cx="72644" cy="99835"/>
                          </a:xfrm>
                          <a:prstGeom prst="rect">
                            <a:avLst/>
                          </a:prstGeom>
                          <a:noFill/>
                          <a:ln w="12700" cap="flat">
                            <a:noFill/>
                            <a:miter lim="400000"/>
                          </a:ln>
                          <a:effectLst/>
                        </wps:spPr>
                        <wps:txbx>
                          <w:txbxContent>
                            <w:p w14:paraId="3C2AC5C6" w14:textId="77777777" w:rsidR="008D5134" w:rsidRDefault="003C3C05">
                              <w:pPr>
                                <w:pStyle w:val="A9"/>
                                <w:spacing w:after="160" w:line="259" w:lineRule="auto"/>
                                <w:jc w:val="left"/>
                              </w:pPr>
                              <w:r>
                                <w:rPr>
                                  <w:rFonts w:ascii="Arial" w:hAnsi="Arial"/>
                                  <w:color w:val="262626"/>
                                  <w:sz w:val="12"/>
                                  <w:szCs w:val="12"/>
                                  <w:u w:color="262626"/>
                                </w:rPr>
                                <w:t>6</w:t>
                              </w:r>
                            </w:p>
                          </w:txbxContent>
                        </wps:txbx>
                        <wps:bodyPr wrap="square" lIns="0" tIns="0" rIns="0" bIns="0" numCol="1" anchor="t">
                          <a:noAutofit/>
                        </wps:bodyPr>
                      </wps:wsp>
                      <wps:wsp>
                        <wps:cNvPr id="1073741928" name="0"/>
                        <wps:cNvSpPr txBox="1"/>
                        <wps:spPr>
                          <a:xfrm>
                            <a:off x="256501" y="2981929"/>
                            <a:ext cx="72644" cy="99835"/>
                          </a:xfrm>
                          <a:prstGeom prst="rect">
                            <a:avLst/>
                          </a:prstGeom>
                          <a:noFill/>
                          <a:ln w="12700" cap="flat">
                            <a:noFill/>
                            <a:miter lim="400000"/>
                          </a:ln>
                          <a:effectLst/>
                        </wps:spPr>
                        <wps:txbx>
                          <w:txbxContent>
                            <w:p w14:paraId="15495647" w14:textId="77777777" w:rsidR="008D5134" w:rsidRDefault="003C3C05">
                              <w:pPr>
                                <w:pStyle w:val="A9"/>
                                <w:spacing w:after="160" w:line="259" w:lineRule="auto"/>
                                <w:jc w:val="left"/>
                              </w:pPr>
                              <w:r>
                                <w:rPr>
                                  <w:rFonts w:ascii="Arial" w:hAnsi="Arial"/>
                                  <w:color w:val="262626"/>
                                  <w:sz w:val="12"/>
                                  <w:szCs w:val="12"/>
                                  <w:u w:color="262626"/>
                                </w:rPr>
                                <w:t>0</w:t>
                              </w:r>
                            </w:p>
                          </w:txbxContent>
                        </wps:txbx>
                        <wps:bodyPr wrap="square" lIns="0" tIns="0" rIns="0" bIns="0" numCol="1" anchor="t">
                          <a:noAutofit/>
                        </wps:bodyPr>
                      </wps:wsp>
                      <wps:wsp>
                        <wps:cNvPr id="1073741929" name="2"/>
                        <wps:cNvSpPr txBox="1"/>
                        <wps:spPr>
                          <a:xfrm>
                            <a:off x="612113" y="2981929"/>
                            <a:ext cx="72644" cy="99835"/>
                          </a:xfrm>
                          <a:prstGeom prst="rect">
                            <a:avLst/>
                          </a:prstGeom>
                          <a:noFill/>
                          <a:ln w="12700" cap="flat">
                            <a:noFill/>
                            <a:miter lim="400000"/>
                          </a:ln>
                          <a:effectLst/>
                        </wps:spPr>
                        <wps:txbx>
                          <w:txbxContent>
                            <w:p w14:paraId="6DAE13D3" w14:textId="77777777" w:rsidR="008D5134" w:rsidRDefault="003C3C05">
                              <w:pPr>
                                <w:pStyle w:val="A9"/>
                                <w:spacing w:after="160" w:line="259" w:lineRule="auto"/>
                                <w:jc w:val="left"/>
                              </w:pPr>
                              <w:r>
                                <w:rPr>
                                  <w:rFonts w:ascii="Arial" w:hAnsi="Arial"/>
                                  <w:color w:val="262626"/>
                                  <w:sz w:val="12"/>
                                  <w:szCs w:val="12"/>
                                  <w:u w:color="262626"/>
                                </w:rPr>
                                <w:t>2</w:t>
                              </w:r>
                            </w:p>
                          </w:txbxContent>
                        </wps:txbx>
                        <wps:bodyPr wrap="square" lIns="0" tIns="0" rIns="0" bIns="0" numCol="1" anchor="t">
                          <a:noAutofit/>
                        </wps:bodyPr>
                      </wps:wsp>
                      <wps:wsp>
                        <wps:cNvPr id="1073741930" name="4"/>
                        <wps:cNvSpPr txBox="1"/>
                        <wps:spPr>
                          <a:xfrm>
                            <a:off x="967724" y="2981929"/>
                            <a:ext cx="72643" cy="99835"/>
                          </a:xfrm>
                          <a:prstGeom prst="rect">
                            <a:avLst/>
                          </a:prstGeom>
                          <a:noFill/>
                          <a:ln w="12700" cap="flat">
                            <a:noFill/>
                            <a:miter lim="400000"/>
                          </a:ln>
                          <a:effectLst/>
                        </wps:spPr>
                        <wps:txbx>
                          <w:txbxContent>
                            <w:p w14:paraId="64E79E34" w14:textId="77777777" w:rsidR="008D5134" w:rsidRDefault="003C3C05">
                              <w:pPr>
                                <w:pStyle w:val="A9"/>
                                <w:spacing w:after="160" w:line="259" w:lineRule="auto"/>
                                <w:jc w:val="left"/>
                              </w:pPr>
                              <w:r>
                                <w:rPr>
                                  <w:rFonts w:ascii="Arial" w:hAnsi="Arial"/>
                                  <w:color w:val="262626"/>
                                  <w:sz w:val="12"/>
                                  <w:szCs w:val="12"/>
                                  <w:u w:color="262626"/>
                                </w:rPr>
                                <w:t>4</w:t>
                              </w:r>
                            </w:p>
                          </w:txbxContent>
                        </wps:txbx>
                        <wps:bodyPr wrap="square" lIns="0" tIns="0" rIns="0" bIns="0" numCol="1" anchor="t">
                          <a:noAutofit/>
                        </wps:bodyPr>
                      </wps:wsp>
                      <wps:wsp>
                        <wps:cNvPr id="1073741931" name="8"/>
                        <wps:cNvSpPr txBox="1"/>
                        <wps:spPr>
                          <a:xfrm>
                            <a:off x="1678940" y="2981929"/>
                            <a:ext cx="72644" cy="99835"/>
                          </a:xfrm>
                          <a:prstGeom prst="rect">
                            <a:avLst/>
                          </a:prstGeom>
                          <a:noFill/>
                          <a:ln w="12700" cap="flat">
                            <a:noFill/>
                            <a:miter lim="400000"/>
                          </a:ln>
                          <a:effectLst/>
                        </wps:spPr>
                        <wps:txbx>
                          <w:txbxContent>
                            <w:p w14:paraId="231BD913" w14:textId="77777777" w:rsidR="008D5134" w:rsidRDefault="003C3C05">
                              <w:pPr>
                                <w:pStyle w:val="A9"/>
                                <w:spacing w:after="160" w:line="259" w:lineRule="auto"/>
                                <w:jc w:val="left"/>
                              </w:pPr>
                              <w:r>
                                <w:rPr>
                                  <w:rFonts w:ascii="Arial" w:hAnsi="Arial"/>
                                  <w:color w:val="262626"/>
                                  <w:sz w:val="12"/>
                                  <w:szCs w:val="12"/>
                                  <w:u w:color="262626"/>
                                </w:rPr>
                                <w:t>8</w:t>
                              </w:r>
                            </w:p>
                          </w:txbxContent>
                        </wps:txbx>
                        <wps:bodyPr wrap="square" lIns="0" tIns="0" rIns="0" bIns="0" numCol="1" anchor="t">
                          <a:noAutofit/>
                        </wps:bodyPr>
                      </wps:wsp>
                      <wps:wsp>
                        <wps:cNvPr id="1073741932" name="10"/>
                        <wps:cNvSpPr txBox="1"/>
                        <wps:spPr>
                          <a:xfrm>
                            <a:off x="2008356" y="2981929"/>
                            <a:ext cx="145287" cy="99835"/>
                          </a:xfrm>
                          <a:prstGeom prst="rect">
                            <a:avLst/>
                          </a:prstGeom>
                          <a:noFill/>
                          <a:ln w="12700" cap="flat">
                            <a:noFill/>
                            <a:miter lim="400000"/>
                          </a:ln>
                          <a:effectLst/>
                        </wps:spPr>
                        <wps:txbx>
                          <w:txbxContent>
                            <w:p w14:paraId="47D1DE6F" w14:textId="77777777" w:rsidR="008D5134" w:rsidRDefault="003C3C05">
                              <w:pPr>
                                <w:pStyle w:val="A9"/>
                                <w:spacing w:after="160" w:line="259" w:lineRule="auto"/>
                                <w:jc w:val="left"/>
                              </w:pPr>
                              <w:r>
                                <w:rPr>
                                  <w:rFonts w:ascii="Arial" w:hAnsi="Arial"/>
                                  <w:color w:val="262626"/>
                                  <w:sz w:val="12"/>
                                  <w:szCs w:val="12"/>
                                  <w:u w:color="262626"/>
                                </w:rPr>
                                <w:t>10</w:t>
                              </w:r>
                            </w:p>
                          </w:txbxContent>
                        </wps:txbx>
                        <wps:bodyPr wrap="square" lIns="0" tIns="0" rIns="0" bIns="0" numCol="1" anchor="t">
                          <a:noAutofit/>
                        </wps:bodyPr>
                      </wps:wsp>
                      <wps:wsp>
                        <wps:cNvPr id="1073741933" name="12"/>
                        <wps:cNvSpPr txBox="1"/>
                        <wps:spPr>
                          <a:xfrm>
                            <a:off x="2363966" y="2981929"/>
                            <a:ext cx="145287" cy="99835"/>
                          </a:xfrm>
                          <a:prstGeom prst="rect">
                            <a:avLst/>
                          </a:prstGeom>
                          <a:noFill/>
                          <a:ln w="12700" cap="flat">
                            <a:noFill/>
                            <a:miter lim="400000"/>
                          </a:ln>
                          <a:effectLst/>
                        </wps:spPr>
                        <wps:txbx>
                          <w:txbxContent>
                            <w:p w14:paraId="4AE1824F" w14:textId="77777777" w:rsidR="008D5134" w:rsidRDefault="003C3C05">
                              <w:pPr>
                                <w:pStyle w:val="A9"/>
                                <w:spacing w:after="160" w:line="259" w:lineRule="auto"/>
                                <w:jc w:val="left"/>
                              </w:pPr>
                              <w:r>
                                <w:rPr>
                                  <w:rFonts w:ascii="Arial" w:hAnsi="Arial"/>
                                  <w:color w:val="262626"/>
                                  <w:sz w:val="12"/>
                                  <w:szCs w:val="12"/>
                                  <w:u w:color="262626"/>
                                </w:rPr>
                                <w:t>12</w:t>
                              </w:r>
                            </w:p>
                          </w:txbxContent>
                        </wps:txbx>
                        <wps:bodyPr wrap="square" lIns="0" tIns="0" rIns="0" bIns="0" numCol="1" anchor="t">
                          <a:noAutofit/>
                        </wps:bodyPr>
                      </wps:wsp>
                      <wps:wsp>
                        <wps:cNvPr id="1073741934" name="14"/>
                        <wps:cNvSpPr txBox="1"/>
                        <wps:spPr>
                          <a:xfrm>
                            <a:off x="2719578" y="2981929"/>
                            <a:ext cx="145287" cy="99835"/>
                          </a:xfrm>
                          <a:prstGeom prst="rect">
                            <a:avLst/>
                          </a:prstGeom>
                          <a:noFill/>
                          <a:ln w="12700" cap="flat">
                            <a:noFill/>
                            <a:miter lim="400000"/>
                          </a:ln>
                          <a:effectLst/>
                        </wps:spPr>
                        <wps:txbx>
                          <w:txbxContent>
                            <w:p w14:paraId="65CC2493" w14:textId="77777777" w:rsidR="008D5134" w:rsidRDefault="003C3C05">
                              <w:pPr>
                                <w:pStyle w:val="A9"/>
                                <w:spacing w:after="160" w:line="259" w:lineRule="auto"/>
                                <w:jc w:val="left"/>
                              </w:pPr>
                              <w:r>
                                <w:rPr>
                                  <w:rFonts w:ascii="Arial" w:hAnsi="Arial"/>
                                  <w:color w:val="262626"/>
                                  <w:sz w:val="12"/>
                                  <w:szCs w:val="12"/>
                                  <w:u w:color="262626"/>
                                </w:rPr>
                                <w:t>14</w:t>
                              </w:r>
                            </w:p>
                          </w:txbxContent>
                        </wps:txbx>
                        <wps:bodyPr wrap="square" lIns="0" tIns="0" rIns="0" bIns="0" numCol="1" anchor="t">
                          <a:noAutofit/>
                        </wps:bodyPr>
                      </wps:wsp>
                      <wps:wsp>
                        <wps:cNvPr id="1073741935" name="16"/>
                        <wps:cNvSpPr txBox="1"/>
                        <wps:spPr>
                          <a:xfrm>
                            <a:off x="3075184" y="2981929"/>
                            <a:ext cx="145287" cy="99835"/>
                          </a:xfrm>
                          <a:prstGeom prst="rect">
                            <a:avLst/>
                          </a:prstGeom>
                          <a:noFill/>
                          <a:ln w="12700" cap="flat">
                            <a:noFill/>
                            <a:miter lim="400000"/>
                          </a:ln>
                          <a:effectLst/>
                        </wps:spPr>
                        <wps:txbx>
                          <w:txbxContent>
                            <w:p w14:paraId="281A6E1F" w14:textId="77777777" w:rsidR="008D5134" w:rsidRDefault="003C3C05">
                              <w:pPr>
                                <w:pStyle w:val="A9"/>
                                <w:spacing w:after="160" w:line="259" w:lineRule="auto"/>
                                <w:jc w:val="left"/>
                              </w:pPr>
                              <w:r>
                                <w:rPr>
                                  <w:rFonts w:ascii="Arial" w:hAnsi="Arial"/>
                                  <w:color w:val="262626"/>
                                  <w:sz w:val="12"/>
                                  <w:szCs w:val="12"/>
                                  <w:u w:color="262626"/>
                                </w:rPr>
                                <w:t>16</w:t>
                              </w:r>
                            </w:p>
                          </w:txbxContent>
                        </wps:txbx>
                        <wps:bodyPr wrap="square" lIns="0" tIns="0" rIns="0" bIns="0" numCol="1" anchor="t">
                          <a:noAutofit/>
                        </wps:bodyPr>
                      </wps:wsp>
                      <wps:wsp>
                        <wps:cNvPr id="1073741936" name="18"/>
                        <wps:cNvSpPr txBox="1"/>
                        <wps:spPr>
                          <a:xfrm>
                            <a:off x="3430796" y="2981929"/>
                            <a:ext cx="145286" cy="99835"/>
                          </a:xfrm>
                          <a:prstGeom prst="rect">
                            <a:avLst/>
                          </a:prstGeom>
                          <a:noFill/>
                          <a:ln w="12700" cap="flat">
                            <a:noFill/>
                            <a:miter lim="400000"/>
                          </a:ln>
                          <a:effectLst/>
                        </wps:spPr>
                        <wps:txbx>
                          <w:txbxContent>
                            <w:p w14:paraId="1A957F9F" w14:textId="77777777" w:rsidR="008D5134" w:rsidRDefault="003C3C05">
                              <w:pPr>
                                <w:pStyle w:val="A9"/>
                                <w:spacing w:after="160" w:line="259" w:lineRule="auto"/>
                                <w:jc w:val="left"/>
                              </w:pPr>
                              <w:r>
                                <w:rPr>
                                  <w:rFonts w:ascii="Arial" w:hAnsi="Arial"/>
                                  <w:color w:val="262626"/>
                                  <w:sz w:val="12"/>
                                  <w:szCs w:val="12"/>
                                  <w:u w:color="262626"/>
                                </w:rPr>
                                <w:t>18</w:t>
                              </w:r>
                            </w:p>
                          </w:txbxContent>
                        </wps:txbx>
                        <wps:bodyPr wrap="square" lIns="0" tIns="0" rIns="0" bIns="0" numCol="1" anchor="t">
                          <a:noAutofit/>
                        </wps:bodyPr>
                      </wps:wsp>
                      <wps:wsp>
                        <wps:cNvPr id="1073741937" name="20"/>
                        <wps:cNvSpPr txBox="1"/>
                        <wps:spPr>
                          <a:xfrm>
                            <a:off x="3786407" y="2981929"/>
                            <a:ext cx="145285" cy="99835"/>
                          </a:xfrm>
                          <a:prstGeom prst="rect">
                            <a:avLst/>
                          </a:prstGeom>
                          <a:noFill/>
                          <a:ln w="12700" cap="flat">
                            <a:noFill/>
                            <a:miter lim="400000"/>
                          </a:ln>
                          <a:effectLst/>
                        </wps:spPr>
                        <wps:txbx>
                          <w:txbxContent>
                            <w:p w14:paraId="63CAA958" w14:textId="77777777" w:rsidR="008D5134" w:rsidRDefault="003C3C05">
                              <w:pPr>
                                <w:pStyle w:val="A9"/>
                                <w:spacing w:after="160" w:line="259" w:lineRule="auto"/>
                                <w:jc w:val="left"/>
                              </w:pPr>
                              <w:r>
                                <w:rPr>
                                  <w:rFonts w:ascii="Arial" w:hAnsi="Arial"/>
                                  <w:color w:val="262626"/>
                                  <w:sz w:val="12"/>
                                  <w:szCs w:val="12"/>
                                  <w:u w:color="262626"/>
                                </w:rPr>
                                <w:t>20</w:t>
                              </w:r>
                            </w:p>
                          </w:txbxContent>
                        </wps:txbx>
                        <wps:bodyPr wrap="square" lIns="0" tIns="0" rIns="0" bIns="0" numCol="1" anchor="t">
                          <a:noAutofit/>
                        </wps:bodyPr>
                      </wps:wsp>
                      <wps:wsp>
                        <wps:cNvPr id="1073741938" name="直线"/>
                        <wps:cNvCnPr/>
                        <wps:spPr>
                          <a:xfrm flipV="1">
                            <a:off x="285972" y="1746906"/>
                            <a:ext cx="1" cy="1172459"/>
                          </a:xfrm>
                          <a:prstGeom prst="line">
                            <a:avLst/>
                          </a:prstGeom>
                          <a:noFill/>
                          <a:ln w="4156" cap="sq">
                            <a:solidFill>
                              <a:srgbClr val="262626"/>
                            </a:solidFill>
                            <a:prstDash val="solid"/>
                            <a:round/>
                          </a:ln>
                          <a:effectLst/>
                        </wps:spPr>
                        <wps:bodyPr/>
                      </wps:wsp>
                      <wps:wsp>
                        <wps:cNvPr id="1073741939" name="直线"/>
                        <wps:cNvCnPr/>
                        <wps:spPr>
                          <a:xfrm flipV="1">
                            <a:off x="3842074" y="1746906"/>
                            <a:ext cx="1" cy="1172459"/>
                          </a:xfrm>
                          <a:prstGeom prst="line">
                            <a:avLst/>
                          </a:prstGeom>
                          <a:noFill/>
                          <a:ln w="4156" cap="sq">
                            <a:solidFill>
                              <a:srgbClr val="262626"/>
                            </a:solidFill>
                            <a:prstDash val="solid"/>
                            <a:round/>
                          </a:ln>
                          <a:effectLst/>
                        </wps:spPr>
                        <wps:bodyPr/>
                      </wps:wsp>
                      <wps:wsp>
                        <wps:cNvPr id="1073741940" name="直线"/>
                        <wps:cNvCnPr/>
                        <wps:spPr>
                          <a:xfrm>
                            <a:off x="285972" y="2919366"/>
                            <a:ext cx="35560" cy="1"/>
                          </a:xfrm>
                          <a:prstGeom prst="line">
                            <a:avLst/>
                          </a:prstGeom>
                          <a:noFill/>
                          <a:ln w="4156" cap="sq">
                            <a:solidFill>
                              <a:srgbClr val="262626"/>
                            </a:solidFill>
                            <a:prstDash val="solid"/>
                            <a:round/>
                          </a:ln>
                          <a:effectLst/>
                        </wps:spPr>
                        <wps:bodyPr/>
                      </wps:wsp>
                      <wps:wsp>
                        <wps:cNvPr id="1073741941" name="直线"/>
                        <wps:cNvCnPr/>
                        <wps:spPr>
                          <a:xfrm>
                            <a:off x="285972" y="2528543"/>
                            <a:ext cx="35560" cy="1"/>
                          </a:xfrm>
                          <a:prstGeom prst="line">
                            <a:avLst/>
                          </a:prstGeom>
                          <a:noFill/>
                          <a:ln w="4156" cap="sq">
                            <a:solidFill>
                              <a:srgbClr val="262626"/>
                            </a:solidFill>
                            <a:prstDash val="solid"/>
                            <a:round/>
                          </a:ln>
                          <a:effectLst/>
                        </wps:spPr>
                        <wps:bodyPr/>
                      </wps:wsp>
                      <wps:wsp>
                        <wps:cNvPr id="1073741942" name="直线"/>
                        <wps:cNvCnPr/>
                        <wps:spPr>
                          <a:xfrm>
                            <a:off x="285972" y="2137726"/>
                            <a:ext cx="35560" cy="1"/>
                          </a:xfrm>
                          <a:prstGeom prst="line">
                            <a:avLst/>
                          </a:prstGeom>
                          <a:noFill/>
                          <a:ln w="4156" cap="sq">
                            <a:solidFill>
                              <a:srgbClr val="262626"/>
                            </a:solidFill>
                            <a:prstDash val="solid"/>
                            <a:round/>
                          </a:ln>
                          <a:effectLst/>
                        </wps:spPr>
                        <wps:bodyPr/>
                      </wps:wsp>
                      <wps:wsp>
                        <wps:cNvPr id="1073741943" name="直线"/>
                        <wps:cNvCnPr/>
                        <wps:spPr>
                          <a:xfrm>
                            <a:off x="285972" y="1746906"/>
                            <a:ext cx="35560" cy="1"/>
                          </a:xfrm>
                          <a:prstGeom prst="line">
                            <a:avLst/>
                          </a:prstGeom>
                          <a:noFill/>
                          <a:ln w="4156" cap="sq">
                            <a:solidFill>
                              <a:srgbClr val="262626"/>
                            </a:solidFill>
                            <a:prstDash val="solid"/>
                            <a:round/>
                          </a:ln>
                          <a:effectLst/>
                        </wps:spPr>
                        <wps:bodyPr/>
                      </wps:wsp>
                      <wps:wsp>
                        <wps:cNvPr id="1073741944" name="直线"/>
                        <wps:cNvCnPr/>
                        <wps:spPr>
                          <a:xfrm flipH="1">
                            <a:off x="3806512" y="2919366"/>
                            <a:ext cx="35563" cy="1"/>
                          </a:xfrm>
                          <a:prstGeom prst="line">
                            <a:avLst/>
                          </a:prstGeom>
                          <a:noFill/>
                          <a:ln w="4156" cap="sq">
                            <a:solidFill>
                              <a:srgbClr val="262626"/>
                            </a:solidFill>
                            <a:prstDash val="solid"/>
                            <a:round/>
                          </a:ln>
                          <a:effectLst/>
                        </wps:spPr>
                        <wps:bodyPr/>
                      </wps:wsp>
                      <wps:wsp>
                        <wps:cNvPr id="1073741945" name="直线"/>
                        <wps:cNvCnPr/>
                        <wps:spPr>
                          <a:xfrm flipH="1">
                            <a:off x="3806512" y="2528543"/>
                            <a:ext cx="35563" cy="1"/>
                          </a:xfrm>
                          <a:prstGeom prst="line">
                            <a:avLst/>
                          </a:prstGeom>
                          <a:noFill/>
                          <a:ln w="4156" cap="sq">
                            <a:solidFill>
                              <a:srgbClr val="262626"/>
                            </a:solidFill>
                            <a:prstDash val="solid"/>
                            <a:round/>
                          </a:ln>
                          <a:effectLst/>
                        </wps:spPr>
                        <wps:bodyPr/>
                      </wps:wsp>
                      <wps:wsp>
                        <wps:cNvPr id="1073741946" name="直线"/>
                        <wps:cNvCnPr/>
                        <wps:spPr>
                          <a:xfrm flipH="1">
                            <a:off x="3806512" y="2137726"/>
                            <a:ext cx="35563" cy="1"/>
                          </a:xfrm>
                          <a:prstGeom prst="line">
                            <a:avLst/>
                          </a:prstGeom>
                          <a:noFill/>
                          <a:ln w="4156" cap="sq">
                            <a:solidFill>
                              <a:srgbClr val="262626"/>
                            </a:solidFill>
                            <a:prstDash val="solid"/>
                            <a:round/>
                          </a:ln>
                          <a:effectLst/>
                        </wps:spPr>
                        <wps:bodyPr/>
                      </wps:wsp>
                      <wps:wsp>
                        <wps:cNvPr id="1073741947" name="直线"/>
                        <wps:cNvCnPr/>
                        <wps:spPr>
                          <a:xfrm flipH="1">
                            <a:off x="3806512" y="1746906"/>
                            <a:ext cx="35563" cy="1"/>
                          </a:xfrm>
                          <a:prstGeom prst="line">
                            <a:avLst/>
                          </a:prstGeom>
                          <a:noFill/>
                          <a:ln w="4156" cap="sq">
                            <a:solidFill>
                              <a:srgbClr val="262626"/>
                            </a:solidFill>
                            <a:prstDash val="solid"/>
                            <a:round/>
                          </a:ln>
                          <a:effectLst/>
                        </wps:spPr>
                        <wps:bodyPr/>
                      </wps:wsp>
                      <wps:wsp>
                        <wps:cNvPr id="1073741948" name="-6500"/>
                        <wps:cNvSpPr txBox="1"/>
                        <wps:spPr>
                          <a:xfrm>
                            <a:off x="-1" y="2885862"/>
                            <a:ext cx="334079" cy="99835"/>
                          </a:xfrm>
                          <a:prstGeom prst="rect">
                            <a:avLst/>
                          </a:prstGeom>
                          <a:noFill/>
                          <a:ln w="12700" cap="flat">
                            <a:noFill/>
                            <a:miter lim="400000"/>
                          </a:ln>
                          <a:effectLst/>
                        </wps:spPr>
                        <wps:txbx>
                          <w:txbxContent>
                            <w:p w14:paraId="66610D3E" w14:textId="77777777" w:rsidR="008D5134" w:rsidRDefault="003C3C05">
                              <w:pPr>
                                <w:pStyle w:val="A9"/>
                                <w:spacing w:after="160" w:line="259" w:lineRule="auto"/>
                                <w:jc w:val="left"/>
                              </w:pPr>
                              <w:r>
                                <w:rPr>
                                  <w:rFonts w:ascii="Arial" w:hAnsi="Arial"/>
                                  <w:color w:val="262626"/>
                                  <w:sz w:val="12"/>
                                  <w:szCs w:val="12"/>
                                  <w:u w:color="262626"/>
                                </w:rPr>
                                <w:t>-6500</w:t>
                              </w:r>
                            </w:p>
                          </w:txbxContent>
                        </wps:txbx>
                        <wps:bodyPr wrap="square" lIns="0" tIns="0" rIns="0" bIns="0" numCol="1" anchor="t">
                          <a:noAutofit/>
                        </wps:bodyPr>
                      </wps:wsp>
                      <wps:wsp>
                        <wps:cNvPr id="1073741949" name="-6000"/>
                        <wps:cNvSpPr txBox="1"/>
                        <wps:spPr>
                          <a:xfrm>
                            <a:off x="-1" y="2495043"/>
                            <a:ext cx="334079" cy="99835"/>
                          </a:xfrm>
                          <a:prstGeom prst="rect">
                            <a:avLst/>
                          </a:prstGeom>
                          <a:noFill/>
                          <a:ln w="12700" cap="flat">
                            <a:noFill/>
                            <a:miter lim="400000"/>
                          </a:ln>
                          <a:effectLst/>
                        </wps:spPr>
                        <wps:txbx>
                          <w:txbxContent>
                            <w:p w14:paraId="78190124" w14:textId="77777777" w:rsidR="008D5134" w:rsidRDefault="003C3C05">
                              <w:pPr>
                                <w:pStyle w:val="A9"/>
                                <w:spacing w:after="160" w:line="259" w:lineRule="auto"/>
                                <w:jc w:val="left"/>
                              </w:pPr>
                              <w:r>
                                <w:rPr>
                                  <w:rFonts w:ascii="Arial" w:hAnsi="Arial"/>
                                  <w:color w:val="262626"/>
                                  <w:sz w:val="12"/>
                                  <w:szCs w:val="12"/>
                                  <w:u w:color="262626"/>
                                </w:rPr>
                                <w:t>-6000</w:t>
                              </w:r>
                            </w:p>
                          </w:txbxContent>
                        </wps:txbx>
                        <wps:bodyPr wrap="square" lIns="0" tIns="0" rIns="0" bIns="0" numCol="1" anchor="t">
                          <a:noAutofit/>
                        </wps:bodyPr>
                      </wps:wsp>
                      <wps:wsp>
                        <wps:cNvPr id="1073741950" name="-5500"/>
                        <wps:cNvSpPr txBox="1"/>
                        <wps:spPr>
                          <a:xfrm>
                            <a:off x="-1" y="2104223"/>
                            <a:ext cx="334079" cy="99836"/>
                          </a:xfrm>
                          <a:prstGeom prst="rect">
                            <a:avLst/>
                          </a:prstGeom>
                          <a:noFill/>
                          <a:ln w="12700" cap="flat">
                            <a:noFill/>
                            <a:miter lim="400000"/>
                          </a:ln>
                          <a:effectLst/>
                        </wps:spPr>
                        <wps:txbx>
                          <w:txbxContent>
                            <w:p w14:paraId="2D98C518" w14:textId="77777777" w:rsidR="008D5134" w:rsidRDefault="003C3C05">
                              <w:pPr>
                                <w:pStyle w:val="A9"/>
                                <w:spacing w:after="160" w:line="259" w:lineRule="auto"/>
                                <w:jc w:val="left"/>
                              </w:pPr>
                              <w:r>
                                <w:rPr>
                                  <w:rFonts w:ascii="Arial" w:hAnsi="Arial"/>
                                  <w:color w:val="262626"/>
                                  <w:sz w:val="12"/>
                                  <w:szCs w:val="12"/>
                                  <w:u w:color="262626"/>
                                </w:rPr>
                                <w:t>-5500</w:t>
                              </w:r>
                            </w:p>
                          </w:txbxContent>
                        </wps:txbx>
                        <wps:bodyPr wrap="square" lIns="0" tIns="0" rIns="0" bIns="0" numCol="1" anchor="t">
                          <a:noAutofit/>
                        </wps:bodyPr>
                      </wps:wsp>
                      <wps:wsp>
                        <wps:cNvPr id="1073741951" name="-5000"/>
                        <wps:cNvSpPr txBox="1"/>
                        <wps:spPr>
                          <a:xfrm>
                            <a:off x="-1" y="1713403"/>
                            <a:ext cx="334079" cy="99836"/>
                          </a:xfrm>
                          <a:prstGeom prst="rect">
                            <a:avLst/>
                          </a:prstGeom>
                          <a:noFill/>
                          <a:ln w="12700" cap="flat">
                            <a:noFill/>
                            <a:miter lim="400000"/>
                          </a:ln>
                          <a:effectLst/>
                        </wps:spPr>
                        <wps:txbx>
                          <w:txbxContent>
                            <w:p w14:paraId="6DDC4B20" w14:textId="77777777" w:rsidR="008D5134" w:rsidRDefault="003C3C05">
                              <w:pPr>
                                <w:pStyle w:val="A9"/>
                                <w:spacing w:after="160" w:line="259" w:lineRule="auto"/>
                                <w:jc w:val="left"/>
                              </w:pPr>
                              <w:r>
                                <w:rPr>
                                  <w:rFonts w:ascii="Arial" w:hAnsi="Arial"/>
                                  <w:color w:val="262626"/>
                                  <w:sz w:val="12"/>
                                  <w:szCs w:val="12"/>
                                  <w:u w:color="262626"/>
                                </w:rPr>
                                <w:t>-5000</w:t>
                              </w:r>
                            </w:p>
                          </w:txbxContent>
                        </wps:txbx>
                        <wps:bodyPr wrap="square" lIns="0" tIns="0" rIns="0" bIns="0" numCol="1" anchor="t">
                          <a:noAutofit/>
                        </wps:bodyPr>
                      </wps:wsp>
                      <wps:wsp>
                        <wps:cNvPr id="1073741952" name="BIC"/>
                        <wps:cNvSpPr txBox="1"/>
                        <wps:spPr>
                          <a:xfrm>
                            <a:off x="1972336" y="1624411"/>
                            <a:ext cx="239578" cy="109820"/>
                          </a:xfrm>
                          <a:prstGeom prst="rect">
                            <a:avLst/>
                          </a:prstGeom>
                          <a:noFill/>
                          <a:ln w="12700" cap="flat">
                            <a:noFill/>
                            <a:miter lim="400000"/>
                          </a:ln>
                          <a:effectLst/>
                        </wps:spPr>
                        <wps:txbx>
                          <w:txbxContent>
                            <w:p w14:paraId="6CD0D324" w14:textId="77777777" w:rsidR="008D5134" w:rsidRDefault="003C3C05">
                              <w:pPr>
                                <w:pStyle w:val="A9"/>
                                <w:spacing w:after="160" w:line="259" w:lineRule="auto"/>
                                <w:jc w:val="left"/>
                              </w:pPr>
                              <w:r>
                                <w:rPr>
                                  <w:rFonts w:ascii="Arial" w:hAnsi="Arial"/>
                                  <w:sz w:val="13"/>
                                  <w:szCs w:val="13"/>
                                </w:rPr>
                                <w:t>BIC</w:t>
                              </w:r>
                            </w:p>
                          </w:txbxContent>
                        </wps:txbx>
                        <wps:bodyPr wrap="square" lIns="0" tIns="0" rIns="0" bIns="0" numCol="1" anchor="t">
                          <a:noAutofit/>
                        </wps:bodyPr>
                      </wps:wsp>
                      <wps:wsp>
                        <wps:cNvPr id="1073741953" name="直线"/>
                        <wps:cNvSpPr/>
                        <wps:spPr>
                          <a:xfrm>
                            <a:off x="463775" y="1868750"/>
                            <a:ext cx="3378299" cy="86711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7" y="8992"/>
                                </a:lnTo>
                                <a:lnTo>
                                  <a:pt x="2274" y="15370"/>
                                </a:lnTo>
                                <a:lnTo>
                                  <a:pt x="3411" y="18116"/>
                                </a:lnTo>
                                <a:lnTo>
                                  <a:pt x="4547" y="19180"/>
                                </a:lnTo>
                                <a:lnTo>
                                  <a:pt x="5684" y="19830"/>
                                </a:lnTo>
                                <a:lnTo>
                                  <a:pt x="6821" y="20698"/>
                                </a:lnTo>
                                <a:lnTo>
                                  <a:pt x="7958" y="21600"/>
                                </a:lnTo>
                                <a:lnTo>
                                  <a:pt x="9095" y="21411"/>
                                </a:lnTo>
                                <a:lnTo>
                                  <a:pt x="10232" y="20926"/>
                                </a:lnTo>
                                <a:lnTo>
                                  <a:pt x="11368" y="20422"/>
                                </a:lnTo>
                                <a:lnTo>
                                  <a:pt x="12505" y="20205"/>
                                </a:lnTo>
                                <a:lnTo>
                                  <a:pt x="13642" y="20084"/>
                                </a:lnTo>
                                <a:lnTo>
                                  <a:pt x="14779" y="20040"/>
                                </a:lnTo>
                                <a:lnTo>
                                  <a:pt x="15916" y="19675"/>
                                </a:lnTo>
                                <a:lnTo>
                                  <a:pt x="17053" y="19238"/>
                                </a:lnTo>
                                <a:lnTo>
                                  <a:pt x="18189" y="18676"/>
                                </a:lnTo>
                                <a:lnTo>
                                  <a:pt x="19326" y="18313"/>
                                </a:lnTo>
                                <a:lnTo>
                                  <a:pt x="20463" y="17668"/>
                                </a:lnTo>
                                <a:lnTo>
                                  <a:pt x="21600" y="17135"/>
                                </a:lnTo>
                              </a:path>
                            </a:pathLst>
                          </a:custGeom>
                          <a:noFill/>
                          <a:ln w="4156" cap="flat">
                            <a:solidFill>
                              <a:srgbClr val="0072BD"/>
                            </a:solidFill>
                            <a:prstDash val="solid"/>
                            <a:round/>
                          </a:ln>
                          <a:effectLst/>
                        </wps:spPr>
                        <wps:bodyPr/>
                      </wps:wsp>
                    </wpg:wgp>
                  </a:graphicData>
                </a:graphic>
              </wp:anchor>
            </w:drawing>
          </mc:Choice>
          <mc:Fallback>
            <w:pict>
              <v:group w14:anchorId="22EBB888" id="officeArt object" o:spid="_x0000_s1026" alt="成组" style="position:absolute;left:0;text-align:left;margin-left:0;margin-top:21.8pt;width:309.6pt;height:242.65pt;z-index:251659264;mso-wrap-distance-left:0;mso-wrap-distance-right:0;mso-position-horizontal:center;mso-position-horizontal-relative:margin;mso-position-vertical-relative:line" coordsize="39316,3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">
                <v:line id="直线" o:spid="_x0000_s1027" style="position:absolute;visibility:visible;mso-wrap-style:square" from="2859,12884" to="38420,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" strokecolor="#262626" strokeweight=".1154mm">
                  <v:stroke endcap="square"/>
                </v:line>
                <v:line id="直线" o:spid="_x0000_s1028" style="position:absolute;visibility:visible;mso-wrap-style:square" from="2859,1224" to="38420,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" strokecolor="#262626" strokeweight=".1154mm">
                  <v:stroke endcap="square"/>
                </v:line>
                <v:line id="直线" o:spid="_x0000_s1029" style="position:absolute;flip:y;visibility:visible;mso-wrap-style:square" from="2859,12528" to="2859,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" strokecolor="#262626" strokeweight=".1154mm">
                  <v:stroke endcap="square"/>
                </v:line>
                <v:line id="直线" o:spid="_x0000_s1030" style="position:absolute;flip:y;visibility:visible;mso-wrap-style:square" from="6415,12528" to="6415,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" strokecolor="#262626" strokeweight=".1154mm">
                  <v:stroke endcap="square"/>
                </v:line>
                <v:line id="直线" o:spid="_x0000_s1031" style="position:absolute;flip:y;visibility:visible;mso-wrap-style:square" from="9971,12528" to="9971,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" strokecolor="#262626" strokeweight=".1154mm">
                  <v:stroke endcap="square"/>
                </v:line>
                <v:line id="直线" o:spid="_x0000_s1032" style="position:absolute;flip:y;visibility:visible;mso-wrap-style:square" from="13528,12528" to="13528,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" strokecolor="#262626" strokeweight=".1154mm">
                  <v:stroke endcap="square"/>
                </v:line>
                <v:line id="直线" o:spid="_x0000_s1033" style="position:absolute;flip:y;visibility:visible;mso-wrap-style:square" from="17084,12528" to="17084,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" strokecolor="#262626" strokeweight=".1154mm">
                  <v:stroke endcap="square"/>
                </v:line>
                <v:line id="直线" o:spid="_x0000_s1034" style="position:absolute;flip:y;visibility:visible;mso-wrap-style:square" from="20640,12528" to="20640,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" strokecolor="#262626" strokeweight=".1154mm">
                  <v:stroke endcap="square"/>
                </v:line>
                <v:line id="直线" o:spid="_x0000_s1035" style="position:absolute;flip:y;visibility:visible;mso-wrap-style:square" from="24196,12528" to="24196,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" strokecolor="#262626" strokeweight=".1154mm">
                  <v:stroke endcap="square"/>
                </v:line>
                <v:line id="直线" o:spid="_x0000_s1036" style="position:absolute;flip:y;visibility:visible;mso-wrap-style:square" from="27752,12528" to="27752,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" strokecolor="#262626" strokeweight=".1154mm">
                  <v:stroke endcap="square"/>
                </v:line>
                <v:line id="直线" o:spid="_x0000_s1037" style="position:absolute;flip:y;visibility:visible;mso-wrap-style:square" from="31308,12528" to="31308,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" strokecolor="#262626" strokeweight=".1154mm">
                  <v:stroke endcap="square"/>
                </v:line>
                <v:line id="直线" o:spid="_x0000_s1038" style="position:absolute;flip:y;visibility:visible;mso-wrap-style:square" from="34864,12528" to="34864,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" strokecolor="#262626" strokeweight=".1154mm">
                  <v:stroke endcap="square"/>
                </v:line>
                <v:line id="直线" o:spid="_x0000_s1039" style="position:absolute;flip:y;visibility:visible;mso-wrap-style:square" from="38420,12528" to="38420,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" strokecolor="#262626" strokeweight=".1154mm">
                  <v:stroke endcap="square"/>
                </v:line>
                <v:line id="直线" o:spid="_x0000_s1040" style="position:absolute;visibility:visible;mso-wrap-style:square" from="2859,1224" to="2859,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" strokecolor="#262626" strokeweight=".1154mm">
                  <v:stroke endcap="square"/>
                </v:line>
                <v:line id="直线" o:spid="_x0000_s1041" style="position:absolute;visibility:visible;mso-wrap-style:square" from="6415,1224" to="6415,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" strokecolor="#262626" strokeweight=".1154mm">
                  <v:stroke endcap="square"/>
                </v:line>
                <v:line id="直线" o:spid="_x0000_s1042" style="position:absolute;visibility:visible;mso-wrap-style:square" from="9971,1224" to="9971,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" strokecolor="#262626" strokeweight=".1154mm">
                  <v:stroke endcap="square"/>
                </v:line>
                <v:line id="直线" o:spid="_x0000_s1043" style="position:absolute;visibility:visible;mso-wrap-style:square" from="13528,1224" to="13528,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" strokecolor="#262626" strokeweight=".1154mm">
                  <v:stroke endcap="square"/>
                </v:line>
                <v:line id="直线" o:spid="_x0000_s1044" style="position:absolute;visibility:visible;mso-wrap-style:square" from="17084,1224" to="17084,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" strokecolor="#262626" strokeweight=".1154mm">
                  <v:stroke endcap="square"/>
                </v:line>
                <v:line id="直线" o:spid="_x0000_s1045" style="position:absolute;visibility:visible;mso-wrap-style:square" from="20640,1224" to="20640,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" strokecolor="#262626" strokeweight=".1154mm">
                  <v:stroke endcap="square"/>
                </v:line>
                <v:line id="直线" o:spid="_x0000_s1046" style="position:absolute;visibility:visible;mso-wrap-style:square" from="24196,1224" to="24196,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" strokecolor="#262626" strokeweight=".1154mm">
                  <v:stroke endcap="square"/>
                </v:line>
                <v:line id="直线" o:spid="_x0000_s1047" style="position:absolute;visibility:visible;mso-wrap-style:square" from="27752,1224" to="2775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" strokecolor="#262626" strokeweight=".1154mm">
                  <v:stroke endcap="square"/>
                </v:line>
                <v:line id="直线" o:spid="_x0000_s1048" style="position:absolute;visibility:visible;mso-wrap-style:square" from="31308,1224" to="31308,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" strokecolor="#262626" strokeweight=".1154mm">
                  <v:stroke endcap="square"/>
                </v:line>
                <v:line id="直线" o:spid="_x0000_s1049" style="position:absolute;visibility:visible;mso-wrap-style:square" from="34864,1224" to="34864,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" strokecolor="#262626" strokeweight=".1154mm">
                  <v:stroke endcap="square"/>
                </v:line>
                <v:line id="直线" o:spid="_x0000_s1050" style="position:absolute;visibility:visible;mso-wrap-style:square" from="38420,1224" to="38420,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" strokecolor="#262626" strokeweight=".1154mm">
                  <v:stroke endcap="square"/>
                </v:line>
                <v:shapetype id="_x0000_t202" coordsize="21600,21600" o:spt="202" path="m,l,21600r21600,l21600,xe">
                  <v:stroke joinstyle="miter"/>
                  <v:path gradientshapeok="t" o:connecttype="rect"/>
                </v:shapetype>
                <v:shape id="14" o:spid="_x0000_s1051" type="#_x0000_t202" style="position:absolute;left:27195;top:13509;width:1453;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7b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RLD308BALn5BQAA//8DAFBLAQItABQABgAIAAAAIQDb4fbL7gAAAIUBAAATAAAAAAAA&#10;AAAAAAAAAAAAAABbQ29udGVudF9UeXBlc10ueG1sUEsBAi0AFAAGAAgAAAAhAFr0LFu/AAAAFQEA&#10;AAsAAAAAAAAAAAAAAAAAHwEAAF9yZWxzLy5yZWxzUEsBAi0AFAAGAAgAAAAhAAN6btvHAAAA4wAA&#10;AA8AAAAAAAAAAAAAAAAABwIAAGRycy9kb3ducmV2LnhtbFBLBQYAAAAAAwADALcAAAD7AgAAAAA=&#10;" filled="f" stroked="f" strokeweight="1pt">
                  <v:stroke miterlimit="4"/>
                  <v:textbox inset="0,0,0,0">
                    <w:txbxContent>
                      <w:p w14:paraId="4A241AEE" w14:textId="77777777" w:rsidR="008D5134" w:rsidRDefault="003C3C05">
                        <w:pPr>
                          <w:pStyle w:val="A9"/>
                          <w:spacing w:after="160" w:line="259" w:lineRule="auto"/>
                          <w:jc w:val="left"/>
                        </w:pPr>
                        <w:r>
                          <w:rPr>
                            <w:rFonts w:ascii="Arial" w:hAnsi="Arial"/>
                            <w:color w:val="262626"/>
                            <w:sz w:val="12"/>
                            <w:szCs w:val="12"/>
                            <w:u w:color="262626"/>
                          </w:rPr>
                          <w:t>14</w:t>
                        </w:r>
                      </w:p>
                    </w:txbxContent>
                  </v:textbox>
                </v:shape>
                <v:shape id="2" o:spid="_x0000_s1052" type="#_x0000_t202" style="position:absolute;left:6121;top:13509;width:726;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" filled="f" stroked="f" strokeweight="1pt">
                  <v:stroke miterlimit="4"/>
                  <v:textbox inset="0,0,0,0">
                    <w:txbxContent>
                      <w:p w14:paraId="7179298D" w14:textId="77777777" w:rsidR="008D5134" w:rsidRDefault="003C3C05">
                        <w:pPr>
                          <w:pStyle w:val="A9"/>
                          <w:spacing w:after="160" w:line="259" w:lineRule="auto"/>
                          <w:jc w:val="left"/>
                        </w:pPr>
                        <w:r>
                          <w:rPr>
                            <w:rFonts w:ascii="Arial" w:hAnsi="Arial"/>
                            <w:color w:val="262626"/>
                            <w:sz w:val="12"/>
                            <w:szCs w:val="12"/>
                            <w:u w:color="262626"/>
                          </w:rPr>
                          <w:t>2</w:t>
                        </w:r>
                      </w:p>
                    </w:txbxContent>
                  </v:textbox>
                </v:shape>
                <v:shape id="18" o:spid="_x0000_s1053" type="#_x0000_t202" style="position:absolute;left:34307;top:13509;width:1453;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" filled="f" stroked="f" strokeweight="1pt">
                  <v:stroke miterlimit="4"/>
                  <v:textbox inset="0,0,0,0">
                    <w:txbxContent>
                      <w:p w14:paraId="2537AA51" w14:textId="77777777" w:rsidR="008D5134" w:rsidRDefault="003C3C05">
                        <w:pPr>
                          <w:pStyle w:val="A9"/>
                          <w:spacing w:after="160" w:line="259" w:lineRule="auto"/>
                          <w:jc w:val="left"/>
                        </w:pPr>
                        <w:r>
                          <w:rPr>
                            <w:rFonts w:ascii="Arial" w:hAnsi="Arial"/>
                            <w:color w:val="262626"/>
                            <w:sz w:val="12"/>
                            <w:szCs w:val="12"/>
                            <w:u w:color="262626"/>
                          </w:rPr>
                          <w:t>18</w:t>
                        </w:r>
                      </w:p>
                    </w:txbxContent>
                  </v:textbox>
                </v:shape>
                <v:shape id="20" o:spid="_x0000_s1054" type="#_x0000_t202" style="position:absolute;left:37864;top:13509;width:1452;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" filled="f" stroked="f" strokeweight="1pt">
                  <v:stroke miterlimit="4"/>
                  <v:textbox inset="0,0,0,0">
                    <w:txbxContent>
                      <w:p w14:paraId="4BD63494" w14:textId="77777777" w:rsidR="008D5134" w:rsidRDefault="003C3C05">
                        <w:pPr>
                          <w:pStyle w:val="A9"/>
                          <w:spacing w:after="160" w:line="259" w:lineRule="auto"/>
                          <w:jc w:val="left"/>
                        </w:pPr>
                        <w:r>
                          <w:rPr>
                            <w:rFonts w:ascii="Arial" w:hAnsi="Arial"/>
                            <w:color w:val="262626"/>
                            <w:sz w:val="12"/>
                            <w:szCs w:val="12"/>
                            <w:u w:color="262626"/>
                          </w:rPr>
                          <w:t>20</w:t>
                        </w:r>
                      </w:p>
                    </w:txbxContent>
                  </v:textbox>
                </v:shape>
                <v:shape id="12" o:spid="_x0000_s1055" type="#_x0000_t202" style="position:absolute;left:23639;top:13509;width:1453;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" filled="f" stroked="f" strokeweight="1pt">
                  <v:stroke miterlimit="4"/>
                  <v:textbox inset="0,0,0,0">
                    <w:txbxContent>
                      <w:p w14:paraId="269CBDEC" w14:textId="77777777" w:rsidR="008D5134" w:rsidRDefault="003C3C05">
                        <w:pPr>
                          <w:pStyle w:val="A9"/>
                          <w:spacing w:after="160" w:line="259" w:lineRule="auto"/>
                          <w:jc w:val="left"/>
                        </w:pPr>
                        <w:r>
                          <w:rPr>
                            <w:rFonts w:ascii="Arial" w:hAnsi="Arial"/>
                            <w:color w:val="262626"/>
                            <w:sz w:val="12"/>
                            <w:szCs w:val="12"/>
                            <w:u w:color="262626"/>
                          </w:rPr>
                          <w:t>12</w:t>
                        </w:r>
                      </w:p>
                    </w:txbxContent>
                  </v:textbox>
                </v:shape>
                <v:shape id="0" o:spid="_x0000_s1056" type="#_x0000_t202" style="position:absolute;left:2565;top:13509;width:726;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" filled="f" stroked="f" strokeweight="1pt">
                  <v:stroke miterlimit="4"/>
                  <v:textbox inset="0,0,0,0">
                    <w:txbxContent>
                      <w:p w14:paraId="2A7971FB" w14:textId="77777777" w:rsidR="008D5134" w:rsidRDefault="003C3C05">
                        <w:pPr>
                          <w:pStyle w:val="A9"/>
                          <w:spacing w:after="160" w:line="259" w:lineRule="auto"/>
                          <w:jc w:val="left"/>
                        </w:pPr>
                        <w:r>
                          <w:rPr>
                            <w:rFonts w:ascii="Arial" w:hAnsi="Arial"/>
                            <w:color w:val="262626"/>
                            <w:sz w:val="12"/>
                            <w:szCs w:val="12"/>
                            <w:u w:color="262626"/>
                          </w:rPr>
                          <w:t>0</w:t>
                        </w:r>
                      </w:p>
                    </w:txbxContent>
                  </v:textbox>
                </v:shape>
                <v:shape id="16" o:spid="_x0000_s1057" type="#_x0000_t202" style="position:absolute;left:30751;top:13509;width:1453;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" filled="f" stroked="f" strokeweight="1pt">
                  <v:stroke miterlimit="4"/>
                  <v:textbox inset="0,0,0,0">
                    <w:txbxContent>
                      <w:p w14:paraId="46899D41" w14:textId="77777777" w:rsidR="008D5134" w:rsidRDefault="003C3C05">
                        <w:pPr>
                          <w:pStyle w:val="A9"/>
                          <w:spacing w:after="160" w:line="259" w:lineRule="auto"/>
                          <w:jc w:val="left"/>
                        </w:pPr>
                        <w:r>
                          <w:rPr>
                            <w:rFonts w:ascii="Arial" w:hAnsi="Arial"/>
                            <w:color w:val="262626"/>
                            <w:sz w:val="12"/>
                            <w:szCs w:val="12"/>
                            <w:u w:color="262626"/>
                          </w:rPr>
                          <w:t>16</w:t>
                        </w:r>
                      </w:p>
                    </w:txbxContent>
                  </v:textbox>
                </v:shape>
                <v:shape id="10" o:spid="_x0000_s1058" type="#_x0000_t202" style="position:absolute;left:20083;top:13509;width:1453;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" filled="f" stroked="f" strokeweight="1pt">
                  <v:stroke miterlimit="4"/>
                  <v:textbox inset="0,0,0,0">
                    <w:txbxContent>
                      <w:p w14:paraId="6AD4D242" w14:textId="77777777" w:rsidR="008D5134" w:rsidRDefault="003C3C05">
                        <w:pPr>
                          <w:pStyle w:val="A9"/>
                          <w:spacing w:after="160" w:line="259" w:lineRule="auto"/>
                          <w:jc w:val="left"/>
                        </w:pPr>
                        <w:r>
                          <w:rPr>
                            <w:rFonts w:ascii="Arial" w:hAnsi="Arial"/>
                            <w:color w:val="262626"/>
                            <w:sz w:val="12"/>
                            <w:szCs w:val="12"/>
                            <w:u w:color="262626"/>
                          </w:rPr>
                          <w:t>10</w:t>
                        </w:r>
                      </w:p>
                    </w:txbxContent>
                  </v:textbox>
                </v:shape>
                <v:shape id="8" o:spid="_x0000_s1059" type="#_x0000_t202" style="position:absolute;left:16789;top:13509;width:726;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" filled="f" stroked="f" strokeweight="1pt">
                  <v:stroke miterlimit="4"/>
                  <v:textbox inset="0,0,0,0">
                    <w:txbxContent>
                      <w:p w14:paraId="04A4C061" w14:textId="77777777" w:rsidR="008D5134" w:rsidRDefault="003C3C05">
                        <w:pPr>
                          <w:pStyle w:val="A9"/>
                          <w:spacing w:after="160" w:line="259" w:lineRule="auto"/>
                          <w:jc w:val="left"/>
                        </w:pPr>
                        <w:r>
                          <w:rPr>
                            <w:rFonts w:ascii="Arial" w:hAnsi="Arial"/>
                            <w:color w:val="262626"/>
                            <w:sz w:val="12"/>
                            <w:szCs w:val="12"/>
                            <w:u w:color="262626"/>
                          </w:rPr>
                          <w:t>8</w:t>
                        </w:r>
                      </w:p>
                    </w:txbxContent>
                  </v:textbox>
                </v:shape>
                <v:shape id="6" o:spid="_x0000_s1060" type="#_x0000_t202" style="position:absolute;left:13233;top:13509;width:726;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" filled="f" stroked="f" strokeweight="1pt">
                  <v:stroke miterlimit="4"/>
                  <v:textbox inset="0,0,0,0">
                    <w:txbxContent>
                      <w:p w14:paraId="046948AA" w14:textId="77777777" w:rsidR="008D5134" w:rsidRDefault="003C3C05">
                        <w:pPr>
                          <w:pStyle w:val="A9"/>
                          <w:spacing w:after="160" w:line="259" w:lineRule="auto"/>
                          <w:jc w:val="left"/>
                        </w:pPr>
                        <w:r>
                          <w:rPr>
                            <w:rFonts w:ascii="Arial" w:hAnsi="Arial"/>
                            <w:color w:val="262626"/>
                            <w:sz w:val="12"/>
                            <w:szCs w:val="12"/>
                            <w:u w:color="262626"/>
                          </w:rPr>
                          <w:t>6</w:t>
                        </w:r>
                      </w:p>
                    </w:txbxContent>
                  </v:textbox>
                </v:shape>
                <v:shape id="4" o:spid="_x0000_s1061" type="#_x0000_t202" style="position:absolute;left:9677;top:13509;width:726;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" filled="f" stroked="f" strokeweight="1pt">
                  <v:stroke miterlimit="4"/>
                  <v:textbox inset="0,0,0,0">
                    <w:txbxContent>
                      <w:p w14:paraId="0B3D12EE" w14:textId="77777777" w:rsidR="008D5134" w:rsidRDefault="003C3C05">
                        <w:pPr>
                          <w:pStyle w:val="A9"/>
                          <w:spacing w:after="160" w:line="259" w:lineRule="auto"/>
                          <w:jc w:val="left"/>
                        </w:pPr>
                        <w:r>
                          <w:rPr>
                            <w:rFonts w:ascii="Arial" w:hAnsi="Arial"/>
                            <w:color w:val="262626"/>
                            <w:sz w:val="12"/>
                            <w:szCs w:val="12"/>
                            <w:u w:color="262626"/>
                          </w:rPr>
                          <w:t>4</w:t>
                        </w:r>
                      </w:p>
                    </w:txbxContent>
                  </v:textbox>
                </v:shape>
                <v:line id="直线" o:spid="_x0000_s1062" style="position:absolute;flip:y;visibility:visible;mso-wrap-style:square" from="2859,1224" to="2859,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" strokecolor="#262626" strokeweight=".1154mm">
                  <v:stroke endcap="square"/>
                </v:line>
                <v:line id="直线" o:spid="_x0000_s1063" style="position:absolute;flip:y;visibility:visible;mso-wrap-style:square" from="38420,1224" to="38420,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" strokecolor="#262626" strokeweight=".1154mm">
                  <v:stroke endcap="square"/>
                </v:line>
                <v:line id="直线" o:spid="_x0000_s1064" style="position:absolute;visibility:visible;mso-wrap-style:square" from="2859,12261" to="3215,1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" strokecolor="#262626" strokeweight=".1154mm">
                  <v:stroke endcap="square"/>
                </v:line>
                <v:line id="直线" o:spid="_x0000_s1065" style="position:absolute;visibility:visible;mso-wrap-style:square" from="2859,8582" to="3215,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" strokecolor="#262626" strokeweight=".1154mm">
                  <v:stroke endcap="square"/>
                </v:line>
                <v:line id="直线" o:spid="_x0000_s1066" style="position:absolute;visibility:visible;mso-wrap-style:square" from="2859,4903" to="3215,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" strokecolor="#262626" strokeweight=".1154mm">
                  <v:stroke endcap="square"/>
                </v:line>
                <v:line id="直线" o:spid="_x0000_s1067" style="position:absolute;visibility:visible;mso-wrap-style:square" from="2859,1224" to="321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" strokecolor="#262626" strokeweight=".1154mm">
                  <v:stroke endcap="square"/>
                </v:line>
                <v:line id="直线" o:spid="_x0000_s1068" style="position:absolute;flip:x;visibility:visible;mso-wrap-style:square" from="38065,12261" to="38420,1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" strokecolor="#262626" strokeweight=".1154mm">
                  <v:stroke endcap="square"/>
                </v:line>
                <v:line id="直线" o:spid="_x0000_s1069" style="position:absolute;flip:x;visibility:visible;mso-wrap-style:square" from="38065,8582" to="38420,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" strokecolor="#262626" strokeweight=".1154mm">
                  <v:stroke endcap="square"/>
                </v:line>
                <v:line id="直线" o:spid="_x0000_s1070" style="position:absolute;flip:x;visibility:visible;mso-wrap-style:square" from="38065,4903" to="38420,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" strokecolor="#262626" strokeweight=".1154mm">
                  <v:stroke endcap="square"/>
                </v:line>
                <v:line id="直线" o:spid="_x0000_s1071" style="position:absolute;flip:x;visibility:visible;mso-wrap-style:square" from="38065,1224" to="38420,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" strokecolor="#262626" strokeweight=".1154mm">
                  <v:stroke endcap="square"/>
                </v:line>
                <v:shape id="-6500" o:spid="_x0000_s1072" type="#_x0000_t202" style="position:absolute;top:11926;width:3340;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" filled="f" stroked="f" strokeweight="1pt">
                  <v:stroke miterlimit="4"/>
                  <v:textbox inset="0,0,0,0">
                    <w:txbxContent>
                      <w:p w14:paraId="00F8D1EC" w14:textId="77777777" w:rsidR="008D5134" w:rsidRDefault="003C3C05">
                        <w:pPr>
                          <w:pStyle w:val="A9"/>
                          <w:spacing w:after="160" w:line="259" w:lineRule="auto"/>
                          <w:jc w:val="left"/>
                        </w:pPr>
                        <w:r>
                          <w:rPr>
                            <w:rFonts w:ascii="Arial" w:hAnsi="Arial"/>
                            <w:color w:val="262626"/>
                            <w:sz w:val="12"/>
                            <w:szCs w:val="12"/>
                            <w:u w:color="262626"/>
                          </w:rPr>
                          <w:t>-6500</w:t>
                        </w:r>
                      </w:p>
                    </w:txbxContent>
                  </v:textbox>
                </v:shape>
                <v:shape id="-6000" o:spid="_x0000_s1073" type="#_x0000_t202" style="position:absolute;top:8247;width:334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" filled="f" stroked="f" strokeweight="1pt">
                  <v:stroke miterlimit="4"/>
                  <v:textbox inset="0,0,0,0">
                    <w:txbxContent>
                      <w:p w14:paraId="04E4F656" w14:textId="77777777" w:rsidR="008D5134" w:rsidRDefault="003C3C05">
                        <w:pPr>
                          <w:pStyle w:val="A9"/>
                          <w:spacing w:after="160" w:line="259" w:lineRule="auto"/>
                          <w:jc w:val="left"/>
                        </w:pPr>
                        <w:r>
                          <w:rPr>
                            <w:rFonts w:ascii="Arial" w:hAnsi="Arial"/>
                            <w:color w:val="262626"/>
                            <w:sz w:val="12"/>
                            <w:szCs w:val="12"/>
                            <w:u w:color="262626"/>
                          </w:rPr>
                          <w:t>-6000</w:t>
                        </w:r>
                      </w:p>
                    </w:txbxContent>
                  </v:textbox>
                </v:shape>
                <v:shape id="-5500" o:spid="_x0000_s1074" type="#_x0000_t202" style="position:absolute;top:4568;width:334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" filled="f" stroked="f" strokeweight="1pt">
                  <v:stroke miterlimit="4"/>
                  <v:textbox inset="0,0,0,0">
                    <w:txbxContent>
                      <w:p w14:paraId="288BA601" w14:textId="77777777" w:rsidR="008D5134" w:rsidRDefault="003C3C05">
                        <w:pPr>
                          <w:pStyle w:val="A9"/>
                          <w:spacing w:after="160" w:line="259" w:lineRule="auto"/>
                          <w:jc w:val="left"/>
                        </w:pPr>
                        <w:r>
                          <w:rPr>
                            <w:rFonts w:ascii="Arial" w:hAnsi="Arial"/>
                            <w:color w:val="262626"/>
                            <w:sz w:val="12"/>
                            <w:szCs w:val="12"/>
                            <w:u w:color="262626"/>
                          </w:rPr>
                          <w:t>-5500</w:t>
                        </w:r>
                      </w:p>
                    </w:txbxContent>
                  </v:textbox>
                </v:shape>
                <v:shape id="-5000" o:spid="_x0000_s1075" type="#_x0000_t202" style="position:absolute;top:889;width:3340;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" filled="f" stroked="f" strokeweight="1pt">
                  <v:stroke miterlimit="4"/>
                  <v:textbox inset="0,0,0,0">
                    <w:txbxContent>
                      <w:p w14:paraId="230454F7" w14:textId="77777777" w:rsidR="008D5134" w:rsidRDefault="003C3C05">
                        <w:pPr>
                          <w:pStyle w:val="A9"/>
                          <w:spacing w:after="160" w:line="259" w:lineRule="auto"/>
                          <w:jc w:val="left"/>
                        </w:pPr>
                        <w:r>
                          <w:rPr>
                            <w:rFonts w:ascii="Arial" w:hAnsi="Arial"/>
                            <w:color w:val="262626"/>
                            <w:sz w:val="12"/>
                            <w:szCs w:val="12"/>
                            <w:u w:color="262626"/>
                          </w:rPr>
                          <w:t>-5000</w:t>
                        </w:r>
                      </w:p>
                    </w:txbxContent>
                  </v:textbox>
                </v:shape>
                <v:shape id="AIC" o:spid="_x0000_s1076" type="#_x0000_t202" style="position:absolute;left:19723;width:239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" filled="f" stroked="f" strokeweight="1pt">
                  <v:stroke miterlimit="4"/>
                  <v:textbox inset="0,0,0,0">
                    <w:txbxContent>
                      <w:p w14:paraId="3CF40CAE" w14:textId="77777777" w:rsidR="008D5134" w:rsidRDefault="003C3C05">
                        <w:pPr>
                          <w:pStyle w:val="A9"/>
                          <w:spacing w:after="160" w:line="259" w:lineRule="auto"/>
                          <w:jc w:val="left"/>
                        </w:pPr>
                        <w:r>
                          <w:rPr>
                            <w:rFonts w:ascii="Arial" w:hAnsi="Arial"/>
                            <w:sz w:val="13"/>
                            <w:szCs w:val="13"/>
                          </w:rPr>
                          <w:t>AIC</w:t>
                        </w:r>
                      </w:p>
                    </w:txbxContent>
                  </v:textbox>
                </v:shape>
                <v:shape id="直线" o:spid="_x0000_s1077" style="position:absolute;left:4637;top:2663;width:33783;height:10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" path="m,l1137,7592r1137,5503l3411,15698r1136,1260l5684,17888r1137,1103l7958,20122r1137,259l10232,20404r1136,8l12505,20649r1137,314l14779,21338r1137,119l17053,21518r1136,-38l19326,21600r1137,-105l21600,21480e" filled="f" strokecolor="#0072bd" strokeweight=".1154mm">
                  <v:path arrowok="t" o:extrusionok="f" o:connecttype="custom" o:connectlocs="1689150,511051;1689150,511051;1689150,511051;1689150,511051" o:connectangles="0,90,180,270"/>
                </v:shape>
                <v:line id="直线" o:spid="_x0000_s1078" style="position:absolute;visibility:visible;mso-wrap-style:square" from="2859,29193" to="38420,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" strokecolor="#262626" strokeweight=".1154mm">
                  <v:stroke endcap="square"/>
                </v:line>
                <v:line id="直线" o:spid="_x0000_s1079" style="position:absolute;visibility:visible;mso-wrap-style:square" from="2859,17469" to="38420,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" strokecolor="#262626" strokeweight=".1154mm">
                  <v:stroke endcap="square"/>
                </v:line>
                <v:line id="直线" o:spid="_x0000_s1080" style="position:absolute;flip:y;visibility:visible;mso-wrap-style:square" from="2859,28837" to="2859,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" strokecolor="#262626" strokeweight=".1154mm">
                  <v:stroke endcap="square"/>
                </v:line>
                <v:line id="直线" o:spid="_x0000_s1081" style="position:absolute;flip:y;visibility:visible;mso-wrap-style:square" from="6415,28837" to="6415,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" strokecolor="#262626" strokeweight=".1154mm">
                  <v:stroke endcap="square"/>
                </v:line>
                <v:line id="直线" o:spid="_x0000_s1082" style="position:absolute;flip:y;visibility:visible;mso-wrap-style:square" from="9971,28837" to="9971,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" strokecolor="#262626" strokeweight=".1154mm">
                  <v:stroke endcap="square"/>
                </v:line>
                <v:line id="直线" o:spid="_x0000_s1083" style="position:absolute;flip:y;visibility:visible;mso-wrap-style:square" from="13528,28837" to="13528,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" strokecolor="#262626" strokeweight=".1154mm">
                  <v:stroke endcap="square"/>
                </v:line>
                <v:line id="直线" o:spid="_x0000_s1084" style="position:absolute;flip:y;visibility:visible;mso-wrap-style:square" from="17084,28837" to="17084,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" strokecolor="#262626" strokeweight=".1154mm">
                  <v:stroke endcap="square"/>
                </v:line>
                <v:line id="直线" o:spid="_x0000_s1085" style="position:absolute;flip:y;visibility:visible;mso-wrap-style:square" from="20640,28837" to="20640,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" strokecolor="#262626" strokeweight=".1154mm">
                  <v:stroke endcap="square"/>
                </v:line>
                <v:line id="直线" o:spid="_x0000_s1086" style="position:absolute;flip:y;visibility:visible;mso-wrap-style:square" from="24196,28837" to="24196,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" strokecolor="#262626" strokeweight=".1154mm">
                  <v:stroke endcap="square"/>
                </v:line>
                <v:line id="直线" o:spid="_x0000_s1087" style="position:absolute;flip:y;visibility:visible;mso-wrap-style:square" from="27752,28837" to="27752,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" strokecolor="#262626" strokeweight=".1154mm">
                  <v:stroke endcap="square"/>
                </v:line>
                <v:line id="直线" o:spid="_x0000_s1088" style="position:absolute;flip:y;visibility:visible;mso-wrap-style:square" from="31308,28837" to="31308,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" strokecolor="#262626" strokeweight=".1154mm">
                  <v:stroke endcap="square"/>
                </v:line>
                <v:line id="直线" o:spid="_x0000_s1089" style="position:absolute;flip:y;visibility:visible;mso-wrap-style:square" from="34864,28837" to="34864,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" strokecolor="#262626" strokeweight=".1154mm">
                  <v:stroke endcap="square"/>
                </v:line>
                <v:line id="直线" o:spid="_x0000_s1090" style="position:absolute;flip:y;visibility:visible;mso-wrap-style:square" from="38420,28837" to="38420,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" strokecolor="#262626" strokeweight=".1154mm">
                  <v:stroke endcap="square"/>
                </v:line>
                <v:line id="直线" o:spid="_x0000_s1091" style="position:absolute;visibility:visible;mso-wrap-style:square" from="2859,17469" to="2859,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" strokecolor="#262626" strokeweight=".1154mm">
                  <v:stroke endcap="square"/>
                </v:line>
                <v:line id="直线" o:spid="_x0000_s1092" style="position:absolute;visibility:visible;mso-wrap-style:square" from="6415,17469" to="6415,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" strokecolor="#262626" strokeweight=".1154mm">
                  <v:stroke endcap="square"/>
                </v:line>
                <v:line id="直线" o:spid="_x0000_s1093" style="position:absolute;visibility:visible;mso-wrap-style:square" from="9971,17469" to="9971,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" strokecolor="#262626" strokeweight=".1154mm">
                  <v:stroke endcap="square"/>
                </v:line>
                <v:line id="直线" o:spid="_x0000_s1094" style="position:absolute;visibility:visible;mso-wrap-style:square" from="13528,17469" to="13528,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" strokecolor="#262626" strokeweight=".1154mm">
                  <v:stroke endcap="square"/>
                </v:line>
                <v:line id="直线" o:spid="_x0000_s1095" style="position:absolute;visibility:visible;mso-wrap-style:square" from="17084,17469" to="17084,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" strokecolor="#262626" strokeweight=".1154mm">
                  <v:stroke endcap="square"/>
                </v:line>
                <v:line id="直线" o:spid="_x0000_s1096" style="position:absolute;visibility:visible;mso-wrap-style:square" from="20640,17469" to="20640,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" strokecolor="#262626" strokeweight=".1154mm">
                  <v:stroke endcap="square"/>
                </v:line>
                <v:line id="直线" o:spid="_x0000_s1097" style="position:absolute;visibility:visible;mso-wrap-style:square" from="24196,17469" to="24196,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" strokecolor="#262626" strokeweight=".1154mm">
                  <v:stroke endcap="square"/>
                </v:line>
                <v:line id="直线" o:spid="_x0000_s1098" style="position:absolute;visibility:visible;mso-wrap-style:square" from="27752,17469" to="27752,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" strokecolor="#262626" strokeweight=".1154mm">
                  <v:stroke endcap="square"/>
                </v:line>
                <v:line id="直线" o:spid="_x0000_s1099" style="position:absolute;visibility:visible;mso-wrap-style:square" from="31308,17469" to="31308,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" strokecolor="#262626" strokeweight=".1154mm">
                  <v:stroke endcap="square"/>
                </v:line>
                <v:line id="直线" o:spid="_x0000_s1100" style="position:absolute;visibility:visible;mso-wrap-style:square" from="34864,17469" to="34864,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" strokecolor="#262626" strokeweight=".1154mm">
                  <v:stroke endcap="square"/>
                </v:line>
                <v:line id="直线" o:spid="_x0000_s1101" style="position:absolute;visibility:visible;mso-wrap-style:square" from="38420,17469" to="38420,17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" strokecolor="#262626" strokeweight=".1154mm">
                  <v:stroke endcap="square"/>
                </v:line>
                <v:shape id="6" o:spid="_x0000_s1102" type="#_x0000_t202" style="position:absolute;left:13233;top:29819;width:726;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" filled="f" stroked="f" strokeweight="1pt">
                  <v:stroke miterlimit="4"/>
                  <v:textbox inset="0,0,0,0">
                    <w:txbxContent>
                      <w:p w14:paraId="3C2AC5C6" w14:textId="77777777" w:rsidR="008D5134" w:rsidRDefault="003C3C05">
                        <w:pPr>
                          <w:pStyle w:val="A9"/>
                          <w:spacing w:after="160" w:line="259" w:lineRule="auto"/>
                          <w:jc w:val="left"/>
                        </w:pPr>
                        <w:r>
                          <w:rPr>
                            <w:rFonts w:ascii="Arial" w:hAnsi="Arial"/>
                            <w:color w:val="262626"/>
                            <w:sz w:val="12"/>
                            <w:szCs w:val="12"/>
                            <w:u w:color="262626"/>
                          </w:rPr>
                          <w:t>6</w:t>
                        </w:r>
                      </w:p>
                    </w:txbxContent>
                  </v:textbox>
                </v:shape>
                <v:shape id="0" o:spid="_x0000_s1103" type="#_x0000_t202" style="position:absolute;left:2565;top:29819;width:726;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" filled="f" stroked="f" strokeweight="1pt">
                  <v:stroke miterlimit="4"/>
                  <v:textbox inset="0,0,0,0">
                    <w:txbxContent>
                      <w:p w14:paraId="15495647" w14:textId="77777777" w:rsidR="008D5134" w:rsidRDefault="003C3C05">
                        <w:pPr>
                          <w:pStyle w:val="A9"/>
                          <w:spacing w:after="160" w:line="259" w:lineRule="auto"/>
                          <w:jc w:val="left"/>
                        </w:pPr>
                        <w:r>
                          <w:rPr>
                            <w:rFonts w:ascii="Arial" w:hAnsi="Arial"/>
                            <w:color w:val="262626"/>
                            <w:sz w:val="12"/>
                            <w:szCs w:val="12"/>
                            <w:u w:color="262626"/>
                          </w:rPr>
                          <w:t>0</w:t>
                        </w:r>
                      </w:p>
                    </w:txbxContent>
                  </v:textbox>
                </v:shape>
                <v:shape id="2" o:spid="_x0000_s1104" type="#_x0000_t202" style="position:absolute;left:6121;top:29819;width:726;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" filled="f" stroked="f" strokeweight="1pt">
                  <v:stroke miterlimit="4"/>
                  <v:textbox inset="0,0,0,0">
                    <w:txbxContent>
                      <w:p w14:paraId="6DAE13D3" w14:textId="77777777" w:rsidR="008D5134" w:rsidRDefault="003C3C05">
                        <w:pPr>
                          <w:pStyle w:val="A9"/>
                          <w:spacing w:after="160" w:line="259" w:lineRule="auto"/>
                          <w:jc w:val="left"/>
                        </w:pPr>
                        <w:r>
                          <w:rPr>
                            <w:rFonts w:ascii="Arial" w:hAnsi="Arial"/>
                            <w:color w:val="262626"/>
                            <w:sz w:val="12"/>
                            <w:szCs w:val="12"/>
                            <w:u w:color="262626"/>
                          </w:rPr>
                          <w:t>2</w:t>
                        </w:r>
                      </w:p>
                    </w:txbxContent>
                  </v:textbox>
                </v:shape>
                <v:shape id="4" o:spid="_x0000_s1105" type="#_x0000_t202" style="position:absolute;left:9677;top:29819;width:726;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" filled="f" stroked="f" strokeweight="1pt">
                  <v:stroke miterlimit="4"/>
                  <v:textbox inset="0,0,0,0">
                    <w:txbxContent>
                      <w:p w14:paraId="64E79E34" w14:textId="77777777" w:rsidR="008D5134" w:rsidRDefault="003C3C05">
                        <w:pPr>
                          <w:pStyle w:val="A9"/>
                          <w:spacing w:after="160" w:line="259" w:lineRule="auto"/>
                          <w:jc w:val="left"/>
                        </w:pPr>
                        <w:r>
                          <w:rPr>
                            <w:rFonts w:ascii="Arial" w:hAnsi="Arial"/>
                            <w:color w:val="262626"/>
                            <w:sz w:val="12"/>
                            <w:szCs w:val="12"/>
                            <w:u w:color="262626"/>
                          </w:rPr>
                          <w:t>4</w:t>
                        </w:r>
                      </w:p>
                    </w:txbxContent>
                  </v:textbox>
                </v:shape>
                <v:shape id="8" o:spid="_x0000_s1106" type="#_x0000_t202" style="position:absolute;left:16789;top:29819;width:726;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" filled="f" stroked="f" strokeweight="1pt">
                  <v:stroke miterlimit="4"/>
                  <v:textbox inset="0,0,0,0">
                    <w:txbxContent>
                      <w:p w14:paraId="231BD913" w14:textId="77777777" w:rsidR="008D5134" w:rsidRDefault="003C3C05">
                        <w:pPr>
                          <w:pStyle w:val="A9"/>
                          <w:spacing w:after="160" w:line="259" w:lineRule="auto"/>
                          <w:jc w:val="left"/>
                        </w:pPr>
                        <w:r>
                          <w:rPr>
                            <w:rFonts w:ascii="Arial" w:hAnsi="Arial"/>
                            <w:color w:val="262626"/>
                            <w:sz w:val="12"/>
                            <w:szCs w:val="12"/>
                            <w:u w:color="262626"/>
                          </w:rPr>
                          <w:t>8</w:t>
                        </w:r>
                      </w:p>
                    </w:txbxContent>
                  </v:textbox>
                </v:shape>
                <v:shape id="10" o:spid="_x0000_s1107" type="#_x0000_t202" style="position:absolute;left:20083;top:29819;width:1453;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" filled="f" stroked="f" strokeweight="1pt">
                  <v:stroke miterlimit="4"/>
                  <v:textbox inset="0,0,0,0">
                    <w:txbxContent>
                      <w:p w14:paraId="47D1DE6F" w14:textId="77777777" w:rsidR="008D5134" w:rsidRDefault="003C3C05">
                        <w:pPr>
                          <w:pStyle w:val="A9"/>
                          <w:spacing w:after="160" w:line="259" w:lineRule="auto"/>
                          <w:jc w:val="left"/>
                        </w:pPr>
                        <w:r>
                          <w:rPr>
                            <w:rFonts w:ascii="Arial" w:hAnsi="Arial"/>
                            <w:color w:val="262626"/>
                            <w:sz w:val="12"/>
                            <w:szCs w:val="12"/>
                            <w:u w:color="262626"/>
                          </w:rPr>
                          <w:t>10</w:t>
                        </w:r>
                      </w:p>
                    </w:txbxContent>
                  </v:textbox>
                </v:shape>
                <v:shape id="12" o:spid="_x0000_s1108" type="#_x0000_t202" style="position:absolute;left:23639;top:29819;width:1453;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" filled="f" stroked="f" strokeweight="1pt">
                  <v:stroke miterlimit="4"/>
                  <v:textbox inset="0,0,0,0">
                    <w:txbxContent>
                      <w:p w14:paraId="4AE1824F" w14:textId="77777777" w:rsidR="008D5134" w:rsidRDefault="003C3C05">
                        <w:pPr>
                          <w:pStyle w:val="A9"/>
                          <w:spacing w:after="160" w:line="259" w:lineRule="auto"/>
                          <w:jc w:val="left"/>
                        </w:pPr>
                        <w:r>
                          <w:rPr>
                            <w:rFonts w:ascii="Arial" w:hAnsi="Arial"/>
                            <w:color w:val="262626"/>
                            <w:sz w:val="12"/>
                            <w:szCs w:val="12"/>
                            <w:u w:color="262626"/>
                          </w:rPr>
                          <w:t>12</w:t>
                        </w:r>
                      </w:p>
                    </w:txbxContent>
                  </v:textbox>
                </v:shape>
                <v:shape id="14" o:spid="_x0000_s1109" type="#_x0000_t202" style="position:absolute;left:27195;top:29819;width:1453;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" filled="f" stroked="f" strokeweight="1pt">
                  <v:stroke miterlimit="4"/>
                  <v:textbox inset="0,0,0,0">
                    <w:txbxContent>
                      <w:p w14:paraId="65CC2493" w14:textId="77777777" w:rsidR="008D5134" w:rsidRDefault="003C3C05">
                        <w:pPr>
                          <w:pStyle w:val="A9"/>
                          <w:spacing w:after="160" w:line="259" w:lineRule="auto"/>
                          <w:jc w:val="left"/>
                        </w:pPr>
                        <w:r>
                          <w:rPr>
                            <w:rFonts w:ascii="Arial" w:hAnsi="Arial"/>
                            <w:color w:val="262626"/>
                            <w:sz w:val="12"/>
                            <w:szCs w:val="12"/>
                            <w:u w:color="262626"/>
                          </w:rPr>
                          <w:t>14</w:t>
                        </w:r>
                      </w:p>
                    </w:txbxContent>
                  </v:textbox>
                </v:shape>
                <v:shape id="16" o:spid="_x0000_s1110" type="#_x0000_t202" style="position:absolute;left:30751;top:29819;width:1453;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" filled="f" stroked="f" strokeweight="1pt">
                  <v:stroke miterlimit="4"/>
                  <v:textbox inset="0,0,0,0">
                    <w:txbxContent>
                      <w:p w14:paraId="281A6E1F" w14:textId="77777777" w:rsidR="008D5134" w:rsidRDefault="003C3C05">
                        <w:pPr>
                          <w:pStyle w:val="A9"/>
                          <w:spacing w:after="160" w:line="259" w:lineRule="auto"/>
                          <w:jc w:val="left"/>
                        </w:pPr>
                        <w:r>
                          <w:rPr>
                            <w:rFonts w:ascii="Arial" w:hAnsi="Arial"/>
                            <w:color w:val="262626"/>
                            <w:sz w:val="12"/>
                            <w:szCs w:val="12"/>
                            <w:u w:color="262626"/>
                          </w:rPr>
                          <w:t>16</w:t>
                        </w:r>
                      </w:p>
                    </w:txbxContent>
                  </v:textbox>
                </v:shape>
                <v:shape id="18" o:spid="_x0000_s1111" type="#_x0000_t202" style="position:absolute;left:34307;top:29819;width:1453;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" filled="f" stroked="f" strokeweight="1pt">
                  <v:stroke miterlimit="4"/>
                  <v:textbox inset="0,0,0,0">
                    <w:txbxContent>
                      <w:p w14:paraId="1A957F9F" w14:textId="77777777" w:rsidR="008D5134" w:rsidRDefault="003C3C05">
                        <w:pPr>
                          <w:pStyle w:val="A9"/>
                          <w:spacing w:after="160" w:line="259" w:lineRule="auto"/>
                          <w:jc w:val="left"/>
                        </w:pPr>
                        <w:r>
                          <w:rPr>
                            <w:rFonts w:ascii="Arial" w:hAnsi="Arial"/>
                            <w:color w:val="262626"/>
                            <w:sz w:val="12"/>
                            <w:szCs w:val="12"/>
                            <w:u w:color="262626"/>
                          </w:rPr>
                          <w:t>18</w:t>
                        </w:r>
                      </w:p>
                    </w:txbxContent>
                  </v:textbox>
                </v:shape>
                <v:shape id="20" o:spid="_x0000_s1112" type="#_x0000_t202" style="position:absolute;left:37864;top:29819;width:1452;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" filled="f" stroked="f" strokeweight="1pt">
                  <v:stroke miterlimit="4"/>
                  <v:textbox inset="0,0,0,0">
                    <w:txbxContent>
                      <w:p w14:paraId="63CAA958" w14:textId="77777777" w:rsidR="008D5134" w:rsidRDefault="003C3C05">
                        <w:pPr>
                          <w:pStyle w:val="A9"/>
                          <w:spacing w:after="160" w:line="259" w:lineRule="auto"/>
                          <w:jc w:val="left"/>
                        </w:pPr>
                        <w:r>
                          <w:rPr>
                            <w:rFonts w:ascii="Arial" w:hAnsi="Arial"/>
                            <w:color w:val="262626"/>
                            <w:sz w:val="12"/>
                            <w:szCs w:val="12"/>
                            <w:u w:color="262626"/>
                          </w:rPr>
                          <w:t>20</w:t>
                        </w:r>
                      </w:p>
                    </w:txbxContent>
                  </v:textbox>
                </v:shape>
                <v:line id="直线" o:spid="_x0000_s1113" style="position:absolute;flip:y;visibility:visible;mso-wrap-style:square" from="2859,17469" to="2859,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" strokecolor="#262626" strokeweight=".1154mm">
                  <v:stroke endcap="square"/>
                </v:line>
                <v:line id="直线" o:spid="_x0000_s1114" style="position:absolute;flip:y;visibility:visible;mso-wrap-style:square" from="38420,17469" to="38420,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" strokecolor="#262626" strokeweight=".1154mm">
                  <v:stroke endcap="square"/>
                </v:line>
                <v:line id="直线" o:spid="_x0000_s1115" style="position:absolute;visibility:visible;mso-wrap-style:square" from="2859,29193" to="3215,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" strokecolor="#262626" strokeweight=".1154mm">
                  <v:stroke endcap="square"/>
                </v:line>
                <v:line id="直线" o:spid="_x0000_s1116" style="position:absolute;visibility:visible;mso-wrap-style:square" from="2859,25285" to="3215,2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" strokecolor="#262626" strokeweight=".1154mm">
                  <v:stroke endcap="square"/>
                </v:line>
                <v:line id="直线" o:spid="_x0000_s1117" style="position:absolute;visibility:visible;mso-wrap-style:square" from="2859,21377" to="3215,2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" strokecolor="#262626" strokeweight=".1154mm">
                  <v:stroke endcap="square"/>
                </v:line>
                <v:line id="直线" o:spid="_x0000_s1118" style="position:absolute;visibility:visible;mso-wrap-style:square" from="2859,17469" to="3215,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" strokecolor="#262626" strokeweight=".1154mm">
                  <v:stroke endcap="square"/>
                </v:line>
                <v:line id="直线" o:spid="_x0000_s1119" style="position:absolute;flip:x;visibility:visible;mso-wrap-style:square" from="38065,29193" to="38420,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" strokecolor="#262626" strokeweight=".1154mm">
                  <v:stroke endcap="square"/>
                </v:line>
                <v:line id="直线" o:spid="_x0000_s1120" style="position:absolute;flip:x;visibility:visible;mso-wrap-style:square" from="38065,25285" to="38420,2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" strokecolor="#262626" strokeweight=".1154mm">
                  <v:stroke endcap="square"/>
                </v:line>
                <v:line id="直线" o:spid="_x0000_s1121" style="position:absolute;flip:x;visibility:visible;mso-wrap-style:square" from="38065,21377" to="38420,2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" strokecolor="#262626" strokeweight=".1154mm">
                  <v:stroke endcap="square"/>
                </v:line>
                <v:line id="直线" o:spid="_x0000_s1122" style="position:absolute;flip:x;visibility:visible;mso-wrap-style:square" from="38065,17469" to="38420,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" strokecolor="#262626" strokeweight=".1154mm">
                  <v:stroke endcap="square"/>
                </v:line>
                <v:shape id="-6500" o:spid="_x0000_s1123" type="#_x0000_t202" style="position:absolute;top:28858;width:3340;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" filled="f" stroked="f" strokeweight="1pt">
                  <v:stroke miterlimit="4"/>
                  <v:textbox inset="0,0,0,0">
                    <w:txbxContent>
                      <w:p w14:paraId="66610D3E" w14:textId="77777777" w:rsidR="008D5134" w:rsidRDefault="003C3C05">
                        <w:pPr>
                          <w:pStyle w:val="A9"/>
                          <w:spacing w:after="160" w:line="259" w:lineRule="auto"/>
                          <w:jc w:val="left"/>
                        </w:pPr>
                        <w:r>
                          <w:rPr>
                            <w:rFonts w:ascii="Arial" w:hAnsi="Arial"/>
                            <w:color w:val="262626"/>
                            <w:sz w:val="12"/>
                            <w:szCs w:val="12"/>
                            <w:u w:color="262626"/>
                          </w:rPr>
                          <w:t>-6500</w:t>
                        </w:r>
                      </w:p>
                    </w:txbxContent>
                  </v:textbox>
                </v:shape>
                <v:shape id="-6000" o:spid="_x0000_s1124" type="#_x0000_t202" style="position:absolute;top:24950;width:3340;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" filled="f" stroked="f" strokeweight="1pt">
                  <v:stroke miterlimit="4"/>
                  <v:textbox inset="0,0,0,0">
                    <w:txbxContent>
                      <w:p w14:paraId="78190124" w14:textId="77777777" w:rsidR="008D5134" w:rsidRDefault="003C3C05">
                        <w:pPr>
                          <w:pStyle w:val="A9"/>
                          <w:spacing w:after="160" w:line="259" w:lineRule="auto"/>
                          <w:jc w:val="left"/>
                        </w:pPr>
                        <w:r>
                          <w:rPr>
                            <w:rFonts w:ascii="Arial" w:hAnsi="Arial"/>
                            <w:color w:val="262626"/>
                            <w:sz w:val="12"/>
                            <w:szCs w:val="12"/>
                            <w:u w:color="262626"/>
                          </w:rPr>
                          <w:t>-6000</w:t>
                        </w:r>
                      </w:p>
                    </w:txbxContent>
                  </v:textbox>
                </v:shape>
                <v:shape id="-5500" o:spid="_x0000_s1125" type="#_x0000_t202" style="position:absolute;top:21042;width:3340;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" filled="f" stroked="f" strokeweight="1pt">
                  <v:stroke miterlimit="4"/>
                  <v:textbox inset="0,0,0,0">
                    <w:txbxContent>
                      <w:p w14:paraId="2D98C518" w14:textId="77777777" w:rsidR="008D5134" w:rsidRDefault="003C3C05">
                        <w:pPr>
                          <w:pStyle w:val="A9"/>
                          <w:spacing w:after="160" w:line="259" w:lineRule="auto"/>
                          <w:jc w:val="left"/>
                        </w:pPr>
                        <w:r>
                          <w:rPr>
                            <w:rFonts w:ascii="Arial" w:hAnsi="Arial"/>
                            <w:color w:val="262626"/>
                            <w:sz w:val="12"/>
                            <w:szCs w:val="12"/>
                            <w:u w:color="262626"/>
                          </w:rPr>
                          <w:t>-5500</w:t>
                        </w:r>
                      </w:p>
                    </w:txbxContent>
                  </v:textbox>
                </v:shape>
                <v:shape id="-5000" o:spid="_x0000_s1126" type="#_x0000_t202" style="position:absolute;top:17134;width:3340;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" filled="f" stroked="f" strokeweight="1pt">
                  <v:stroke miterlimit="4"/>
                  <v:textbox inset="0,0,0,0">
                    <w:txbxContent>
                      <w:p w14:paraId="6DDC4B20" w14:textId="77777777" w:rsidR="008D5134" w:rsidRDefault="003C3C05">
                        <w:pPr>
                          <w:pStyle w:val="A9"/>
                          <w:spacing w:after="160" w:line="259" w:lineRule="auto"/>
                          <w:jc w:val="left"/>
                        </w:pPr>
                        <w:r>
                          <w:rPr>
                            <w:rFonts w:ascii="Arial" w:hAnsi="Arial"/>
                            <w:color w:val="262626"/>
                            <w:sz w:val="12"/>
                            <w:szCs w:val="12"/>
                            <w:u w:color="262626"/>
                          </w:rPr>
                          <w:t>-5000</w:t>
                        </w:r>
                      </w:p>
                    </w:txbxContent>
                  </v:textbox>
                </v:shape>
                <v:shape id="BIC" o:spid="_x0000_s1127" type="#_x0000_t202" style="position:absolute;left:19723;top:16244;width:239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" filled="f" stroked="f" strokeweight="1pt">
                  <v:stroke miterlimit="4"/>
                  <v:textbox inset="0,0,0,0">
                    <w:txbxContent>
                      <w:p w14:paraId="6CD0D324" w14:textId="77777777" w:rsidR="008D5134" w:rsidRDefault="003C3C05">
                        <w:pPr>
                          <w:pStyle w:val="A9"/>
                          <w:spacing w:after="160" w:line="259" w:lineRule="auto"/>
                          <w:jc w:val="left"/>
                        </w:pPr>
                        <w:r>
                          <w:rPr>
                            <w:rFonts w:ascii="Arial" w:hAnsi="Arial"/>
                            <w:sz w:val="13"/>
                            <w:szCs w:val="13"/>
                          </w:rPr>
                          <w:t>BIC</w:t>
                        </w:r>
                      </w:p>
                    </w:txbxContent>
                  </v:textbox>
                </v:shape>
                <v:shape id="直线" o:spid="_x0000_s1128" style="position:absolute;left:4637;top:18687;width:33783;height:8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" path="m,l1137,8992r1137,6378l3411,18116r1136,1064l5684,19830r1137,868l7958,21600r1137,-189l10232,20926r1136,-504l12505,20205r1137,-121l14779,20040r1137,-365l17053,19238r1136,-562l19326,18313r1137,-645l21600,17135e" filled="f" strokecolor="#0072bd" strokeweight=".1154mm">
                  <v:path arrowok="t" o:extrusionok="f" o:connecttype="custom" o:connectlocs="1689150,433555;1689150,433555;1689150,433555;1689150,433555" o:connectangles="0,90,180,270"/>
                </v:shape>
                <w10:wrap type="topAndBottom" anchorx="margin" anchory="line"/>
              </v:group>
            </w:pict>
          </mc:Fallback>
        </mc:AlternateContent>
      </w:r>
      <w:r w:rsidR="00E51031">
        <w:rPr>
          <w:rFonts w:eastAsia="宋体" w:hint="eastAsia"/>
          <w:kern w:val="2"/>
          <w:lang w:val="zh-CN"/>
        </w:rPr>
        <w:t>研究可以确定</w:t>
      </w:r>
      <w:r w:rsidRPr="007459DA">
        <w:rPr>
          <w:rFonts w:eastAsia="宋体"/>
          <w:kern w:val="2"/>
          <w:lang w:val="zh-CN"/>
        </w:rPr>
        <w:t>最佳滞后数为</w:t>
      </w:r>
      <w:r w:rsidRPr="007459DA">
        <w:rPr>
          <w:rFonts w:eastAsia="宋体"/>
          <w:kern w:val="2"/>
          <w:lang w:val="zh-CN"/>
        </w:rPr>
        <w:t>8</w:t>
      </w:r>
      <w:r w:rsidRPr="007459DA">
        <w:rPr>
          <w:rFonts w:eastAsia="宋体"/>
          <w:kern w:val="2"/>
          <w:lang w:val="zh-CN"/>
        </w:rPr>
        <w:t>。</w:t>
      </w:r>
    </w:p>
    <w:p w14:paraId="1182B738" w14:textId="77777777" w:rsidR="008D5134" w:rsidRPr="00E51031" w:rsidRDefault="008D5134" w:rsidP="00D8115F">
      <w:pPr>
        <w:pStyle w:val="A9"/>
        <w:widowControl/>
        <w:spacing w:after="569" w:line="360" w:lineRule="auto"/>
        <w:ind w:left="1059"/>
        <w:jc w:val="left"/>
        <w:rPr>
          <w:rFonts w:eastAsia="宋体"/>
          <w:kern w:val="2"/>
          <w:sz w:val="20"/>
          <w:szCs w:val="20"/>
        </w:rPr>
      </w:pPr>
    </w:p>
    <w:p w14:paraId="5EBB919E" w14:textId="77777777" w:rsidR="008D5134" w:rsidRPr="007459DA" w:rsidRDefault="003C3C05" w:rsidP="00D8115F">
      <w:pPr>
        <w:pStyle w:val="A9"/>
        <w:widowControl/>
        <w:spacing w:after="302" w:line="360" w:lineRule="auto"/>
        <w:ind w:left="10" w:right="389" w:hanging="10"/>
        <w:jc w:val="center"/>
        <w:rPr>
          <w:rFonts w:eastAsia="宋体"/>
          <w:kern w:val="2"/>
        </w:rPr>
      </w:pPr>
      <w:r w:rsidRPr="007459DA">
        <w:rPr>
          <w:rFonts w:eastAsia="宋体"/>
          <w:kern w:val="2"/>
          <w:sz w:val="24"/>
          <w:szCs w:val="24"/>
          <w:lang w:val="zh-CN"/>
        </w:rPr>
        <w:t>图</w:t>
      </w:r>
      <w:r w:rsidRPr="007459DA">
        <w:rPr>
          <w:rFonts w:eastAsia="宋体"/>
          <w:kern w:val="2"/>
          <w:sz w:val="24"/>
          <w:szCs w:val="24"/>
          <w:lang w:val="zh-CN"/>
        </w:rPr>
        <w:t>3</w:t>
      </w:r>
      <w:r w:rsidRPr="007459DA">
        <w:rPr>
          <w:rFonts w:eastAsia="宋体"/>
          <w:kern w:val="2"/>
          <w:sz w:val="24"/>
          <w:szCs w:val="24"/>
          <w:lang w:val="zh-CN"/>
        </w:rPr>
        <w:t>：</w:t>
      </w:r>
      <w:r w:rsidRPr="007459DA">
        <w:rPr>
          <w:rFonts w:eastAsia="宋体"/>
          <w:kern w:val="2"/>
          <w:sz w:val="24"/>
          <w:szCs w:val="24"/>
          <w:lang w:val="zh-CN"/>
        </w:rPr>
        <w:t>AIC</w:t>
      </w:r>
      <w:r w:rsidRPr="007459DA">
        <w:rPr>
          <w:rFonts w:eastAsia="宋体"/>
          <w:kern w:val="2"/>
          <w:sz w:val="24"/>
          <w:szCs w:val="24"/>
          <w:lang w:val="zh-CN"/>
        </w:rPr>
        <w:t>和</w:t>
      </w:r>
      <w:r w:rsidRPr="007459DA">
        <w:rPr>
          <w:rFonts w:eastAsia="宋体"/>
          <w:kern w:val="2"/>
          <w:sz w:val="24"/>
          <w:szCs w:val="24"/>
          <w:lang w:val="zh-CN"/>
        </w:rPr>
        <w:t>BIC</w:t>
      </w:r>
      <w:r w:rsidRPr="007459DA">
        <w:rPr>
          <w:rFonts w:eastAsia="宋体"/>
          <w:kern w:val="2"/>
          <w:sz w:val="24"/>
          <w:szCs w:val="24"/>
          <w:lang w:val="zh-CN"/>
        </w:rPr>
        <w:t>的图</w:t>
      </w:r>
    </w:p>
    <w:p w14:paraId="5CCE5607" w14:textId="0E282B7C" w:rsidR="008D5134" w:rsidRPr="007459DA" w:rsidRDefault="003C3C05" w:rsidP="00D8115F">
      <w:pPr>
        <w:pStyle w:val="A9"/>
        <w:widowControl/>
        <w:spacing w:after="149" w:line="360" w:lineRule="auto"/>
        <w:ind w:right="374" w:firstLine="274"/>
        <w:rPr>
          <w:rFonts w:eastAsia="宋体"/>
          <w:kern w:val="2"/>
        </w:rPr>
      </w:pPr>
      <w:r w:rsidRPr="007459DA">
        <w:rPr>
          <w:rFonts w:eastAsia="宋体"/>
          <w:kern w:val="2"/>
        </w:rPr>
        <w:lastRenderedPageBreak/>
        <w:t>首先，数据放在格兰杰因果关系分析中，结果如表</w:t>
      </w:r>
      <w:r w:rsidRPr="007459DA">
        <w:rPr>
          <w:rFonts w:eastAsia="宋体"/>
          <w:kern w:val="2"/>
        </w:rPr>
        <w:t>2</w:t>
      </w:r>
      <w:r w:rsidRPr="007459DA">
        <w:rPr>
          <w:rFonts w:eastAsia="宋体"/>
          <w:kern w:val="2"/>
        </w:rPr>
        <w:t>所示。检测到双向格兰杰因果关系。这也与前面提到的</w:t>
      </w:r>
      <w:r w:rsidRPr="007459DA">
        <w:rPr>
          <w:rFonts w:eastAsia="宋体"/>
          <w:kern w:val="2"/>
        </w:rPr>
        <w:t>VIX</w:t>
      </w:r>
      <w:r w:rsidRPr="007459DA">
        <w:rPr>
          <w:rFonts w:eastAsia="宋体"/>
          <w:kern w:val="2"/>
        </w:rPr>
        <w:t>和</w:t>
      </w:r>
      <w:r w:rsidRPr="007459DA">
        <w:rPr>
          <w:rFonts w:eastAsia="宋体"/>
          <w:kern w:val="2"/>
        </w:rPr>
        <w:t>EPU</w:t>
      </w:r>
      <w:r w:rsidRPr="007459DA">
        <w:rPr>
          <w:rFonts w:eastAsia="宋体"/>
          <w:kern w:val="2"/>
        </w:rPr>
        <w:t>的</w:t>
      </w:r>
      <w:r w:rsidRPr="007459DA">
        <w:rPr>
          <w:rFonts w:eastAsia="宋体"/>
          <w:kern w:val="2"/>
          <w:lang w:val="zh-CN"/>
        </w:rPr>
        <w:t>协同运动</w:t>
      </w:r>
      <w:r w:rsidRPr="007459DA">
        <w:rPr>
          <w:rFonts w:eastAsia="宋体"/>
          <w:kern w:val="2"/>
        </w:rPr>
        <w:t>一致。值得注意的是，</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到</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lang w:val="zh-CN"/>
        </w:rPr>
        <w:t>的</w:t>
      </w:r>
      <w:r w:rsidRPr="007459DA">
        <w:rPr>
          <w:rFonts w:eastAsia="宋体"/>
          <w:kern w:val="2"/>
        </w:rPr>
        <w:t>格兰杰因果关系</w:t>
      </w:r>
      <w:r w:rsidRPr="007459DA">
        <w:rPr>
          <w:rFonts w:eastAsia="宋体"/>
          <w:kern w:val="2"/>
          <w:lang w:val="zh-CN"/>
        </w:rPr>
        <w:t>要</w:t>
      </w:r>
      <w:r w:rsidRPr="007459DA">
        <w:rPr>
          <w:rFonts w:eastAsia="宋体"/>
          <w:kern w:val="2"/>
        </w:rPr>
        <w:t>低</w:t>
      </w:r>
      <w:r w:rsidRPr="007459DA">
        <w:rPr>
          <w:rFonts w:eastAsia="宋体"/>
          <w:kern w:val="2"/>
          <w:lang w:val="zh-CN"/>
        </w:rPr>
        <w:t>一些</w:t>
      </w:r>
      <w:r w:rsidRPr="007459DA">
        <w:rPr>
          <w:rFonts w:eastAsia="宋体"/>
          <w:kern w:val="2"/>
        </w:rPr>
        <w:t>。我们稍后再</w:t>
      </w:r>
      <w:r w:rsidRPr="007459DA">
        <w:rPr>
          <w:rFonts w:eastAsia="宋体"/>
          <w:kern w:val="2"/>
          <w:lang w:val="zh-CN"/>
        </w:rPr>
        <w:t>进行探讨。</w:t>
      </w:r>
    </w:p>
    <w:p w14:paraId="72C73F81" w14:textId="77777777" w:rsidR="008D5134" w:rsidRPr="007459DA" w:rsidRDefault="008D5134" w:rsidP="00D8115F">
      <w:pPr>
        <w:pStyle w:val="A9"/>
        <w:widowControl/>
        <w:spacing w:after="149" w:line="360" w:lineRule="auto"/>
        <w:ind w:right="374" w:firstLine="274"/>
        <w:rPr>
          <w:rFonts w:eastAsia="宋体"/>
          <w:kern w:val="2"/>
        </w:rPr>
      </w:pPr>
    </w:p>
    <w:p w14:paraId="60DC2675" w14:textId="77777777" w:rsidR="008D5134" w:rsidRPr="007459DA" w:rsidRDefault="003C3C05" w:rsidP="00D8115F">
      <w:pPr>
        <w:pStyle w:val="A9"/>
        <w:widowControl/>
        <w:spacing w:line="360" w:lineRule="auto"/>
        <w:ind w:left="10" w:right="389" w:hanging="10"/>
        <w:jc w:val="center"/>
        <w:rPr>
          <w:rFonts w:eastAsia="宋体"/>
          <w:kern w:val="2"/>
        </w:rPr>
      </w:pPr>
      <w:r w:rsidRPr="007459DA">
        <w:rPr>
          <w:rFonts w:eastAsia="宋体"/>
          <w:kern w:val="2"/>
          <w:lang w:val="zh-CN"/>
        </w:rPr>
        <w:t>表</w:t>
      </w:r>
      <w:r w:rsidRPr="007459DA">
        <w:rPr>
          <w:rFonts w:eastAsia="宋体"/>
          <w:kern w:val="2"/>
          <w:lang w:val="zh-CN"/>
        </w:rPr>
        <w:t>2</w:t>
      </w:r>
      <w:r w:rsidRPr="007459DA">
        <w:rPr>
          <w:rFonts w:eastAsia="宋体"/>
          <w:kern w:val="2"/>
          <w:lang w:val="zh-CN"/>
        </w:rPr>
        <w:t>：格兰杰因果关系分析的结果</w:t>
      </w:r>
    </w:p>
    <w:tbl>
      <w:tblPr>
        <w:tblStyle w:val="TableNormal"/>
        <w:tblW w:w="38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3"/>
        <w:gridCol w:w="1151"/>
      </w:tblGrid>
      <w:tr w:rsidR="008D5134" w:rsidRPr="007459DA" w14:paraId="413CFC6F" w14:textId="77777777">
        <w:trPr>
          <w:trHeight w:val="248"/>
          <w:jc w:val="center"/>
        </w:trPr>
        <w:tc>
          <w:tcPr>
            <w:tcW w:w="2673" w:type="dxa"/>
            <w:tcBorders>
              <w:top w:val="single" w:sz="3" w:space="0" w:color="000000"/>
              <w:left w:val="nil"/>
              <w:bottom w:val="single" w:sz="3" w:space="0" w:color="000000"/>
              <w:right w:val="nil"/>
            </w:tcBorders>
            <w:shd w:val="clear" w:color="auto" w:fill="auto"/>
            <w:tcMar>
              <w:top w:w="80" w:type="dxa"/>
              <w:left w:w="80" w:type="dxa"/>
              <w:bottom w:w="80" w:type="dxa"/>
              <w:right w:w="80" w:type="dxa"/>
            </w:tcMar>
          </w:tcPr>
          <w:p w14:paraId="78BC343C" w14:textId="77777777" w:rsidR="008D5134" w:rsidRPr="007459DA" w:rsidRDefault="008D5134" w:rsidP="00D8115F">
            <w:pPr>
              <w:spacing w:line="360" w:lineRule="auto"/>
              <w:rPr>
                <w:rFonts w:eastAsia="宋体"/>
                <w:lang w:eastAsia="zh-CN"/>
              </w:rPr>
            </w:pPr>
          </w:p>
        </w:tc>
        <w:tc>
          <w:tcPr>
            <w:tcW w:w="1151" w:type="dxa"/>
            <w:tcBorders>
              <w:top w:val="single" w:sz="3" w:space="0" w:color="000000"/>
              <w:left w:val="nil"/>
              <w:bottom w:val="single" w:sz="3" w:space="0" w:color="000000"/>
              <w:right w:val="nil"/>
            </w:tcBorders>
            <w:shd w:val="clear" w:color="auto" w:fill="auto"/>
            <w:tcMar>
              <w:top w:w="80" w:type="dxa"/>
              <w:left w:w="292" w:type="dxa"/>
              <w:bottom w:w="80" w:type="dxa"/>
              <w:right w:w="80" w:type="dxa"/>
            </w:tcMar>
          </w:tcPr>
          <w:p w14:paraId="672CEAEA" w14:textId="77777777" w:rsidR="008D5134" w:rsidRPr="007459DA" w:rsidRDefault="003C3C05" w:rsidP="00D8115F">
            <w:pPr>
              <w:pStyle w:val="A9"/>
              <w:widowControl/>
              <w:spacing w:line="360" w:lineRule="auto"/>
              <w:ind w:left="212"/>
              <w:jc w:val="center"/>
              <w:rPr>
                <w:rFonts w:eastAsia="宋体"/>
              </w:rPr>
            </w:pPr>
            <w:r w:rsidRPr="007459DA">
              <w:rPr>
                <w:rFonts w:eastAsia="宋体"/>
                <w:kern w:val="2"/>
                <w:sz w:val="20"/>
                <w:szCs w:val="20"/>
              </w:rPr>
              <w:t>F</w:t>
            </w:r>
          </w:p>
        </w:tc>
      </w:tr>
      <w:tr w:rsidR="008D5134" w:rsidRPr="007459DA" w14:paraId="46438E04" w14:textId="77777777">
        <w:trPr>
          <w:trHeight w:val="254"/>
          <w:jc w:val="center"/>
        </w:trPr>
        <w:tc>
          <w:tcPr>
            <w:tcW w:w="2673" w:type="dxa"/>
            <w:tcBorders>
              <w:top w:val="single" w:sz="3" w:space="0" w:color="000000"/>
              <w:left w:val="nil"/>
              <w:bottom w:val="nil"/>
              <w:right w:val="nil"/>
            </w:tcBorders>
            <w:shd w:val="clear" w:color="auto" w:fill="auto"/>
            <w:tcMar>
              <w:top w:w="80" w:type="dxa"/>
              <w:left w:w="80" w:type="dxa"/>
              <w:bottom w:w="80" w:type="dxa"/>
              <w:right w:w="105" w:type="dxa"/>
            </w:tcMar>
          </w:tcPr>
          <w:p w14:paraId="5BACF79A" w14:textId="77777777" w:rsidR="008D5134" w:rsidRPr="007459DA" w:rsidRDefault="003C3C05" w:rsidP="00D8115F">
            <w:pPr>
              <w:pStyle w:val="A9"/>
              <w:widowControl/>
              <w:spacing w:line="360" w:lineRule="auto"/>
              <w:ind w:right="25"/>
              <w:jc w:val="center"/>
              <w:rPr>
                <w:rFonts w:eastAsia="宋体"/>
              </w:rPr>
            </w:pPr>
            <w:r w:rsidRPr="007459DA">
              <w:rPr>
                <w:rFonts w:eastAsia="宋体"/>
                <w:i/>
                <w:iCs/>
                <w:kern w:val="2"/>
                <w:sz w:val="20"/>
                <w:szCs w:val="20"/>
              </w:rPr>
              <w:t>R</w:t>
            </w:r>
            <w:r w:rsidRPr="007459DA">
              <w:rPr>
                <w:rFonts w:eastAsia="宋体"/>
                <w:i/>
                <w:iCs/>
                <w:kern w:val="2"/>
                <w:sz w:val="14"/>
                <w:szCs w:val="14"/>
              </w:rPr>
              <w:t xml:space="preserve">EPU </w:t>
            </w:r>
            <w:r w:rsidRPr="007459DA">
              <w:rPr>
                <w:rFonts w:eastAsia="宋体"/>
                <w:kern w:val="2"/>
                <w:sz w:val="20"/>
                <w:szCs w:val="20"/>
              </w:rPr>
              <w:t xml:space="preserve">→ </w:t>
            </w:r>
            <w:r w:rsidRPr="007459DA">
              <w:rPr>
                <w:rFonts w:eastAsia="宋体"/>
                <w:i/>
                <w:iCs/>
                <w:kern w:val="2"/>
                <w:sz w:val="20"/>
                <w:szCs w:val="20"/>
              </w:rPr>
              <w:t>R</w:t>
            </w:r>
            <w:r w:rsidRPr="007459DA">
              <w:rPr>
                <w:rFonts w:eastAsia="宋体"/>
                <w:i/>
                <w:iCs/>
                <w:kern w:val="2"/>
                <w:sz w:val="14"/>
                <w:szCs w:val="14"/>
              </w:rPr>
              <w:t>V IX</w:t>
            </w:r>
          </w:p>
        </w:tc>
        <w:tc>
          <w:tcPr>
            <w:tcW w:w="1151" w:type="dxa"/>
            <w:tcBorders>
              <w:top w:val="single" w:sz="3" w:space="0" w:color="000000"/>
              <w:left w:val="nil"/>
              <w:bottom w:val="nil"/>
              <w:right w:val="nil"/>
            </w:tcBorders>
            <w:shd w:val="clear" w:color="auto" w:fill="auto"/>
            <w:tcMar>
              <w:top w:w="80" w:type="dxa"/>
              <w:left w:w="80" w:type="dxa"/>
              <w:bottom w:w="80" w:type="dxa"/>
              <w:right w:w="80" w:type="dxa"/>
            </w:tcMar>
          </w:tcPr>
          <w:p w14:paraId="15A3C183" w14:textId="77777777" w:rsidR="008D5134" w:rsidRPr="007459DA" w:rsidRDefault="003C3C05" w:rsidP="00D8115F">
            <w:pPr>
              <w:pStyle w:val="A9"/>
              <w:widowControl/>
              <w:spacing w:line="360" w:lineRule="auto"/>
              <w:jc w:val="center"/>
              <w:rPr>
                <w:rFonts w:eastAsia="宋体"/>
              </w:rPr>
            </w:pPr>
            <w:r w:rsidRPr="007459DA">
              <w:rPr>
                <w:rFonts w:eastAsia="宋体"/>
                <w:kern w:val="2"/>
                <w:sz w:val="20"/>
                <w:szCs w:val="20"/>
              </w:rPr>
              <w:t>75.905</w:t>
            </w:r>
            <w:r w:rsidRPr="007459DA">
              <w:rPr>
                <w:rFonts w:eastAsia="宋体"/>
                <w:kern w:val="2"/>
                <w:sz w:val="20"/>
                <w:szCs w:val="20"/>
                <w:vertAlign w:val="superscript"/>
              </w:rPr>
              <w:t>***</w:t>
            </w:r>
          </w:p>
        </w:tc>
      </w:tr>
      <w:tr w:rsidR="008D5134" w:rsidRPr="007459DA" w14:paraId="04CF9991" w14:textId="77777777">
        <w:trPr>
          <w:trHeight w:val="254"/>
          <w:jc w:val="center"/>
        </w:trPr>
        <w:tc>
          <w:tcPr>
            <w:tcW w:w="2673" w:type="dxa"/>
            <w:tcBorders>
              <w:top w:val="nil"/>
              <w:left w:val="nil"/>
              <w:bottom w:val="single" w:sz="3" w:space="0" w:color="000000"/>
              <w:right w:val="nil"/>
            </w:tcBorders>
            <w:shd w:val="clear" w:color="auto" w:fill="auto"/>
            <w:tcMar>
              <w:top w:w="80" w:type="dxa"/>
              <w:left w:w="80" w:type="dxa"/>
              <w:bottom w:w="80" w:type="dxa"/>
              <w:right w:w="109" w:type="dxa"/>
            </w:tcMar>
          </w:tcPr>
          <w:p w14:paraId="28ABF79C" w14:textId="77777777" w:rsidR="008D5134" w:rsidRPr="007459DA" w:rsidRDefault="003C3C05" w:rsidP="00D8115F">
            <w:pPr>
              <w:pStyle w:val="A9"/>
              <w:widowControl/>
              <w:spacing w:line="360" w:lineRule="auto"/>
              <w:ind w:right="29"/>
              <w:jc w:val="center"/>
              <w:rPr>
                <w:rFonts w:eastAsia="宋体"/>
              </w:rPr>
            </w:pPr>
            <w:r w:rsidRPr="007459DA">
              <w:rPr>
                <w:rFonts w:eastAsia="宋体"/>
                <w:i/>
                <w:iCs/>
                <w:kern w:val="2"/>
                <w:sz w:val="20"/>
                <w:szCs w:val="20"/>
              </w:rPr>
              <w:t>R</w:t>
            </w:r>
            <w:r w:rsidRPr="007459DA">
              <w:rPr>
                <w:rFonts w:eastAsia="宋体"/>
                <w:i/>
                <w:iCs/>
                <w:kern w:val="2"/>
                <w:sz w:val="14"/>
                <w:szCs w:val="14"/>
              </w:rPr>
              <w:t xml:space="preserve">V IX </w:t>
            </w:r>
            <w:r w:rsidRPr="007459DA">
              <w:rPr>
                <w:rFonts w:eastAsia="宋体"/>
                <w:kern w:val="2"/>
                <w:sz w:val="20"/>
                <w:szCs w:val="20"/>
              </w:rPr>
              <w:t xml:space="preserve">→ </w:t>
            </w:r>
            <w:r w:rsidRPr="007459DA">
              <w:rPr>
                <w:rFonts w:eastAsia="宋体"/>
                <w:i/>
                <w:iCs/>
                <w:kern w:val="2"/>
                <w:sz w:val="20"/>
                <w:szCs w:val="20"/>
              </w:rPr>
              <w:t>R</w:t>
            </w:r>
            <w:r w:rsidRPr="007459DA">
              <w:rPr>
                <w:rFonts w:eastAsia="宋体"/>
                <w:i/>
                <w:iCs/>
                <w:kern w:val="2"/>
                <w:sz w:val="14"/>
                <w:szCs w:val="14"/>
              </w:rPr>
              <w:t>EPU</w:t>
            </w:r>
          </w:p>
        </w:tc>
        <w:tc>
          <w:tcPr>
            <w:tcW w:w="1151" w:type="dxa"/>
            <w:tcBorders>
              <w:top w:val="nil"/>
              <w:left w:val="nil"/>
              <w:bottom w:val="single" w:sz="3" w:space="0" w:color="000000"/>
              <w:right w:val="nil"/>
            </w:tcBorders>
            <w:shd w:val="clear" w:color="auto" w:fill="auto"/>
            <w:tcMar>
              <w:top w:w="80" w:type="dxa"/>
              <w:left w:w="80" w:type="dxa"/>
              <w:bottom w:w="80" w:type="dxa"/>
              <w:right w:w="80" w:type="dxa"/>
            </w:tcMar>
          </w:tcPr>
          <w:p w14:paraId="6846F270" w14:textId="77777777" w:rsidR="008D5134" w:rsidRPr="007459DA" w:rsidRDefault="003C3C05" w:rsidP="00D8115F">
            <w:pPr>
              <w:pStyle w:val="A9"/>
              <w:widowControl/>
              <w:spacing w:line="360" w:lineRule="auto"/>
              <w:jc w:val="center"/>
              <w:rPr>
                <w:rFonts w:eastAsia="宋体"/>
              </w:rPr>
            </w:pPr>
            <w:r w:rsidRPr="007459DA">
              <w:rPr>
                <w:rFonts w:eastAsia="宋体"/>
                <w:kern w:val="2"/>
                <w:sz w:val="20"/>
                <w:szCs w:val="20"/>
              </w:rPr>
              <w:t>15.999</w:t>
            </w:r>
            <w:r w:rsidRPr="007459DA">
              <w:rPr>
                <w:rFonts w:eastAsia="宋体"/>
                <w:kern w:val="2"/>
                <w:sz w:val="20"/>
                <w:szCs w:val="20"/>
                <w:vertAlign w:val="superscript"/>
              </w:rPr>
              <w:t>**</w:t>
            </w:r>
          </w:p>
        </w:tc>
      </w:tr>
    </w:tbl>
    <w:p w14:paraId="2B431237" w14:textId="77777777" w:rsidR="008D5134" w:rsidRPr="007459DA" w:rsidRDefault="008D5134" w:rsidP="00D8115F">
      <w:pPr>
        <w:pStyle w:val="A9"/>
        <w:spacing w:line="360" w:lineRule="auto"/>
        <w:ind w:left="2246" w:hanging="2246"/>
        <w:jc w:val="center"/>
        <w:rPr>
          <w:rFonts w:eastAsia="宋体"/>
          <w:kern w:val="2"/>
        </w:rPr>
      </w:pPr>
    </w:p>
    <w:p w14:paraId="471E86D8" w14:textId="77777777" w:rsidR="008D5134" w:rsidRPr="007459DA" w:rsidRDefault="003C3C05" w:rsidP="00D8115F">
      <w:pPr>
        <w:pStyle w:val="A9"/>
        <w:widowControl/>
        <w:spacing w:line="360" w:lineRule="auto"/>
        <w:ind w:left="10" w:right="389" w:hanging="10"/>
        <w:jc w:val="left"/>
        <w:rPr>
          <w:rFonts w:eastAsia="宋体"/>
          <w:kern w:val="2"/>
        </w:rPr>
      </w:pPr>
      <w:r w:rsidRPr="007459DA">
        <w:rPr>
          <w:rFonts w:eastAsia="宋体"/>
          <w:kern w:val="2"/>
          <w:lang w:val="zh-CN"/>
        </w:rPr>
        <w:t>***</w:t>
      </w:r>
      <w:r w:rsidRPr="007459DA">
        <w:rPr>
          <w:rFonts w:eastAsia="宋体"/>
          <w:kern w:val="2"/>
          <w:lang w:val="zh-CN"/>
        </w:rPr>
        <w:t>表示</w:t>
      </w:r>
      <w:r w:rsidRPr="007459DA">
        <w:rPr>
          <w:rFonts w:eastAsia="宋体"/>
          <w:kern w:val="2"/>
          <w:lang w:val="zh-CN"/>
        </w:rPr>
        <w:t>1%</w:t>
      </w:r>
      <w:r w:rsidRPr="007459DA">
        <w:rPr>
          <w:rFonts w:eastAsia="宋体"/>
          <w:kern w:val="2"/>
          <w:lang w:val="zh-CN"/>
        </w:rPr>
        <w:t>显著，</w:t>
      </w:r>
      <w:r w:rsidRPr="007459DA">
        <w:rPr>
          <w:rFonts w:eastAsia="宋体"/>
          <w:kern w:val="2"/>
          <w:lang w:val="zh-CN"/>
        </w:rPr>
        <w:t>**</w:t>
      </w:r>
      <w:r w:rsidRPr="007459DA">
        <w:rPr>
          <w:rFonts w:eastAsia="宋体"/>
          <w:kern w:val="2"/>
          <w:lang w:val="zh-CN"/>
        </w:rPr>
        <w:t>表示</w:t>
      </w:r>
      <w:r w:rsidRPr="007459DA">
        <w:rPr>
          <w:rFonts w:eastAsia="宋体"/>
          <w:kern w:val="2"/>
          <w:lang w:val="zh-CN"/>
        </w:rPr>
        <w:t>5%</w:t>
      </w:r>
      <w:r w:rsidRPr="007459DA">
        <w:rPr>
          <w:rFonts w:eastAsia="宋体"/>
          <w:kern w:val="2"/>
          <w:lang w:val="zh-CN"/>
        </w:rPr>
        <w:t>显著</w:t>
      </w:r>
    </w:p>
    <w:p w14:paraId="26F8ECB0" w14:textId="77777777" w:rsidR="008D5134" w:rsidRPr="007459DA" w:rsidRDefault="008D5134" w:rsidP="00E51031">
      <w:pPr>
        <w:pStyle w:val="A9"/>
        <w:widowControl/>
        <w:spacing w:line="360" w:lineRule="auto"/>
        <w:ind w:right="389"/>
        <w:rPr>
          <w:rFonts w:eastAsia="宋体" w:hint="eastAsia"/>
          <w:kern w:val="2"/>
        </w:rPr>
      </w:pPr>
    </w:p>
    <w:p w14:paraId="369CD52F" w14:textId="77777777" w:rsidR="008D5134" w:rsidRPr="007459DA" w:rsidRDefault="003C3C05" w:rsidP="00D8115F">
      <w:pPr>
        <w:pStyle w:val="A9"/>
        <w:widowControl/>
        <w:spacing w:line="360" w:lineRule="auto"/>
        <w:ind w:left="10" w:right="389" w:hanging="10"/>
        <w:jc w:val="center"/>
        <w:rPr>
          <w:rFonts w:eastAsia="宋体"/>
          <w:kern w:val="2"/>
        </w:rPr>
      </w:pPr>
      <w:r w:rsidRPr="007459DA">
        <w:rPr>
          <w:rFonts w:eastAsia="宋体"/>
          <w:noProof/>
          <w:kern w:val="2"/>
        </w:rPr>
        <w:drawing>
          <wp:anchor distT="0" distB="0" distL="0" distR="0" simplePos="0" relativeHeight="251663360" behindDoc="0" locked="0" layoutInCell="1" allowOverlap="1" wp14:anchorId="3937A26E" wp14:editId="265F2E01">
            <wp:simplePos x="0" y="0"/>
            <wp:positionH relativeFrom="page">
              <wp:posOffset>1764664</wp:posOffset>
            </wp:positionH>
            <wp:positionV relativeFrom="line">
              <wp:posOffset>253364</wp:posOffset>
            </wp:positionV>
            <wp:extent cx="4030980" cy="2032636"/>
            <wp:effectExtent l="0" t="0" r="0" b="0"/>
            <wp:wrapTopAndBottom distT="0" distB="0"/>
            <wp:docPr id="1073741957" name="officeArt object" descr="image.png"/>
            <wp:cNvGraphicFramePr/>
            <a:graphic xmlns:a="http://schemas.openxmlformats.org/drawingml/2006/main">
              <a:graphicData uri="http://schemas.openxmlformats.org/drawingml/2006/picture">
                <pic:pic xmlns:pic="http://schemas.openxmlformats.org/drawingml/2006/picture">
                  <pic:nvPicPr>
                    <pic:cNvPr id="1073741957" name="image.png" descr="image.png"/>
                    <pic:cNvPicPr>
                      <a:picLocks noChangeAspect="1"/>
                    </pic:cNvPicPr>
                  </pic:nvPicPr>
                  <pic:blipFill>
                    <a:blip r:embed="rId18"/>
                    <a:stretch>
                      <a:fillRect/>
                    </a:stretch>
                  </pic:blipFill>
                  <pic:spPr>
                    <a:xfrm>
                      <a:off x="0" y="0"/>
                      <a:ext cx="4030980" cy="2032636"/>
                    </a:xfrm>
                    <a:prstGeom prst="rect">
                      <a:avLst/>
                    </a:prstGeom>
                    <a:ln w="12700" cap="flat">
                      <a:noFill/>
                      <a:miter lim="400000"/>
                    </a:ln>
                    <a:effectLst/>
                  </pic:spPr>
                </pic:pic>
              </a:graphicData>
            </a:graphic>
          </wp:anchor>
        </w:drawing>
      </w:r>
      <w:r w:rsidRPr="007459DA">
        <w:rPr>
          <w:rFonts w:eastAsia="宋体"/>
          <w:kern w:val="2"/>
          <w:lang w:val="zh-CN"/>
        </w:rPr>
        <w:t>表</w:t>
      </w:r>
      <w:r w:rsidRPr="007459DA">
        <w:rPr>
          <w:rFonts w:eastAsia="宋体"/>
          <w:kern w:val="2"/>
          <w:lang w:val="zh-CN"/>
        </w:rPr>
        <w:t>3</w:t>
      </w:r>
      <w:r w:rsidRPr="007459DA">
        <w:rPr>
          <w:rFonts w:eastAsia="宋体"/>
          <w:kern w:val="2"/>
          <w:lang w:val="zh-CN"/>
        </w:rPr>
        <w:t>：</w:t>
      </w:r>
      <w:r w:rsidRPr="007459DA">
        <w:rPr>
          <w:rFonts w:eastAsia="宋体"/>
          <w:kern w:val="2"/>
          <w:lang w:val="zh-CN"/>
        </w:rPr>
        <w:t>VAR</w:t>
      </w:r>
      <w:r w:rsidRPr="007459DA">
        <w:rPr>
          <w:rFonts w:eastAsia="宋体"/>
          <w:kern w:val="2"/>
          <w:lang w:val="zh-CN"/>
        </w:rPr>
        <w:t>模型的结果</w:t>
      </w:r>
    </w:p>
    <w:p w14:paraId="39AB3D39" w14:textId="77777777" w:rsidR="008D5134" w:rsidRPr="007459DA" w:rsidRDefault="008D5134" w:rsidP="00D8115F">
      <w:pPr>
        <w:pStyle w:val="A9"/>
        <w:widowControl/>
        <w:spacing w:line="360" w:lineRule="auto"/>
        <w:ind w:left="10" w:right="389" w:hanging="10"/>
        <w:jc w:val="center"/>
        <w:rPr>
          <w:rFonts w:eastAsia="宋体"/>
          <w:kern w:val="2"/>
        </w:rPr>
      </w:pPr>
    </w:p>
    <w:p w14:paraId="795882AE" w14:textId="77777777" w:rsidR="008D5134" w:rsidRPr="007459DA" w:rsidRDefault="003C3C05" w:rsidP="00D8115F">
      <w:pPr>
        <w:pStyle w:val="A9"/>
        <w:widowControl/>
        <w:spacing w:line="360" w:lineRule="auto"/>
        <w:ind w:left="10" w:right="389" w:hanging="10"/>
        <w:jc w:val="center"/>
        <w:rPr>
          <w:rFonts w:eastAsia="宋体"/>
          <w:kern w:val="2"/>
        </w:rPr>
      </w:pPr>
      <w:r w:rsidRPr="007459DA">
        <w:rPr>
          <w:rFonts w:eastAsia="宋体"/>
          <w:kern w:val="2"/>
        </w:rPr>
        <w:t>***</w:t>
      </w:r>
      <w:r w:rsidRPr="007459DA">
        <w:rPr>
          <w:rFonts w:eastAsia="宋体"/>
          <w:kern w:val="2"/>
          <w:lang w:val="zh-CN"/>
        </w:rPr>
        <w:t>表示</w:t>
      </w:r>
      <w:r w:rsidRPr="007459DA">
        <w:rPr>
          <w:rFonts w:eastAsia="宋体"/>
          <w:kern w:val="2"/>
        </w:rPr>
        <w:t>1%</w:t>
      </w:r>
      <w:r w:rsidRPr="007459DA">
        <w:rPr>
          <w:rFonts w:eastAsia="宋体"/>
          <w:kern w:val="2"/>
          <w:lang w:val="zh-CN"/>
        </w:rPr>
        <w:t>重要</w:t>
      </w:r>
      <w:r w:rsidRPr="007459DA">
        <w:rPr>
          <w:rFonts w:eastAsia="宋体"/>
          <w:kern w:val="2"/>
        </w:rPr>
        <w:t>，</w:t>
      </w:r>
      <w:r w:rsidRPr="007459DA">
        <w:rPr>
          <w:rFonts w:eastAsia="宋体"/>
          <w:kern w:val="2"/>
        </w:rPr>
        <w:t>**</w:t>
      </w:r>
      <w:r w:rsidRPr="007459DA">
        <w:rPr>
          <w:rFonts w:eastAsia="宋体"/>
          <w:kern w:val="2"/>
          <w:lang w:val="zh-CN"/>
        </w:rPr>
        <w:t>表示</w:t>
      </w:r>
      <w:r w:rsidRPr="007459DA">
        <w:rPr>
          <w:rFonts w:eastAsia="宋体"/>
          <w:kern w:val="2"/>
        </w:rPr>
        <w:t>5%</w:t>
      </w:r>
      <w:r w:rsidRPr="007459DA">
        <w:rPr>
          <w:rFonts w:eastAsia="宋体"/>
          <w:kern w:val="2"/>
          <w:lang w:val="zh-CN"/>
        </w:rPr>
        <w:t>重要</w:t>
      </w:r>
      <w:r w:rsidRPr="007459DA">
        <w:rPr>
          <w:rFonts w:eastAsia="宋体"/>
          <w:kern w:val="2"/>
        </w:rPr>
        <w:t>，</w:t>
      </w:r>
      <w:r w:rsidRPr="007459DA">
        <w:rPr>
          <w:rFonts w:eastAsia="宋体"/>
          <w:kern w:val="2"/>
        </w:rPr>
        <w:t>*</w:t>
      </w:r>
      <w:r w:rsidRPr="007459DA">
        <w:rPr>
          <w:rFonts w:eastAsia="宋体"/>
          <w:kern w:val="2"/>
          <w:lang w:val="zh-CN"/>
        </w:rPr>
        <w:t>表示</w:t>
      </w:r>
      <w:r w:rsidRPr="007459DA">
        <w:rPr>
          <w:rFonts w:eastAsia="宋体"/>
          <w:kern w:val="2"/>
        </w:rPr>
        <w:t>10%</w:t>
      </w:r>
      <w:r w:rsidRPr="007459DA">
        <w:rPr>
          <w:rFonts w:eastAsia="宋体"/>
          <w:kern w:val="2"/>
          <w:lang w:val="zh-CN"/>
        </w:rPr>
        <w:t>重要</w:t>
      </w:r>
    </w:p>
    <w:p w14:paraId="539A3848" w14:textId="607E8C86" w:rsidR="008D5134" w:rsidRDefault="008D5134" w:rsidP="00D8115F">
      <w:pPr>
        <w:pStyle w:val="A9"/>
        <w:spacing w:after="50" w:line="360" w:lineRule="auto"/>
        <w:ind w:firstLine="420"/>
        <w:rPr>
          <w:rFonts w:eastAsia="宋体"/>
          <w:kern w:val="2"/>
        </w:rPr>
      </w:pPr>
    </w:p>
    <w:p w14:paraId="71E1CFD6" w14:textId="77777777" w:rsidR="00E51031" w:rsidRPr="007459DA" w:rsidRDefault="00E51031" w:rsidP="00D8115F">
      <w:pPr>
        <w:pStyle w:val="A9"/>
        <w:spacing w:after="50" w:line="360" w:lineRule="auto"/>
        <w:ind w:firstLine="420"/>
        <w:rPr>
          <w:rFonts w:eastAsia="宋体" w:hint="eastAsia"/>
          <w:kern w:val="2"/>
        </w:rPr>
      </w:pPr>
    </w:p>
    <w:p w14:paraId="3FAAD1CE" w14:textId="523F0289" w:rsidR="008D5134" w:rsidRDefault="003C3C05" w:rsidP="00E51031">
      <w:pPr>
        <w:pStyle w:val="A9"/>
        <w:spacing w:after="50" w:line="360" w:lineRule="auto"/>
        <w:ind w:firstLine="420"/>
        <w:rPr>
          <w:rFonts w:eastAsia="宋体"/>
          <w:noProof/>
          <w:kern w:val="2"/>
        </w:rPr>
      </w:pPr>
      <w:r w:rsidRPr="007459DA">
        <w:rPr>
          <w:rFonts w:eastAsia="宋体"/>
          <w:kern w:val="2"/>
        </w:rPr>
        <w:t>然后，</w:t>
      </w:r>
      <w:r w:rsidRPr="007459DA">
        <w:rPr>
          <w:rFonts w:eastAsia="宋体"/>
          <w:kern w:val="2"/>
        </w:rPr>
        <w:t>VAR</w:t>
      </w:r>
      <w:r w:rsidRPr="007459DA">
        <w:rPr>
          <w:rFonts w:eastAsia="宋体"/>
          <w:kern w:val="2"/>
        </w:rPr>
        <w:t>模型用于分析</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和</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均值之间的关系。如表</w:t>
      </w:r>
      <w:r w:rsidRPr="007459DA">
        <w:rPr>
          <w:rFonts w:eastAsia="宋体"/>
          <w:kern w:val="2"/>
        </w:rPr>
        <w:t>.3</w:t>
      </w:r>
      <w:r w:rsidRPr="007459DA">
        <w:rPr>
          <w:rFonts w:eastAsia="宋体"/>
          <w:kern w:val="2"/>
        </w:rPr>
        <w:t>所示，结果表明，</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rPr>
        <w:t>的滞后系数本身都很重要。然而，</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对</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的系数并不那么显著。只有滞后</w:t>
      </w:r>
      <w:r w:rsidRPr="007459DA">
        <w:rPr>
          <w:rFonts w:eastAsia="宋体"/>
          <w:kern w:val="2"/>
        </w:rPr>
        <w:t>2</w:t>
      </w:r>
      <w:r w:rsidRPr="007459DA">
        <w:rPr>
          <w:rFonts w:eastAsia="宋体"/>
          <w:kern w:val="2"/>
        </w:rPr>
        <w:t>、滞后</w:t>
      </w:r>
      <w:r w:rsidRPr="007459DA">
        <w:rPr>
          <w:rFonts w:eastAsia="宋体"/>
          <w:kern w:val="2"/>
        </w:rPr>
        <w:t>3</w:t>
      </w:r>
      <w:r w:rsidRPr="007459DA">
        <w:rPr>
          <w:rFonts w:eastAsia="宋体"/>
          <w:kern w:val="2"/>
        </w:rPr>
        <w:t>和滞后</w:t>
      </w:r>
      <w:r w:rsidRPr="007459DA">
        <w:rPr>
          <w:rFonts w:eastAsia="宋体"/>
          <w:kern w:val="2"/>
        </w:rPr>
        <w:t>6</w:t>
      </w:r>
      <w:r w:rsidRPr="007459DA">
        <w:rPr>
          <w:rFonts w:eastAsia="宋体"/>
          <w:kern w:val="2"/>
        </w:rPr>
        <w:t>的系数在</w:t>
      </w:r>
      <w:r w:rsidRPr="007459DA">
        <w:rPr>
          <w:rFonts w:eastAsia="宋体"/>
          <w:kern w:val="2"/>
        </w:rPr>
        <w:t>10%</w:t>
      </w:r>
      <w:r w:rsidRPr="007459DA">
        <w:rPr>
          <w:rFonts w:eastAsia="宋体"/>
          <w:kern w:val="2"/>
        </w:rPr>
        <w:t>时显著。这一点与格兰杰的因果关系分析一致。由于参数数量多且存在自相关性，脉冲响应图可以更直观地显示变量之间的关系。</w:t>
      </w:r>
    </w:p>
    <w:p w14:paraId="3FE8C947" w14:textId="77777777" w:rsidR="00E51031" w:rsidRPr="007459DA" w:rsidRDefault="00E51031" w:rsidP="00E51031">
      <w:pPr>
        <w:pStyle w:val="A9"/>
        <w:spacing w:after="50" w:line="360" w:lineRule="auto"/>
        <w:ind w:firstLine="420"/>
        <w:rPr>
          <w:rFonts w:eastAsia="宋体" w:hint="eastAsia"/>
          <w:noProof/>
          <w:kern w:val="2"/>
        </w:rPr>
      </w:pPr>
    </w:p>
    <w:p w14:paraId="173F9F62" w14:textId="1D47D869" w:rsidR="008D5134" w:rsidRPr="007459DA" w:rsidRDefault="003C3C05" w:rsidP="00D8115F">
      <w:pPr>
        <w:pStyle w:val="A9"/>
        <w:spacing w:after="50" w:line="360" w:lineRule="auto"/>
        <w:rPr>
          <w:rFonts w:eastAsia="宋体"/>
          <w:kern w:val="2"/>
        </w:rPr>
      </w:pPr>
      <w:r w:rsidRPr="007459DA">
        <w:rPr>
          <w:rFonts w:eastAsia="宋体"/>
          <w:kern w:val="2"/>
          <w:lang w:val="zh-CN"/>
        </w:rPr>
        <w:t xml:space="preserve">   </w:t>
      </w:r>
      <w:r w:rsidRPr="007459DA">
        <w:rPr>
          <w:rFonts w:eastAsia="宋体"/>
          <w:kern w:val="2"/>
        </w:rPr>
        <w:t>从图</w:t>
      </w:r>
      <w:r w:rsidRPr="007459DA">
        <w:rPr>
          <w:rFonts w:eastAsia="宋体"/>
          <w:kern w:val="2"/>
        </w:rPr>
        <w:t>.4</w:t>
      </w:r>
      <w:r w:rsidRPr="007459DA">
        <w:rPr>
          <w:rFonts w:eastAsia="宋体"/>
          <w:kern w:val="2"/>
        </w:rPr>
        <w:t>的图表来看，</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和</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在前两个时间段都非常重要，在第一阶段是正的，然后在第二阶段是负的。最后，这两个变量在大约第</w:t>
      </w:r>
      <w:r w:rsidRPr="007459DA">
        <w:rPr>
          <w:rFonts w:eastAsia="宋体"/>
          <w:kern w:val="2"/>
        </w:rPr>
        <w:t>13</w:t>
      </w:r>
      <w:r w:rsidRPr="007459DA">
        <w:rPr>
          <w:rFonts w:eastAsia="宋体"/>
          <w:kern w:val="2"/>
        </w:rPr>
        <w:t>阶段恢复到稳定水平。也就是说，</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rPr>
        <w:t xml:space="preserve"> </w:t>
      </w:r>
      <w:r w:rsidRPr="007459DA">
        <w:rPr>
          <w:rFonts w:eastAsia="宋体"/>
          <w:kern w:val="2"/>
          <w:lang w:val="zh-CN"/>
        </w:rPr>
        <w:t>和</w:t>
      </w:r>
      <w:r w:rsidRPr="007459DA">
        <w:rPr>
          <w:rFonts w:eastAsia="宋体"/>
          <w:kern w:val="2"/>
        </w:rPr>
        <w:t xml:space="preserve"> </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lang w:val="zh-CN"/>
        </w:rPr>
        <w:t>都与</w:t>
      </w:r>
      <w:r w:rsidRPr="007459DA">
        <w:rPr>
          <w:rFonts w:eastAsia="宋体"/>
          <w:kern w:val="2"/>
        </w:rPr>
        <w:t>自己高度相关。在</w:t>
      </w:r>
      <m:oMath>
        <m:sSubSup>
          <m:sSubSupPr>
            <m:ctrlPr>
              <w:rPr>
                <w:rFonts w:ascii="Cambria Math" w:hAnsi="Cambria Math"/>
                <w:i/>
                <w:kern w:val="2"/>
              </w:rPr>
            </m:ctrlPr>
          </m:sSubSupPr>
          <m:e>
            <m:r>
              <w:rPr>
                <w:rFonts w:ascii="Cambria Math" w:hAnsi="Cambria Math"/>
                <w:kern w:val="2"/>
              </w:rPr>
              <m:t>R</m:t>
            </m:r>
          </m:e>
          <m:sub>
            <m:r>
              <w:rPr>
                <w:rFonts w:ascii="Cambria Math" w:eastAsia="MS Gothic" w:hAnsi="Cambria Math" w:cs="MS Gothic"/>
                <w:kern w:val="2"/>
              </w:rPr>
              <m:t>sho</m:t>
            </m:r>
            <m:r>
              <w:rPr>
                <w:rFonts w:ascii="Cambria Math" w:hAnsi="Cambria Math"/>
                <w:kern w:val="2"/>
              </w:rPr>
              <m:t>ck</m:t>
            </m:r>
          </m:sub>
          <m:sup>
            <m:r>
              <w:rPr>
                <w:rFonts w:ascii="Cambria Math" w:hAnsi="Cambria Math"/>
                <w:kern w:val="2"/>
              </w:rPr>
              <m:t>VIX</m:t>
            </m:r>
          </m:sup>
        </m:sSubSup>
        <m:r>
          <w:rPr>
            <w:rFonts w:ascii="Cambria Math" w:hAnsi="Cambria Math" w:hint="eastAsia"/>
            <w:kern w:val="2"/>
          </w:rPr>
          <m:t>→</m:t>
        </m:r>
        <m:sSup>
          <m:sSupPr>
            <m:ctrlPr>
              <w:rPr>
                <w:rFonts w:ascii="Cambria Math" w:hAnsi="Cambria Math"/>
                <w:i/>
                <w:kern w:val="2"/>
              </w:rPr>
            </m:ctrlPr>
          </m:sSupPr>
          <m:e>
            <m:r>
              <w:rPr>
                <w:rFonts w:ascii="Cambria Math" w:hAnsi="Cambria Math" w:hint="eastAsia"/>
                <w:kern w:val="2"/>
              </w:rPr>
              <m:t>R</m:t>
            </m:r>
          </m:e>
          <m:sup>
            <m:r>
              <w:rPr>
                <w:rFonts w:ascii="Cambria Math" w:hAnsi="Cambria Math" w:hint="eastAsia"/>
                <w:kern w:val="2"/>
              </w:rPr>
              <m:t>EPU</m:t>
            </m:r>
          </m:sup>
        </m:sSup>
      </m:oMath>
      <w:r w:rsidRPr="007459DA">
        <w:rPr>
          <w:rFonts w:eastAsia="宋体"/>
          <w:kern w:val="2"/>
        </w:rPr>
        <w:t>子图中，</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的</w:t>
      </w:r>
      <w:r w:rsidRPr="007459DA">
        <w:rPr>
          <w:rFonts w:eastAsia="宋体"/>
          <w:kern w:val="2"/>
        </w:rPr>
        <w:t>冲击</w:t>
      </w:r>
      <w:proofErr w:type="gramStart"/>
      <w:r w:rsidRPr="007459DA">
        <w:rPr>
          <w:rFonts w:eastAsia="宋体"/>
          <w:kern w:val="2"/>
        </w:rPr>
        <w:t>只导致</w:t>
      </w:r>
      <w:proofErr w:type="gramEnd"/>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在第</w:t>
      </w:r>
      <w:r w:rsidRPr="007459DA">
        <w:rPr>
          <w:rFonts w:eastAsia="宋体"/>
          <w:kern w:val="2"/>
        </w:rPr>
        <w:t>7</w:t>
      </w:r>
      <w:r w:rsidRPr="007459DA">
        <w:rPr>
          <w:rFonts w:eastAsia="宋体"/>
          <w:kern w:val="2"/>
        </w:rPr>
        <w:t>阶段出现短暂的</w:t>
      </w:r>
      <w:r w:rsidRPr="007459DA">
        <w:rPr>
          <w:rFonts w:eastAsia="宋体"/>
          <w:kern w:val="2"/>
          <w:lang w:val="zh-CN"/>
        </w:rPr>
        <w:t>显著</w:t>
      </w:r>
      <w:r w:rsidRPr="007459DA">
        <w:rPr>
          <w:rFonts w:eastAsia="宋体"/>
          <w:kern w:val="2"/>
        </w:rPr>
        <w:t>时间。同样，在</w:t>
      </w:r>
      <m:oMath>
        <m:sSubSup>
          <m:sSubSupPr>
            <m:ctrlPr>
              <w:rPr>
                <w:rFonts w:ascii="Cambria Math" w:hAnsi="Cambria Math"/>
                <w:i/>
                <w:kern w:val="2"/>
              </w:rPr>
            </m:ctrlPr>
          </m:sSubSupPr>
          <m:e>
            <m:r>
              <w:rPr>
                <w:rFonts w:ascii="Cambria Math" w:hAnsi="Cambria Math"/>
                <w:kern w:val="2"/>
              </w:rPr>
              <m:t>R</m:t>
            </m:r>
          </m:e>
          <m:sub>
            <m:r>
              <w:rPr>
                <w:rFonts w:ascii="Cambria Math" w:eastAsia="MS Gothic" w:hAnsi="Cambria Math" w:cs="MS Gothic"/>
                <w:kern w:val="2"/>
              </w:rPr>
              <m:t>sho</m:t>
            </m:r>
            <m:r>
              <w:rPr>
                <w:rFonts w:ascii="Cambria Math" w:hAnsi="Cambria Math"/>
                <w:kern w:val="2"/>
              </w:rPr>
              <m:t>ck</m:t>
            </m:r>
          </m:sub>
          <m:sup>
            <m:r>
              <w:rPr>
                <w:rFonts w:ascii="Cambria Math" w:hAnsi="Cambria Math"/>
                <w:kern w:val="2"/>
              </w:rPr>
              <m:t>EPU</m:t>
            </m:r>
          </m:sup>
        </m:sSubSup>
        <m:r>
          <w:rPr>
            <w:rFonts w:ascii="Cambria Math" w:hAnsi="Cambria Math" w:hint="eastAsia"/>
            <w:kern w:val="2"/>
          </w:rPr>
          <m:t>→</m:t>
        </m:r>
        <m:sSup>
          <m:sSupPr>
            <m:ctrlPr>
              <w:rPr>
                <w:rFonts w:ascii="Cambria Math" w:hAnsi="Cambria Math"/>
                <w:i/>
                <w:kern w:val="2"/>
              </w:rPr>
            </m:ctrlPr>
          </m:sSupPr>
          <m:e>
            <m:r>
              <w:rPr>
                <w:rFonts w:ascii="Cambria Math" w:hAnsi="Cambria Math" w:hint="eastAsia"/>
                <w:kern w:val="2"/>
              </w:rPr>
              <m:t>R</m:t>
            </m:r>
          </m:e>
          <m:sup>
            <m:r>
              <w:rPr>
                <w:rFonts w:ascii="Cambria Math" w:hAnsi="Cambria Math"/>
                <w:kern w:val="2"/>
              </w:rPr>
              <m:t>VIX</m:t>
            </m:r>
          </m:sup>
        </m:sSup>
      </m:oMath>
      <w:r w:rsidRPr="007459DA">
        <w:rPr>
          <w:rFonts w:eastAsia="宋体"/>
          <w:kern w:val="2"/>
        </w:rPr>
        <w:t>子图的第二个阶段，</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冲击只会导致</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lang w:val="zh-CN"/>
        </w:rPr>
        <w:t>短</w:t>
      </w:r>
      <w:r w:rsidRPr="007459DA">
        <w:rPr>
          <w:rFonts w:eastAsia="宋体"/>
          <w:kern w:val="2"/>
          <w:lang w:val="zh-CN"/>
        </w:rPr>
        <w:lastRenderedPageBreak/>
        <w:t>时间的显著</w:t>
      </w:r>
      <w:r w:rsidRPr="007459DA">
        <w:rPr>
          <w:rFonts w:eastAsia="宋体"/>
          <w:kern w:val="2"/>
        </w:rPr>
        <w:t>。将</w:t>
      </w:r>
      <m:oMath>
        <m:sSubSup>
          <m:sSubSupPr>
            <m:ctrlPr>
              <w:rPr>
                <w:rFonts w:ascii="Cambria Math" w:hAnsi="Cambria Math"/>
                <w:i/>
                <w:kern w:val="2"/>
              </w:rPr>
            </m:ctrlPr>
          </m:sSubSupPr>
          <m:e>
            <m:r>
              <w:rPr>
                <w:rFonts w:ascii="Cambria Math" w:hAnsi="Cambria Math"/>
                <w:kern w:val="2"/>
              </w:rPr>
              <m:t>R</m:t>
            </m:r>
          </m:e>
          <m:sub>
            <m:r>
              <w:rPr>
                <w:rFonts w:ascii="Cambria Math" w:eastAsia="MS Gothic" w:hAnsi="Cambria Math" w:cs="MS Gothic"/>
                <w:kern w:val="2"/>
              </w:rPr>
              <m:t>sho</m:t>
            </m:r>
            <m:r>
              <w:rPr>
                <w:rFonts w:ascii="Cambria Math" w:hAnsi="Cambria Math"/>
                <w:kern w:val="2"/>
              </w:rPr>
              <m:t>ck</m:t>
            </m:r>
          </m:sub>
          <m:sup>
            <m:r>
              <w:rPr>
                <w:rFonts w:ascii="Cambria Math" w:hAnsi="Cambria Math"/>
                <w:kern w:val="2"/>
              </w:rPr>
              <m:t>EPU</m:t>
            </m:r>
          </m:sup>
        </m:sSubSup>
        <m:r>
          <w:rPr>
            <w:rFonts w:ascii="Cambria Math" w:hAnsi="Cambria Math" w:hint="eastAsia"/>
            <w:kern w:val="2"/>
          </w:rPr>
          <m:t>→</m:t>
        </m:r>
        <m:sSup>
          <m:sSupPr>
            <m:ctrlPr>
              <w:rPr>
                <w:rFonts w:ascii="Cambria Math" w:hAnsi="Cambria Math"/>
                <w:i/>
                <w:kern w:val="2"/>
              </w:rPr>
            </m:ctrlPr>
          </m:sSupPr>
          <m:e>
            <m:r>
              <w:rPr>
                <w:rFonts w:ascii="Cambria Math" w:hAnsi="Cambria Math" w:hint="eastAsia"/>
                <w:kern w:val="2"/>
              </w:rPr>
              <m:t>R</m:t>
            </m:r>
          </m:e>
          <m:sup>
            <m:r>
              <w:rPr>
                <w:rFonts w:ascii="Cambria Math" w:hAnsi="Cambria Math"/>
                <w:kern w:val="2"/>
              </w:rPr>
              <m:t>VIX</m:t>
            </m:r>
          </m:sup>
        </m:sSup>
      </m:oMath>
      <w:r w:rsidRPr="007459DA">
        <w:rPr>
          <w:rFonts w:eastAsia="宋体"/>
          <w:kern w:val="2"/>
        </w:rPr>
        <w:t>子图与</w:t>
      </w:r>
      <m:oMath>
        <m:sSubSup>
          <m:sSubSupPr>
            <m:ctrlPr>
              <w:rPr>
                <w:rFonts w:ascii="Cambria Math" w:hAnsi="Cambria Math"/>
                <w:i/>
                <w:kern w:val="2"/>
              </w:rPr>
            </m:ctrlPr>
          </m:sSubSupPr>
          <m:e>
            <m:r>
              <w:rPr>
                <w:rFonts w:ascii="Cambria Math" w:hAnsi="Cambria Math"/>
                <w:kern w:val="2"/>
              </w:rPr>
              <m:t>R</m:t>
            </m:r>
          </m:e>
          <m:sub>
            <m:r>
              <w:rPr>
                <w:rFonts w:ascii="Cambria Math" w:eastAsia="MS Gothic" w:hAnsi="Cambria Math" w:cs="MS Gothic"/>
                <w:kern w:val="2"/>
              </w:rPr>
              <m:t>sho</m:t>
            </m:r>
            <m:r>
              <w:rPr>
                <w:rFonts w:ascii="Cambria Math" w:hAnsi="Cambria Math"/>
                <w:kern w:val="2"/>
              </w:rPr>
              <m:t>ck</m:t>
            </m:r>
          </m:sub>
          <m:sup>
            <m:r>
              <w:rPr>
                <w:rFonts w:ascii="Cambria Math" w:hAnsi="Cambria Math"/>
                <w:kern w:val="2"/>
              </w:rPr>
              <m:t>VIX</m:t>
            </m:r>
          </m:sup>
        </m:sSubSup>
        <m:r>
          <w:rPr>
            <w:rFonts w:ascii="Cambria Math" w:hAnsi="Cambria Math" w:hint="eastAsia"/>
            <w:kern w:val="2"/>
          </w:rPr>
          <m:t>→</m:t>
        </m:r>
        <m:sSup>
          <m:sSupPr>
            <m:ctrlPr>
              <w:rPr>
                <w:rFonts w:ascii="Cambria Math" w:hAnsi="Cambria Math"/>
                <w:i/>
                <w:kern w:val="2"/>
              </w:rPr>
            </m:ctrlPr>
          </m:sSupPr>
          <m:e>
            <m:r>
              <w:rPr>
                <w:rFonts w:ascii="Cambria Math" w:hAnsi="Cambria Math" w:hint="eastAsia"/>
                <w:kern w:val="2"/>
              </w:rPr>
              <m:t>R</m:t>
            </m:r>
          </m:e>
          <m:sup>
            <m:r>
              <w:rPr>
                <w:rFonts w:ascii="Cambria Math" w:hAnsi="Cambria Math" w:hint="eastAsia"/>
                <w:kern w:val="2"/>
              </w:rPr>
              <m:t>EPU</m:t>
            </m:r>
          </m:sup>
        </m:sSup>
      </m:oMath>
      <w:r w:rsidRPr="007459DA">
        <w:rPr>
          <w:rFonts w:eastAsia="宋体"/>
          <w:kern w:val="2"/>
        </w:rPr>
        <w:t>子图进行比较，很明显，</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影响的冲击更快。有趣的是，</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rPr>
        <w:t>上的</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系数都是正数，所以</w:t>
      </w:r>
      <m:oMath>
        <m:sSubSup>
          <m:sSubSupPr>
            <m:ctrlPr>
              <w:rPr>
                <w:rFonts w:ascii="Cambria Math" w:hAnsi="Cambria Math"/>
                <w:i/>
                <w:kern w:val="2"/>
              </w:rPr>
            </m:ctrlPr>
          </m:sSubSupPr>
          <m:e>
            <m:r>
              <w:rPr>
                <w:rFonts w:ascii="Cambria Math" w:hAnsi="Cambria Math"/>
                <w:kern w:val="2"/>
              </w:rPr>
              <m:t>R</m:t>
            </m:r>
          </m:e>
          <m:sub>
            <m:r>
              <w:rPr>
                <w:rFonts w:ascii="Cambria Math" w:eastAsia="MS Gothic" w:hAnsi="Cambria Math" w:cs="MS Gothic"/>
                <w:kern w:val="2"/>
              </w:rPr>
              <m:t>sho</m:t>
            </m:r>
            <m:r>
              <w:rPr>
                <w:rFonts w:ascii="Cambria Math" w:hAnsi="Cambria Math"/>
                <w:kern w:val="2"/>
              </w:rPr>
              <m:t>ck</m:t>
            </m:r>
          </m:sub>
          <m:sup>
            <m:r>
              <w:rPr>
                <w:rFonts w:ascii="Cambria Math" w:hAnsi="Cambria Math"/>
                <w:kern w:val="2"/>
              </w:rPr>
              <m:t>VIX</m:t>
            </m:r>
          </m:sup>
        </m:sSubSup>
        <m:r>
          <w:rPr>
            <w:rFonts w:ascii="Cambria Math" w:hAnsi="Cambria Math" w:hint="eastAsia"/>
            <w:kern w:val="2"/>
          </w:rPr>
          <m:t>→</m:t>
        </m:r>
        <m:sSup>
          <m:sSupPr>
            <m:ctrlPr>
              <w:rPr>
                <w:rFonts w:ascii="Cambria Math" w:hAnsi="Cambria Math"/>
                <w:i/>
                <w:kern w:val="2"/>
              </w:rPr>
            </m:ctrlPr>
          </m:sSupPr>
          <m:e>
            <m:r>
              <w:rPr>
                <w:rFonts w:ascii="Cambria Math" w:hAnsi="Cambria Math" w:hint="eastAsia"/>
                <w:kern w:val="2"/>
              </w:rPr>
              <m:t>R</m:t>
            </m:r>
          </m:e>
          <m:sup>
            <m:r>
              <w:rPr>
                <w:rFonts w:ascii="Cambria Math" w:hAnsi="Cambria Math" w:hint="eastAsia"/>
                <w:kern w:val="2"/>
              </w:rPr>
              <m:t>EPU</m:t>
            </m:r>
          </m:sup>
        </m:sSup>
      </m:oMath>
      <w:r w:rsidRPr="007459DA">
        <w:rPr>
          <w:rFonts w:eastAsia="宋体"/>
          <w:kern w:val="2"/>
        </w:rPr>
        <w:t>脉冲响应</w:t>
      </w:r>
      <w:r w:rsidRPr="007459DA">
        <w:rPr>
          <w:rFonts w:eastAsia="宋体"/>
          <w:kern w:val="2"/>
          <w:lang w:val="zh-CN"/>
        </w:rPr>
        <w:t>快速走向</w:t>
      </w:r>
      <w:r w:rsidRPr="007459DA">
        <w:rPr>
          <w:rFonts w:eastAsia="宋体"/>
          <w:kern w:val="2"/>
        </w:rPr>
        <w:t>很高。上</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EPU</m:t>
            </m:r>
          </m:sup>
        </m:sSup>
      </m:oMath>
      <w:r w:rsidRPr="007459DA">
        <w:rPr>
          <w:rFonts w:eastAsia="宋体"/>
          <w:kern w:val="2"/>
        </w:rPr>
        <w:t>上的</w:t>
      </w:r>
      <m:oMath>
        <m:sSup>
          <m:sSupPr>
            <m:ctrlPr>
              <w:rPr>
                <w:rFonts w:ascii="Cambria Math" w:hAnsi="Cambria Math"/>
                <w:i/>
                <w:kern w:val="2"/>
              </w:rPr>
            </m:ctrlPr>
          </m:sSupPr>
          <m:e>
            <m:r>
              <w:rPr>
                <w:rFonts w:ascii="Cambria Math" w:hAnsi="Cambria Math"/>
                <w:kern w:val="2"/>
              </w:rPr>
              <m:t>R</m:t>
            </m:r>
          </m:e>
          <m:sup>
            <m:r>
              <w:rPr>
                <w:rFonts w:ascii="Cambria Math" w:hAnsi="Cambria Math"/>
                <w:kern w:val="2"/>
              </w:rPr>
              <m:t>VIX</m:t>
            </m:r>
          </m:sup>
        </m:sSup>
      </m:oMath>
      <w:r w:rsidRPr="007459DA">
        <w:rPr>
          <w:rFonts w:eastAsia="宋体"/>
          <w:kern w:val="2"/>
        </w:rPr>
        <w:t>系数几乎是负的，所以</w:t>
      </w:r>
      <m:oMath>
        <m:sSubSup>
          <m:sSubSupPr>
            <m:ctrlPr>
              <w:rPr>
                <w:rFonts w:ascii="Cambria Math" w:hAnsi="Cambria Math"/>
                <w:i/>
                <w:kern w:val="2"/>
              </w:rPr>
            </m:ctrlPr>
          </m:sSubSupPr>
          <m:e>
            <m:r>
              <w:rPr>
                <w:rFonts w:ascii="Cambria Math" w:hAnsi="Cambria Math"/>
                <w:kern w:val="2"/>
              </w:rPr>
              <m:t>R</m:t>
            </m:r>
          </m:e>
          <m:sub>
            <m:r>
              <w:rPr>
                <w:rFonts w:ascii="Cambria Math" w:eastAsia="MS Gothic" w:hAnsi="Cambria Math" w:cs="MS Gothic"/>
                <w:kern w:val="2"/>
              </w:rPr>
              <m:t>sho</m:t>
            </m:r>
            <m:r>
              <w:rPr>
                <w:rFonts w:ascii="Cambria Math" w:hAnsi="Cambria Math"/>
                <w:kern w:val="2"/>
              </w:rPr>
              <m:t>ck</m:t>
            </m:r>
          </m:sub>
          <m:sup>
            <m:r>
              <w:rPr>
                <w:rFonts w:ascii="Cambria Math" w:hAnsi="Cambria Math"/>
                <w:kern w:val="2"/>
              </w:rPr>
              <m:t>EPU</m:t>
            </m:r>
          </m:sup>
        </m:sSubSup>
        <m:r>
          <w:rPr>
            <w:rFonts w:ascii="Cambria Math" w:hAnsi="Cambria Math" w:hint="eastAsia"/>
            <w:kern w:val="2"/>
          </w:rPr>
          <m:t>→</m:t>
        </m:r>
        <m:sSup>
          <m:sSupPr>
            <m:ctrlPr>
              <w:rPr>
                <w:rFonts w:ascii="Cambria Math" w:hAnsi="Cambria Math"/>
                <w:i/>
                <w:kern w:val="2"/>
              </w:rPr>
            </m:ctrlPr>
          </m:sSupPr>
          <m:e>
            <m:r>
              <w:rPr>
                <w:rFonts w:ascii="Cambria Math" w:hAnsi="Cambria Math" w:hint="eastAsia"/>
                <w:kern w:val="2"/>
              </w:rPr>
              <m:t>R</m:t>
            </m:r>
          </m:e>
          <m:sup>
            <m:r>
              <w:rPr>
                <w:rFonts w:ascii="Cambria Math" w:hAnsi="Cambria Math"/>
                <w:kern w:val="2"/>
              </w:rPr>
              <m:t>VIX</m:t>
            </m:r>
          </m:sup>
        </m:sSup>
      </m:oMath>
      <w:r w:rsidRPr="007459DA">
        <w:rPr>
          <w:rFonts w:eastAsia="宋体"/>
          <w:kern w:val="2"/>
        </w:rPr>
        <w:t>脉冲响应首先会变低。</w:t>
      </w:r>
    </w:p>
    <w:p w14:paraId="7ED23A61" w14:textId="0D10F391" w:rsidR="008D5134" w:rsidRPr="007459DA" w:rsidRDefault="008D5134" w:rsidP="00D8115F">
      <w:pPr>
        <w:pStyle w:val="A9"/>
        <w:spacing w:after="50" w:line="360" w:lineRule="auto"/>
        <w:rPr>
          <w:rFonts w:eastAsia="宋体"/>
          <w:kern w:val="2"/>
        </w:rPr>
      </w:pPr>
    </w:p>
    <w:p w14:paraId="62169BE3" w14:textId="5FC1D1F8" w:rsidR="008D5134" w:rsidRPr="007459DA" w:rsidRDefault="003C3C05" w:rsidP="00D8115F">
      <w:pPr>
        <w:pStyle w:val="A9"/>
        <w:spacing w:after="50" w:line="360" w:lineRule="auto"/>
        <w:ind w:firstLine="420"/>
        <w:rPr>
          <w:rFonts w:eastAsia="宋体"/>
          <w:kern w:val="2"/>
        </w:rPr>
      </w:pPr>
      <w:r w:rsidRPr="007459DA">
        <w:rPr>
          <w:rFonts w:eastAsia="宋体"/>
          <w:kern w:val="2"/>
        </w:rPr>
        <w:t>从</w:t>
      </w:r>
      <w:r w:rsidRPr="007459DA">
        <w:rPr>
          <w:rFonts w:eastAsia="宋体"/>
          <w:kern w:val="2"/>
        </w:rPr>
        <w:t>VAR</w:t>
      </w:r>
      <w:r w:rsidRPr="007459DA">
        <w:rPr>
          <w:rFonts w:eastAsia="宋体"/>
          <w:kern w:val="2"/>
        </w:rPr>
        <w:t>模型的方差分解分析中可以确定自身和其他变量的影响程度。在图</w:t>
      </w:r>
      <w:r w:rsidRPr="007459DA">
        <w:rPr>
          <w:rFonts w:eastAsia="宋体"/>
          <w:kern w:val="2"/>
        </w:rPr>
        <w:t>5</w:t>
      </w:r>
      <w:r w:rsidRPr="007459DA">
        <w:rPr>
          <w:rFonts w:eastAsia="宋体"/>
          <w:kern w:val="2"/>
        </w:rPr>
        <w:t>中，方差几乎只取决于他们自己。然而，它们都对彼此产生了重大影响。因此，在回报转移方面，它们可以对彼此产生很大影响，但就差异而言，它们对彼此的影响很小。换句话说，它们之间存在稳定的影响关系，但总的来说，较早的时期对当前时期的影响更大。</w:t>
      </w:r>
    </w:p>
    <w:p w14:paraId="18674F06" w14:textId="6EC89779" w:rsidR="008D5134" w:rsidRPr="007459DA" w:rsidRDefault="00E51031" w:rsidP="00D8115F">
      <w:pPr>
        <w:pStyle w:val="A9"/>
        <w:spacing w:after="50" w:line="360" w:lineRule="auto"/>
        <w:ind w:firstLine="420"/>
        <w:rPr>
          <w:rFonts w:eastAsia="宋体"/>
          <w:kern w:val="2"/>
        </w:rPr>
      </w:pPr>
      <w:r w:rsidRPr="007459DA">
        <w:rPr>
          <w:rFonts w:eastAsia="宋体"/>
          <w:noProof/>
          <w:kern w:val="2"/>
        </w:rPr>
        <w:drawing>
          <wp:anchor distT="0" distB="0" distL="0" distR="0" simplePos="0" relativeHeight="251668480" behindDoc="0" locked="0" layoutInCell="1" allowOverlap="1" wp14:anchorId="4DE4620E" wp14:editId="28C13CA8">
            <wp:simplePos x="0" y="0"/>
            <wp:positionH relativeFrom="margin">
              <wp:posOffset>-232410</wp:posOffset>
            </wp:positionH>
            <wp:positionV relativeFrom="page">
              <wp:posOffset>3341370</wp:posOffset>
            </wp:positionV>
            <wp:extent cx="5879239" cy="3923947"/>
            <wp:effectExtent l="0" t="0" r="0" b="0"/>
            <wp:wrapTopAndBottom distT="0" distB="0"/>
            <wp:docPr id="1073741983" name="officeArt object" descr="image.jpeg"/>
            <wp:cNvGraphicFramePr/>
            <a:graphic xmlns:a="http://schemas.openxmlformats.org/drawingml/2006/main">
              <a:graphicData uri="http://schemas.openxmlformats.org/drawingml/2006/picture">
                <pic:pic xmlns:pic="http://schemas.openxmlformats.org/drawingml/2006/picture">
                  <pic:nvPicPr>
                    <pic:cNvPr id="1073741983" name="image.jpeg" descr="image.jpeg"/>
                    <pic:cNvPicPr>
                      <a:picLocks noChangeAspect="1"/>
                    </pic:cNvPicPr>
                  </pic:nvPicPr>
                  <pic:blipFill>
                    <a:blip r:embed="rId19"/>
                    <a:stretch>
                      <a:fillRect/>
                    </a:stretch>
                  </pic:blipFill>
                  <pic:spPr>
                    <a:xfrm>
                      <a:off x="0" y="0"/>
                      <a:ext cx="5879239" cy="3923947"/>
                    </a:xfrm>
                    <a:prstGeom prst="rect">
                      <a:avLst/>
                    </a:prstGeom>
                    <a:ln w="12700" cap="flat">
                      <a:noFill/>
                      <a:miter lim="400000"/>
                    </a:ln>
                    <a:effectLst/>
                  </pic:spPr>
                </pic:pic>
              </a:graphicData>
            </a:graphic>
          </wp:anchor>
        </w:drawing>
      </w:r>
    </w:p>
    <w:p w14:paraId="4E4F60D0" w14:textId="77777777" w:rsidR="008D5134" w:rsidRPr="007459DA" w:rsidRDefault="008D5134" w:rsidP="00D8115F">
      <w:pPr>
        <w:pStyle w:val="A9"/>
        <w:spacing w:after="50" w:line="360" w:lineRule="auto"/>
        <w:ind w:firstLine="420"/>
        <w:rPr>
          <w:rFonts w:eastAsia="宋体"/>
          <w:kern w:val="2"/>
        </w:rPr>
      </w:pPr>
    </w:p>
    <w:p w14:paraId="5641D7EA" w14:textId="622634E8" w:rsidR="008D5134" w:rsidRPr="007459DA" w:rsidRDefault="003C3C05" w:rsidP="00D8115F">
      <w:pPr>
        <w:pStyle w:val="A9"/>
        <w:spacing w:after="50" w:line="360" w:lineRule="auto"/>
        <w:jc w:val="center"/>
        <w:rPr>
          <w:rFonts w:eastAsia="宋体"/>
          <w:kern w:val="2"/>
        </w:rPr>
      </w:pPr>
      <w:r w:rsidRPr="007459DA">
        <w:rPr>
          <w:rFonts w:eastAsia="宋体"/>
          <w:kern w:val="2"/>
          <w:lang w:val="zh-CN"/>
        </w:rPr>
        <w:t>图</w:t>
      </w:r>
      <w:r w:rsidRPr="007459DA">
        <w:rPr>
          <w:rFonts w:eastAsia="宋体"/>
          <w:kern w:val="2"/>
          <w:lang w:val="zh-CN"/>
        </w:rPr>
        <w:t>4</w:t>
      </w:r>
      <w:r w:rsidRPr="007459DA">
        <w:rPr>
          <w:rFonts w:eastAsia="宋体"/>
          <w:kern w:val="2"/>
          <w:lang w:val="zh-CN"/>
        </w:rPr>
        <w:t>：脉冲响应分析</w:t>
      </w:r>
    </w:p>
    <w:p w14:paraId="3705095F" w14:textId="7804CE50" w:rsidR="008D5134" w:rsidRPr="007459DA" w:rsidRDefault="007459DA" w:rsidP="00D8115F">
      <w:pPr>
        <w:pStyle w:val="A9"/>
        <w:spacing w:after="50" w:line="360" w:lineRule="auto"/>
        <w:jc w:val="center"/>
        <w:rPr>
          <w:rFonts w:eastAsia="宋体"/>
          <w:kern w:val="2"/>
        </w:rPr>
      </w:pPr>
      <w:r w:rsidRPr="007459DA">
        <w:rPr>
          <w:rFonts w:eastAsia="宋体"/>
          <w:noProof/>
          <w:kern w:val="2"/>
        </w:rPr>
        <w:lastRenderedPageBreak/>
        <w:drawing>
          <wp:anchor distT="0" distB="0" distL="0" distR="0" simplePos="0" relativeHeight="251664384" behindDoc="0" locked="0" layoutInCell="1" allowOverlap="1" wp14:anchorId="0BC79FAB" wp14:editId="6B6BBBE3">
            <wp:simplePos x="0" y="0"/>
            <wp:positionH relativeFrom="margin">
              <wp:align>center</wp:align>
            </wp:positionH>
            <wp:positionV relativeFrom="line">
              <wp:posOffset>212725</wp:posOffset>
            </wp:positionV>
            <wp:extent cx="5500370" cy="4123690"/>
            <wp:effectExtent l="0" t="0" r="5080" b="0"/>
            <wp:wrapTopAndBottom distT="0" distB="0"/>
            <wp:docPr id="1073741984" name="officeArt object" descr="image.jpeg"/>
            <wp:cNvGraphicFramePr/>
            <a:graphic xmlns:a="http://schemas.openxmlformats.org/drawingml/2006/main">
              <a:graphicData uri="http://schemas.openxmlformats.org/drawingml/2006/picture">
                <pic:pic xmlns:pic="http://schemas.openxmlformats.org/drawingml/2006/picture">
                  <pic:nvPicPr>
                    <pic:cNvPr id="1073741984" name="image.jpeg" descr="image.jpeg"/>
                    <pic:cNvPicPr>
                      <a:picLocks noChangeAspect="1"/>
                    </pic:cNvPicPr>
                  </pic:nvPicPr>
                  <pic:blipFill>
                    <a:blip r:embed="rId20"/>
                    <a:stretch>
                      <a:fillRect/>
                    </a:stretch>
                  </pic:blipFill>
                  <pic:spPr>
                    <a:xfrm>
                      <a:off x="0" y="0"/>
                      <a:ext cx="5500370" cy="4123690"/>
                    </a:xfrm>
                    <a:prstGeom prst="rect">
                      <a:avLst/>
                    </a:prstGeom>
                    <a:ln w="12700" cap="flat">
                      <a:noFill/>
                      <a:miter lim="400000"/>
                    </a:ln>
                    <a:effectLst/>
                  </pic:spPr>
                </pic:pic>
              </a:graphicData>
            </a:graphic>
          </wp:anchor>
        </w:drawing>
      </w:r>
    </w:p>
    <w:p w14:paraId="5745416D" w14:textId="4C523C32" w:rsidR="008D5134" w:rsidRPr="007459DA" w:rsidRDefault="003C3C05" w:rsidP="00D8115F">
      <w:pPr>
        <w:pStyle w:val="A9"/>
        <w:spacing w:after="50" w:line="360" w:lineRule="auto"/>
        <w:jc w:val="center"/>
        <w:rPr>
          <w:rFonts w:eastAsia="宋体"/>
          <w:kern w:val="2"/>
        </w:rPr>
      </w:pPr>
      <w:r w:rsidRPr="007459DA">
        <w:rPr>
          <w:rFonts w:eastAsia="宋体"/>
          <w:kern w:val="2"/>
          <w:lang w:val="zh-CN"/>
        </w:rPr>
        <w:t>图</w:t>
      </w:r>
      <w:r w:rsidRPr="007459DA">
        <w:rPr>
          <w:rFonts w:eastAsia="宋体"/>
          <w:kern w:val="2"/>
          <w:lang w:val="zh-CN"/>
        </w:rPr>
        <w:t>5</w:t>
      </w:r>
      <w:r w:rsidRPr="007459DA">
        <w:rPr>
          <w:rFonts w:eastAsia="宋体"/>
          <w:kern w:val="2"/>
          <w:lang w:val="zh-CN"/>
        </w:rPr>
        <w:t>：分解方差</w:t>
      </w:r>
    </w:p>
    <w:p w14:paraId="16EBCA1E" w14:textId="412DEDD5" w:rsidR="008D5134" w:rsidRPr="007459DA" w:rsidRDefault="008D5134" w:rsidP="00D8115F">
      <w:pPr>
        <w:pStyle w:val="A9"/>
        <w:spacing w:after="50" w:line="360" w:lineRule="auto"/>
        <w:jc w:val="center"/>
        <w:rPr>
          <w:rFonts w:eastAsia="宋体"/>
          <w:kern w:val="2"/>
        </w:rPr>
      </w:pPr>
    </w:p>
    <w:p w14:paraId="6EB59A5E" w14:textId="77777777" w:rsidR="008D5134" w:rsidRPr="007459DA" w:rsidRDefault="008D5134" w:rsidP="00D8115F">
      <w:pPr>
        <w:pStyle w:val="A9"/>
        <w:spacing w:after="50" w:line="360" w:lineRule="auto"/>
        <w:rPr>
          <w:rFonts w:eastAsia="宋体"/>
          <w:kern w:val="2"/>
        </w:rPr>
      </w:pPr>
    </w:p>
    <w:p w14:paraId="47EFEE33" w14:textId="77777777" w:rsidR="008D5134" w:rsidRPr="007459DA" w:rsidRDefault="003C3C05" w:rsidP="00D8115F">
      <w:pPr>
        <w:pStyle w:val="A9"/>
        <w:spacing w:after="50" w:line="360" w:lineRule="auto"/>
        <w:rPr>
          <w:rFonts w:eastAsia="宋体"/>
          <w:kern w:val="2"/>
        </w:rPr>
      </w:pPr>
      <w:r w:rsidRPr="007459DA">
        <w:rPr>
          <w:rFonts w:eastAsia="宋体"/>
          <w:kern w:val="2"/>
        </w:rPr>
        <w:t xml:space="preserve">4.1. </w:t>
      </w:r>
      <w:r w:rsidRPr="007459DA">
        <w:rPr>
          <w:rFonts w:eastAsia="宋体"/>
          <w:kern w:val="2"/>
          <w:lang w:val="zh-CN"/>
        </w:rPr>
        <w:t>稳健性检验</w:t>
      </w:r>
    </w:p>
    <w:p w14:paraId="5A9203A7" w14:textId="0816CF73" w:rsidR="008D5134" w:rsidRPr="007459DA" w:rsidRDefault="003C3C05" w:rsidP="00D8115F">
      <w:pPr>
        <w:pStyle w:val="A9"/>
        <w:spacing w:after="50" w:line="360" w:lineRule="auto"/>
        <w:ind w:firstLine="420"/>
        <w:rPr>
          <w:rFonts w:eastAsia="宋体"/>
          <w:kern w:val="2"/>
        </w:rPr>
      </w:pPr>
      <w:r w:rsidRPr="007459DA">
        <w:rPr>
          <w:rFonts w:eastAsia="宋体"/>
          <w:kern w:val="2"/>
        </w:rPr>
        <w:t>众所周知，变量的顺序将影响</w:t>
      </w:r>
      <w:r w:rsidRPr="007459DA">
        <w:rPr>
          <w:rFonts w:eastAsia="宋体"/>
          <w:kern w:val="2"/>
        </w:rPr>
        <w:t>VAR</w:t>
      </w:r>
      <w:r w:rsidRPr="007459DA">
        <w:rPr>
          <w:rFonts w:eastAsia="宋体"/>
          <w:kern w:val="2"/>
        </w:rPr>
        <w:t>模型的结果。因此，数据顺序</w:t>
      </w:r>
      <w:proofErr w:type="gramStart"/>
      <w:r w:rsidRPr="007459DA">
        <w:rPr>
          <w:rFonts w:eastAsia="宋体"/>
          <w:kern w:val="2"/>
        </w:rPr>
        <w:t>反向将</w:t>
      </w:r>
      <w:proofErr w:type="gramEnd"/>
      <w:r w:rsidRPr="007459DA">
        <w:rPr>
          <w:rFonts w:eastAsia="宋体"/>
          <w:kern w:val="2"/>
        </w:rPr>
        <w:t>再次进行上述研究。将图</w:t>
      </w:r>
      <w:r w:rsidRPr="007459DA">
        <w:rPr>
          <w:rFonts w:eastAsia="宋体"/>
          <w:kern w:val="2"/>
        </w:rPr>
        <w:t>6</w:t>
      </w:r>
      <w:r w:rsidRPr="007459DA">
        <w:rPr>
          <w:rFonts w:eastAsia="宋体"/>
          <w:kern w:val="2"/>
        </w:rPr>
        <w:t>与图</w:t>
      </w:r>
      <w:r w:rsidRPr="007459DA">
        <w:rPr>
          <w:rFonts w:eastAsia="宋体"/>
          <w:kern w:val="2"/>
        </w:rPr>
        <w:t>4</w:t>
      </w:r>
      <w:r w:rsidRPr="007459DA">
        <w:rPr>
          <w:rFonts w:eastAsia="宋体"/>
          <w:kern w:val="2"/>
        </w:rPr>
        <w:t>进行比较，我们会发现结果是一致的。在前两个时间段都非常</w:t>
      </w:r>
      <w:r w:rsidRPr="007459DA">
        <w:rPr>
          <w:rFonts w:eastAsia="宋体"/>
          <w:kern w:val="2"/>
          <w:lang w:val="zh-CN"/>
        </w:rPr>
        <w:t>显著</w:t>
      </w:r>
      <w:r w:rsidRPr="007459DA">
        <w:rPr>
          <w:rFonts w:eastAsia="宋体"/>
          <w:kern w:val="2"/>
        </w:rPr>
        <w:t>，第一阶段为正数，第二阶段为负数。前两个时间段都非常</w:t>
      </w:r>
      <w:r w:rsidRPr="007459DA">
        <w:rPr>
          <w:rFonts w:eastAsia="宋体"/>
          <w:kern w:val="2"/>
          <w:lang w:val="zh-CN"/>
        </w:rPr>
        <w:t>显著</w:t>
      </w:r>
      <w:r w:rsidRPr="007459DA">
        <w:rPr>
          <w:rFonts w:eastAsia="宋体"/>
          <w:kern w:val="2"/>
        </w:rPr>
        <w:t>，第一阶段为正数，第二阶段为负数。图</w:t>
      </w:r>
      <w:r w:rsidRPr="007459DA">
        <w:rPr>
          <w:rFonts w:eastAsia="宋体"/>
          <w:kern w:val="2"/>
        </w:rPr>
        <w:t>7</w:t>
      </w:r>
      <w:r w:rsidRPr="007459DA">
        <w:rPr>
          <w:rFonts w:eastAsia="宋体"/>
          <w:kern w:val="2"/>
        </w:rPr>
        <w:t>与图</w:t>
      </w:r>
      <w:r w:rsidRPr="007459DA">
        <w:rPr>
          <w:rFonts w:eastAsia="宋体"/>
          <w:kern w:val="2"/>
        </w:rPr>
        <w:t>4</w:t>
      </w:r>
      <w:r w:rsidRPr="007459DA">
        <w:rPr>
          <w:rFonts w:eastAsia="宋体"/>
          <w:kern w:val="2"/>
        </w:rPr>
        <w:t>几乎相同。结果没有改变。因此，我们的结果不受变量顺序的影响。</w:t>
      </w:r>
    </w:p>
    <w:p w14:paraId="2EA2F170" w14:textId="16FDF1AB" w:rsidR="008D5134" w:rsidRPr="007459DA" w:rsidRDefault="008D5134" w:rsidP="00D8115F">
      <w:pPr>
        <w:pStyle w:val="A9"/>
        <w:spacing w:after="50" w:line="360" w:lineRule="auto"/>
        <w:ind w:firstLine="420"/>
        <w:rPr>
          <w:rFonts w:eastAsia="宋体"/>
          <w:kern w:val="2"/>
        </w:rPr>
      </w:pPr>
    </w:p>
    <w:p w14:paraId="3C153260" w14:textId="272CDB34" w:rsidR="008D5134" w:rsidRPr="007459DA" w:rsidRDefault="007459DA" w:rsidP="00D8115F">
      <w:pPr>
        <w:pStyle w:val="A9"/>
        <w:spacing w:after="50" w:line="360" w:lineRule="auto"/>
        <w:ind w:firstLine="420"/>
        <w:rPr>
          <w:rFonts w:eastAsia="宋体"/>
          <w:kern w:val="2"/>
        </w:rPr>
      </w:pPr>
      <w:r w:rsidRPr="007459DA">
        <w:rPr>
          <w:rFonts w:eastAsia="宋体"/>
          <w:noProof/>
          <w:kern w:val="2"/>
        </w:rPr>
        <w:lastRenderedPageBreak/>
        <w:drawing>
          <wp:anchor distT="0" distB="0" distL="0" distR="0" simplePos="0" relativeHeight="251665408" behindDoc="0" locked="0" layoutInCell="1" allowOverlap="1" wp14:anchorId="6936009D" wp14:editId="26908EAA">
            <wp:simplePos x="0" y="0"/>
            <wp:positionH relativeFrom="margin">
              <wp:posOffset>5715</wp:posOffset>
            </wp:positionH>
            <wp:positionV relativeFrom="line">
              <wp:posOffset>217805</wp:posOffset>
            </wp:positionV>
            <wp:extent cx="5303336" cy="3975226"/>
            <wp:effectExtent l="0" t="0" r="0" b="0"/>
            <wp:wrapTopAndBottom distT="0" distB="0"/>
            <wp:docPr id="1073741985" name="officeArt object" descr="image.jpeg"/>
            <wp:cNvGraphicFramePr/>
            <a:graphic xmlns:a="http://schemas.openxmlformats.org/drawingml/2006/main">
              <a:graphicData uri="http://schemas.openxmlformats.org/drawingml/2006/picture">
                <pic:pic xmlns:pic="http://schemas.openxmlformats.org/drawingml/2006/picture">
                  <pic:nvPicPr>
                    <pic:cNvPr id="1073741985" name="image.jpeg" descr="image.jpeg"/>
                    <pic:cNvPicPr>
                      <a:picLocks noChangeAspect="1"/>
                    </pic:cNvPicPr>
                  </pic:nvPicPr>
                  <pic:blipFill>
                    <a:blip r:embed="rId21"/>
                    <a:stretch>
                      <a:fillRect/>
                    </a:stretch>
                  </pic:blipFill>
                  <pic:spPr>
                    <a:xfrm>
                      <a:off x="0" y="0"/>
                      <a:ext cx="5303336" cy="3975226"/>
                    </a:xfrm>
                    <a:prstGeom prst="rect">
                      <a:avLst/>
                    </a:prstGeom>
                    <a:ln w="12700" cap="flat">
                      <a:noFill/>
                      <a:miter lim="400000"/>
                    </a:ln>
                    <a:effectLst/>
                  </pic:spPr>
                </pic:pic>
              </a:graphicData>
            </a:graphic>
          </wp:anchor>
        </w:drawing>
      </w:r>
    </w:p>
    <w:p w14:paraId="143A5ACE" w14:textId="77777777" w:rsidR="008D5134" w:rsidRPr="007459DA" w:rsidRDefault="003C3C05" w:rsidP="00D8115F">
      <w:pPr>
        <w:pStyle w:val="A9"/>
        <w:spacing w:after="50" w:line="360" w:lineRule="auto"/>
        <w:jc w:val="center"/>
        <w:rPr>
          <w:rFonts w:eastAsia="宋体"/>
          <w:kern w:val="2"/>
        </w:rPr>
      </w:pPr>
      <w:r w:rsidRPr="007459DA">
        <w:rPr>
          <w:rFonts w:eastAsia="宋体"/>
          <w:kern w:val="2"/>
          <w:lang w:val="zh-CN"/>
        </w:rPr>
        <w:t>图</w:t>
      </w:r>
      <w:r w:rsidRPr="007459DA">
        <w:rPr>
          <w:rFonts w:eastAsia="宋体"/>
          <w:kern w:val="2"/>
          <w:lang w:val="zh-CN"/>
        </w:rPr>
        <w:t>6</w:t>
      </w:r>
      <w:r w:rsidRPr="007459DA">
        <w:rPr>
          <w:rFonts w:eastAsia="宋体"/>
          <w:kern w:val="2"/>
          <w:lang w:val="zh-CN"/>
        </w:rPr>
        <w:t>：脉冲响应分析</w:t>
      </w:r>
    </w:p>
    <w:p w14:paraId="1DBA40B8" w14:textId="77777777" w:rsidR="008D5134" w:rsidRPr="007459DA" w:rsidRDefault="003C3C05" w:rsidP="00D8115F">
      <w:pPr>
        <w:pStyle w:val="aa"/>
        <w:numPr>
          <w:ilvl w:val="0"/>
          <w:numId w:val="3"/>
        </w:numPr>
        <w:spacing w:after="50" w:line="360" w:lineRule="auto"/>
        <w:rPr>
          <w:rFonts w:ascii="Times New Roman" w:eastAsia="宋体" w:hAnsi="Times New Roman" w:cs="Times New Roman" w:hint="default"/>
          <w:lang w:val="zh-CN"/>
        </w:rPr>
      </w:pPr>
      <w:r w:rsidRPr="007459DA">
        <w:rPr>
          <w:rFonts w:ascii="Times New Roman" w:eastAsia="宋体" w:hAnsi="Times New Roman" w:cs="Times New Roman" w:hint="default"/>
          <w:kern w:val="2"/>
          <w:lang w:val="zh-CN"/>
        </w:rPr>
        <w:t>结论</w:t>
      </w:r>
    </w:p>
    <w:p w14:paraId="0D5188F2" w14:textId="77777777" w:rsidR="008D5134" w:rsidRPr="007459DA" w:rsidRDefault="008D5134" w:rsidP="00D8115F">
      <w:pPr>
        <w:pStyle w:val="aa"/>
        <w:spacing w:after="50" w:line="360" w:lineRule="auto"/>
        <w:ind w:left="360" w:firstLine="0"/>
        <w:rPr>
          <w:rFonts w:ascii="Times New Roman" w:eastAsia="宋体" w:hAnsi="Times New Roman" w:cs="Times New Roman" w:hint="default"/>
          <w:kern w:val="2"/>
        </w:rPr>
      </w:pPr>
    </w:p>
    <w:p w14:paraId="0BFF64F0"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VIX</w:t>
      </w:r>
      <w:r w:rsidRPr="007459DA">
        <w:rPr>
          <w:rFonts w:eastAsia="宋体"/>
          <w:kern w:val="2"/>
          <w:lang w:val="zh-CN"/>
        </w:rPr>
        <w:t>和</w:t>
      </w:r>
      <w:r w:rsidRPr="007459DA">
        <w:rPr>
          <w:rFonts w:eastAsia="宋体"/>
          <w:kern w:val="2"/>
          <w:lang w:val="zh-CN"/>
        </w:rPr>
        <w:t>EPU</w:t>
      </w:r>
      <w:r w:rsidRPr="007459DA">
        <w:rPr>
          <w:rFonts w:eastAsia="宋体"/>
          <w:kern w:val="2"/>
          <w:lang w:val="zh-CN"/>
        </w:rPr>
        <w:t>之间存在双向格兰杰因果关系。如图</w:t>
      </w:r>
      <w:r w:rsidRPr="007459DA">
        <w:rPr>
          <w:rFonts w:eastAsia="宋体"/>
          <w:kern w:val="2"/>
          <w:lang w:val="zh-CN"/>
        </w:rPr>
        <w:t>1</w:t>
      </w:r>
      <w:r w:rsidRPr="007459DA">
        <w:rPr>
          <w:rFonts w:eastAsia="宋体"/>
          <w:kern w:val="2"/>
          <w:lang w:val="zh-CN"/>
        </w:rPr>
        <w:t>所示，两个变量一起移动，</w:t>
      </w:r>
      <w:r w:rsidRPr="007459DA">
        <w:rPr>
          <w:rFonts w:eastAsia="宋体"/>
          <w:kern w:val="2"/>
          <w:lang w:val="zh-CN"/>
        </w:rPr>
        <w:t>VIX</w:t>
      </w:r>
      <w:r w:rsidRPr="007459DA">
        <w:rPr>
          <w:rFonts w:eastAsia="宋体"/>
          <w:kern w:val="2"/>
          <w:lang w:val="zh-CN"/>
        </w:rPr>
        <w:t>和</w:t>
      </w:r>
      <w:r w:rsidRPr="007459DA">
        <w:rPr>
          <w:rFonts w:eastAsia="宋体"/>
          <w:kern w:val="2"/>
          <w:lang w:val="zh-CN"/>
        </w:rPr>
        <w:t>EPU</w:t>
      </w:r>
      <w:r w:rsidRPr="007459DA">
        <w:rPr>
          <w:rFonts w:eastAsia="宋体"/>
          <w:kern w:val="2"/>
          <w:lang w:val="zh-CN"/>
        </w:rPr>
        <w:t>在数学中存在关系。众所周知，经济政策的变化必须对股市产生影响。如果</w:t>
      </w:r>
      <w:r w:rsidRPr="007459DA">
        <w:rPr>
          <w:rFonts w:eastAsia="宋体"/>
          <w:kern w:val="2"/>
          <w:lang w:val="zh-CN"/>
        </w:rPr>
        <w:t>EPU</w:t>
      </w:r>
      <w:r w:rsidRPr="007459DA">
        <w:rPr>
          <w:rFonts w:eastAsia="宋体"/>
          <w:kern w:val="2"/>
          <w:lang w:val="zh-CN"/>
        </w:rPr>
        <w:t>首先走高，</w:t>
      </w:r>
      <w:r w:rsidRPr="007459DA">
        <w:rPr>
          <w:rFonts w:eastAsia="宋体"/>
          <w:kern w:val="2"/>
          <w:lang w:val="zh-CN"/>
        </w:rPr>
        <w:t>VIX</w:t>
      </w:r>
      <w:r w:rsidRPr="007459DA">
        <w:rPr>
          <w:rFonts w:eastAsia="宋体"/>
          <w:kern w:val="2"/>
          <w:lang w:val="zh-CN"/>
        </w:rPr>
        <w:t>将与之交互。此外，当市场不那么稳定时，将制定经济政策来保持金融市场的可持续发展。数学和现实是一致的。</w:t>
      </w:r>
    </w:p>
    <w:p w14:paraId="5FD0076E" w14:textId="579FC34A" w:rsidR="008D5134" w:rsidRPr="007459DA" w:rsidRDefault="003C3C05" w:rsidP="00D8115F">
      <w:pPr>
        <w:pStyle w:val="A9"/>
        <w:spacing w:after="50" w:line="360" w:lineRule="auto"/>
        <w:ind w:firstLine="420"/>
        <w:rPr>
          <w:rFonts w:eastAsia="宋体"/>
          <w:kern w:val="2"/>
        </w:rPr>
      </w:pPr>
      <w:r w:rsidRPr="007459DA">
        <w:rPr>
          <w:rFonts w:eastAsia="宋体"/>
          <w:kern w:val="2"/>
        </w:rPr>
        <w:t>VIX</w:t>
      </w:r>
      <w:r w:rsidRPr="007459DA">
        <w:rPr>
          <w:rFonts w:eastAsia="宋体"/>
          <w:kern w:val="2"/>
        </w:rPr>
        <w:t>和</w:t>
      </w:r>
      <w:r w:rsidRPr="007459DA">
        <w:rPr>
          <w:rFonts w:eastAsia="宋体"/>
          <w:kern w:val="2"/>
        </w:rPr>
        <w:t>EPU</w:t>
      </w:r>
      <w:r w:rsidRPr="007459DA">
        <w:rPr>
          <w:rFonts w:eastAsia="宋体"/>
          <w:kern w:val="2"/>
        </w:rPr>
        <w:t>可以相互影响，但从</w:t>
      </w:r>
      <w:r w:rsidRPr="007459DA">
        <w:rPr>
          <w:rFonts w:eastAsia="宋体"/>
          <w:kern w:val="2"/>
        </w:rPr>
        <w:t>EPU</w:t>
      </w:r>
      <w:r w:rsidRPr="007459DA">
        <w:rPr>
          <w:rFonts w:eastAsia="宋体"/>
          <w:kern w:val="2"/>
        </w:rPr>
        <w:t>到</w:t>
      </w:r>
      <w:r w:rsidRPr="007459DA">
        <w:rPr>
          <w:rFonts w:eastAsia="宋体"/>
          <w:kern w:val="2"/>
        </w:rPr>
        <w:t>VIX</w:t>
      </w:r>
      <w:r w:rsidRPr="007459DA">
        <w:rPr>
          <w:rFonts w:eastAsia="宋体"/>
          <w:kern w:val="2"/>
        </w:rPr>
        <w:t>的路径更快、更显著。在</w:t>
      </w:r>
      <w:r w:rsidRPr="007459DA">
        <w:rPr>
          <w:rFonts w:eastAsia="宋体"/>
          <w:kern w:val="2"/>
        </w:rPr>
        <w:t>VAR</w:t>
      </w:r>
      <w:r w:rsidRPr="007459DA">
        <w:rPr>
          <w:rFonts w:eastAsia="宋体"/>
          <w:kern w:val="2"/>
        </w:rPr>
        <w:t>模型的结果中，</w:t>
      </w:r>
      <m:oMath>
        <m:r>
          <w:rPr>
            <w:rFonts w:ascii="Cambria Math" w:hAnsi="Cambria Math"/>
            <w:kern w:val="2"/>
          </w:rPr>
          <m:t>EP</m:t>
        </m:r>
        <m:sSub>
          <m:sSubPr>
            <m:ctrlPr>
              <w:rPr>
                <w:rFonts w:ascii="Cambria Math" w:hAnsi="Cambria Math"/>
                <w:i/>
                <w:kern w:val="2"/>
              </w:rPr>
            </m:ctrlPr>
          </m:sSubPr>
          <m:e>
            <m:r>
              <w:rPr>
                <w:rFonts w:ascii="Cambria Math" w:hAnsi="Cambria Math"/>
                <w:kern w:val="2"/>
              </w:rPr>
              <m:t>U</m:t>
            </m:r>
          </m:e>
          <m:sub>
            <m:r>
              <w:rPr>
                <w:rFonts w:ascii="Cambria Math" w:hAnsi="Cambria Math"/>
                <w:kern w:val="2"/>
              </w:rPr>
              <m:t>t</m:t>
            </m:r>
          </m:sub>
        </m:sSub>
      </m:oMath>
      <w:r w:rsidRPr="007459DA">
        <w:rPr>
          <w:rFonts w:eastAsia="宋体"/>
          <w:kern w:val="2"/>
        </w:rPr>
        <w:t>对</w:t>
      </w:r>
      <m:oMath>
        <m:r>
          <w:rPr>
            <w:rFonts w:ascii="Cambria Math" w:hAnsi="Cambria Math"/>
            <w:kern w:val="2"/>
          </w:rPr>
          <m:t>VI</m:t>
        </m:r>
        <m:sSub>
          <m:sSubPr>
            <m:ctrlPr>
              <w:rPr>
                <w:rFonts w:ascii="Cambria Math" w:hAnsi="Cambria Math"/>
                <w:i/>
                <w:kern w:val="2"/>
              </w:rPr>
            </m:ctrlPr>
          </m:sSubPr>
          <m:e>
            <m:r>
              <w:rPr>
                <w:rFonts w:ascii="Cambria Math" w:hAnsi="Cambria Math"/>
                <w:kern w:val="2"/>
              </w:rPr>
              <m:t>X</m:t>
            </m:r>
          </m:e>
          <m:sub>
            <m:r>
              <w:rPr>
                <w:rFonts w:ascii="Cambria Math" w:hAnsi="Cambria Math"/>
                <w:kern w:val="2"/>
              </w:rPr>
              <m:t>t</m:t>
            </m:r>
          </m:sub>
        </m:sSub>
      </m:oMath>
      <w:r w:rsidRPr="007459DA">
        <w:rPr>
          <w:rFonts w:eastAsia="宋体"/>
          <w:kern w:val="2"/>
        </w:rPr>
        <w:t>有很大影响。</w:t>
      </w:r>
      <w:r w:rsidRPr="007459DA">
        <w:rPr>
          <w:rFonts w:eastAsia="宋体"/>
          <w:kern w:val="2"/>
        </w:rPr>
        <w:t>VIX</w:t>
      </w:r>
      <w:r w:rsidRPr="007459DA">
        <w:rPr>
          <w:rFonts w:eastAsia="宋体"/>
          <w:kern w:val="2"/>
        </w:rPr>
        <w:t>上的</w:t>
      </w:r>
      <w:r w:rsidRPr="007459DA">
        <w:rPr>
          <w:rFonts w:eastAsia="宋体"/>
          <w:kern w:val="2"/>
        </w:rPr>
        <w:t>EPU</w:t>
      </w:r>
      <w:r w:rsidRPr="007459DA">
        <w:rPr>
          <w:rFonts w:eastAsia="宋体"/>
          <w:kern w:val="2"/>
        </w:rPr>
        <w:t>所有系数都是显著的。相比之下，</w:t>
      </w:r>
      <w:r w:rsidRPr="007459DA">
        <w:rPr>
          <w:rFonts w:eastAsia="宋体"/>
          <w:kern w:val="2"/>
        </w:rPr>
        <w:t>EPU</w:t>
      </w:r>
      <w:r w:rsidRPr="007459DA">
        <w:rPr>
          <w:rFonts w:eastAsia="宋体"/>
          <w:kern w:val="2"/>
        </w:rPr>
        <w:t>上只有两个</w:t>
      </w:r>
      <w:r w:rsidRPr="007459DA">
        <w:rPr>
          <w:rFonts w:eastAsia="宋体"/>
          <w:kern w:val="2"/>
        </w:rPr>
        <w:t>VIX</w:t>
      </w:r>
      <w:r w:rsidRPr="007459DA">
        <w:rPr>
          <w:rFonts w:eastAsia="宋体"/>
          <w:kern w:val="2"/>
        </w:rPr>
        <w:t>系数是显著的。如图</w:t>
      </w:r>
      <w:r w:rsidRPr="007459DA">
        <w:rPr>
          <w:rFonts w:eastAsia="宋体"/>
          <w:kern w:val="2"/>
        </w:rPr>
        <w:t>4</w:t>
      </w:r>
      <w:r w:rsidRPr="007459DA">
        <w:rPr>
          <w:rFonts w:eastAsia="宋体"/>
          <w:kern w:val="2"/>
        </w:rPr>
        <w:t>所示，</w:t>
      </w:r>
      <w:r w:rsidRPr="007459DA">
        <w:rPr>
          <w:rFonts w:eastAsia="宋体"/>
          <w:kern w:val="2"/>
        </w:rPr>
        <w:t>VIX</w:t>
      </w:r>
      <w:r w:rsidRPr="007459DA">
        <w:rPr>
          <w:rFonts w:eastAsia="宋体"/>
          <w:kern w:val="2"/>
        </w:rPr>
        <w:t>的反应非常快且显著。</w:t>
      </w:r>
    </w:p>
    <w:p w14:paraId="4AB9E24C" w14:textId="77777777" w:rsidR="008D5134" w:rsidRPr="007459DA" w:rsidRDefault="008D5134" w:rsidP="00D8115F">
      <w:pPr>
        <w:pStyle w:val="A9"/>
        <w:spacing w:after="50" w:line="360" w:lineRule="auto"/>
        <w:rPr>
          <w:rFonts w:eastAsia="宋体"/>
          <w:kern w:val="2"/>
        </w:rPr>
      </w:pPr>
    </w:p>
    <w:p w14:paraId="582B678F"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从投资者的角度来看，</w:t>
      </w:r>
      <w:r w:rsidRPr="007459DA">
        <w:rPr>
          <w:rFonts w:eastAsia="宋体"/>
          <w:kern w:val="2"/>
          <w:lang w:val="zh-CN"/>
        </w:rPr>
        <w:t>EPU</w:t>
      </w:r>
      <w:r w:rsidRPr="007459DA">
        <w:rPr>
          <w:rFonts w:eastAsia="宋体"/>
          <w:kern w:val="2"/>
          <w:lang w:val="zh-CN"/>
        </w:rPr>
        <w:t>对股市有重大影响，这意味着投资者有必要一直关注经济政策。当</w:t>
      </w:r>
      <w:r w:rsidRPr="007459DA">
        <w:rPr>
          <w:rFonts w:eastAsia="宋体"/>
          <w:kern w:val="2"/>
          <w:lang w:val="zh-CN"/>
        </w:rPr>
        <w:t>EPU</w:t>
      </w:r>
      <w:r w:rsidRPr="007459DA">
        <w:rPr>
          <w:rFonts w:eastAsia="宋体"/>
          <w:kern w:val="2"/>
          <w:lang w:val="zh-CN"/>
        </w:rPr>
        <w:t>发生变化时，</w:t>
      </w:r>
      <w:r w:rsidRPr="007459DA">
        <w:rPr>
          <w:rFonts w:eastAsia="宋体"/>
          <w:kern w:val="2"/>
          <w:lang w:val="zh-CN"/>
        </w:rPr>
        <w:t>VIX</w:t>
      </w:r>
      <w:r w:rsidRPr="007459DA">
        <w:rPr>
          <w:rFonts w:eastAsia="宋体"/>
          <w:kern w:val="2"/>
          <w:lang w:val="zh-CN"/>
        </w:rPr>
        <w:t>很快就会到来，这表明有很多资本需要转移。从这个角度来看，</w:t>
      </w:r>
      <w:r w:rsidRPr="007459DA">
        <w:rPr>
          <w:rFonts w:eastAsia="宋体"/>
          <w:kern w:val="2"/>
          <w:lang w:val="zh-CN"/>
        </w:rPr>
        <w:t>EPU</w:t>
      </w:r>
      <w:r w:rsidRPr="007459DA">
        <w:rPr>
          <w:rFonts w:eastAsia="宋体"/>
          <w:kern w:val="2"/>
          <w:lang w:val="zh-CN"/>
        </w:rPr>
        <w:t>可以用作股市风险预测指数。</w:t>
      </w:r>
    </w:p>
    <w:p w14:paraId="1430ACA6" w14:textId="77777777" w:rsidR="008D5134" w:rsidRPr="007459DA" w:rsidRDefault="008D5134" w:rsidP="00D8115F">
      <w:pPr>
        <w:pStyle w:val="A9"/>
        <w:spacing w:after="50" w:line="360" w:lineRule="auto"/>
        <w:ind w:firstLine="420"/>
        <w:rPr>
          <w:rFonts w:eastAsia="宋体"/>
          <w:kern w:val="2"/>
        </w:rPr>
      </w:pPr>
    </w:p>
    <w:p w14:paraId="2A5C0BA9"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作为市场监管机构，</w:t>
      </w:r>
      <w:r w:rsidRPr="007459DA">
        <w:rPr>
          <w:rFonts w:eastAsia="宋体"/>
          <w:kern w:val="2"/>
          <w:lang w:val="zh-CN"/>
        </w:rPr>
        <w:t>VIX</w:t>
      </w:r>
      <w:r w:rsidRPr="007459DA">
        <w:rPr>
          <w:rFonts w:eastAsia="宋体"/>
          <w:kern w:val="2"/>
          <w:lang w:val="zh-CN"/>
        </w:rPr>
        <w:t>是比</w:t>
      </w:r>
      <w:r w:rsidRPr="007459DA">
        <w:rPr>
          <w:rFonts w:eastAsia="宋体"/>
          <w:kern w:val="2"/>
          <w:lang w:val="zh-CN"/>
        </w:rPr>
        <w:t>EPU</w:t>
      </w:r>
      <w:r w:rsidRPr="007459DA">
        <w:rPr>
          <w:rFonts w:eastAsia="宋体"/>
          <w:kern w:val="2"/>
          <w:lang w:val="zh-CN"/>
        </w:rPr>
        <w:t>更好的股市不确定性指标。事实上，除了股市的价格外，投资者对市场稳定的期望更值得关注。注意及时调整</w:t>
      </w:r>
      <w:r w:rsidRPr="007459DA">
        <w:rPr>
          <w:rFonts w:eastAsia="宋体"/>
          <w:kern w:val="2"/>
          <w:lang w:val="zh-CN"/>
        </w:rPr>
        <w:t>VIX</w:t>
      </w:r>
      <w:r w:rsidRPr="007459DA">
        <w:rPr>
          <w:rFonts w:eastAsia="宋体"/>
          <w:kern w:val="2"/>
          <w:lang w:val="zh-CN"/>
        </w:rPr>
        <w:t>和信息披露，以确保股市</w:t>
      </w:r>
      <w:r w:rsidRPr="007459DA">
        <w:rPr>
          <w:rFonts w:eastAsia="宋体"/>
          <w:kern w:val="2"/>
          <w:lang w:val="zh-CN"/>
        </w:rPr>
        <w:lastRenderedPageBreak/>
        <w:t>的健康发展。由于制定和发布政策需要很长时间，</w:t>
      </w:r>
      <w:r w:rsidRPr="007459DA">
        <w:rPr>
          <w:rFonts w:eastAsia="宋体"/>
          <w:kern w:val="2"/>
          <w:lang w:val="zh-CN"/>
        </w:rPr>
        <w:t>VIX</w:t>
      </w:r>
      <w:r w:rsidRPr="007459DA">
        <w:rPr>
          <w:rFonts w:eastAsia="宋体"/>
          <w:kern w:val="2"/>
          <w:lang w:val="zh-CN"/>
        </w:rPr>
        <w:t>对</w:t>
      </w:r>
      <w:r w:rsidRPr="007459DA">
        <w:rPr>
          <w:rFonts w:eastAsia="宋体"/>
          <w:kern w:val="2"/>
          <w:lang w:val="zh-CN"/>
        </w:rPr>
        <w:t>EPU</w:t>
      </w:r>
      <w:r w:rsidRPr="007459DA">
        <w:rPr>
          <w:rFonts w:eastAsia="宋体"/>
          <w:kern w:val="2"/>
          <w:lang w:val="zh-CN"/>
        </w:rPr>
        <w:t>的影响很弱且滞后。</w:t>
      </w:r>
      <w:r w:rsidRPr="007459DA">
        <w:rPr>
          <w:rFonts w:eastAsia="宋体"/>
          <w:noProof/>
          <w:kern w:val="2"/>
        </w:rPr>
        <w:drawing>
          <wp:anchor distT="0" distB="0" distL="0" distR="0" simplePos="0" relativeHeight="251666432" behindDoc="0" locked="0" layoutInCell="1" allowOverlap="1" wp14:anchorId="337CAEF5" wp14:editId="5150BBE7">
            <wp:simplePos x="0" y="0"/>
            <wp:positionH relativeFrom="margin">
              <wp:posOffset>-228406</wp:posOffset>
            </wp:positionH>
            <wp:positionV relativeFrom="line">
              <wp:posOffset>216388</wp:posOffset>
            </wp:positionV>
            <wp:extent cx="5718423" cy="4286713"/>
            <wp:effectExtent l="0" t="0" r="0" b="0"/>
            <wp:wrapTopAndBottom distT="0" distB="0"/>
            <wp:docPr id="1073741988" name="officeArt object" descr="image.jpeg"/>
            <wp:cNvGraphicFramePr/>
            <a:graphic xmlns:a="http://schemas.openxmlformats.org/drawingml/2006/main">
              <a:graphicData uri="http://schemas.openxmlformats.org/drawingml/2006/picture">
                <pic:pic xmlns:pic="http://schemas.openxmlformats.org/drawingml/2006/picture">
                  <pic:nvPicPr>
                    <pic:cNvPr id="1073741988" name="image.jpeg" descr="image.jpeg"/>
                    <pic:cNvPicPr>
                      <a:picLocks noChangeAspect="1"/>
                    </pic:cNvPicPr>
                  </pic:nvPicPr>
                  <pic:blipFill>
                    <a:blip r:embed="rId22"/>
                    <a:stretch>
                      <a:fillRect/>
                    </a:stretch>
                  </pic:blipFill>
                  <pic:spPr>
                    <a:xfrm>
                      <a:off x="0" y="0"/>
                      <a:ext cx="5718423" cy="4286713"/>
                    </a:xfrm>
                    <a:prstGeom prst="rect">
                      <a:avLst/>
                    </a:prstGeom>
                    <a:ln w="12700" cap="flat">
                      <a:noFill/>
                      <a:miter lim="400000"/>
                    </a:ln>
                    <a:effectLst/>
                  </pic:spPr>
                </pic:pic>
              </a:graphicData>
            </a:graphic>
          </wp:anchor>
        </w:drawing>
      </w:r>
    </w:p>
    <w:p w14:paraId="28382471" w14:textId="77777777" w:rsidR="008D5134" w:rsidRPr="007459DA" w:rsidRDefault="003C3C05" w:rsidP="00D8115F">
      <w:pPr>
        <w:pStyle w:val="A9"/>
        <w:spacing w:after="50" w:line="360" w:lineRule="auto"/>
        <w:jc w:val="center"/>
        <w:rPr>
          <w:rFonts w:eastAsia="宋体"/>
          <w:kern w:val="2"/>
        </w:rPr>
      </w:pPr>
      <w:r w:rsidRPr="007459DA">
        <w:rPr>
          <w:rFonts w:eastAsia="宋体"/>
          <w:kern w:val="2"/>
          <w:lang w:val="zh-CN"/>
        </w:rPr>
        <w:t>图</w:t>
      </w:r>
      <w:r w:rsidRPr="007459DA">
        <w:rPr>
          <w:rFonts w:eastAsia="宋体"/>
          <w:kern w:val="2"/>
          <w:lang w:val="zh-CN"/>
        </w:rPr>
        <w:t>7</w:t>
      </w:r>
      <w:r w:rsidRPr="007459DA">
        <w:rPr>
          <w:rFonts w:eastAsia="宋体"/>
          <w:kern w:val="2"/>
          <w:lang w:val="zh-CN"/>
        </w:rPr>
        <w:t>：分解方差</w:t>
      </w:r>
    </w:p>
    <w:p w14:paraId="0CDAD8EC" w14:textId="77777777" w:rsidR="008D5134" w:rsidRPr="007459DA" w:rsidRDefault="003C3C05" w:rsidP="00D8115F">
      <w:pPr>
        <w:pStyle w:val="A9"/>
        <w:spacing w:after="50" w:line="360" w:lineRule="auto"/>
        <w:rPr>
          <w:rFonts w:eastAsia="宋体"/>
          <w:kern w:val="2"/>
        </w:rPr>
      </w:pPr>
      <w:r w:rsidRPr="007459DA">
        <w:rPr>
          <w:rFonts w:eastAsia="宋体"/>
          <w:kern w:val="2"/>
        </w:rPr>
        <w:t xml:space="preserve">6. </w:t>
      </w:r>
      <w:r w:rsidRPr="007459DA">
        <w:rPr>
          <w:rFonts w:eastAsia="宋体"/>
          <w:kern w:val="2"/>
          <w:lang w:val="zh-CN"/>
        </w:rPr>
        <w:t>未来展望</w:t>
      </w:r>
    </w:p>
    <w:p w14:paraId="42C08F5B" w14:textId="77777777" w:rsidR="008D5134" w:rsidRPr="007459DA" w:rsidRDefault="008D5134" w:rsidP="00D8115F">
      <w:pPr>
        <w:pStyle w:val="A9"/>
        <w:spacing w:after="50" w:line="360" w:lineRule="auto"/>
        <w:rPr>
          <w:rFonts w:eastAsia="宋体"/>
          <w:kern w:val="2"/>
        </w:rPr>
      </w:pPr>
    </w:p>
    <w:p w14:paraId="704863AF" w14:textId="77777777" w:rsidR="008D5134" w:rsidRPr="007459DA" w:rsidRDefault="003C3C05" w:rsidP="00D8115F">
      <w:pPr>
        <w:pStyle w:val="A9"/>
        <w:spacing w:after="50" w:line="360" w:lineRule="auto"/>
        <w:ind w:firstLine="420"/>
        <w:rPr>
          <w:rFonts w:eastAsia="宋体"/>
          <w:kern w:val="2"/>
        </w:rPr>
      </w:pPr>
      <w:r w:rsidRPr="007459DA">
        <w:rPr>
          <w:rFonts w:eastAsia="宋体"/>
          <w:kern w:val="2"/>
          <w:lang w:val="zh-CN"/>
        </w:rPr>
        <w:t>VAR</w:t>
      </w:r>
      <w:r w:rsidRPr="007459DA">
        <w:rPr>
          <w:rFonts w:eastAsia="宋体"/>
          <w:kern w:val="2"/>
          <w:lang w:val="zh-CN"/>
        </w:rPr>
        <w:t>模型是一个静态模型，从</w:t>
      </w:r>
      <w:r w:rsidRPr="007459DA">
        <w:rPr>
          <w:rFonts w:eastAsia="宋体"/>
          <w:kern w:val="2"/>
          <w:lang w:val="zh-CN"/>
        </w:rPr>
        <w:t>2000</w:t>
      </w:r>
      <w:r w:rsidRPr="007459DA">
        <w:rPr>
          <w:rFonts w:eastAsia="宋体"/>
          <w:kern w:val="2"/>
          <w:lang w:val="zh-CN"/>
        </w:rPr>
        <w:t>年到</w:t>
      </w:r>
      <w:r w:rsidRPr="007459DA">
        <w:rPr>
          <w:rFonts w:eastAsia="宋体"/>
          <w:kern w:val="2"/>
          <w:lang w:val="zh-CN"/>
        </w:rPr>
        <w:t>2021</w:t>
      </w:r>
      <w:r w:rsidRPr="007459DA">
        <w:rPr>
          <w:rFonts w:eastAsia="宋体"/>
          <w:kern w:val="2"/>
          <w:lang w:val="zh-CN"/>
        </w:rPr>
        <w:t>年，大约</w:t>
      </w:r>
      <w:r w:rsidRPr="007459DA">
        <w:rPr>
          <w:rFonts w:eastAsia="宋体"/>
          <w:kern w:val="2"/>
          <w:lang w:val="zh-CN"/>
        </w:rPr>
        <w:t>20</w:t>
      </w:r>
      <w:r w:rsidRPr="007459DA">
        <w:rPr>
          <w:rFonts w:eastAsia="宋体"/>
          <w:kern w:val="2"/>
          <w:lang w:val="zh-CN"/>
        </w:rPr>
        <w:t>年，我们的社会从电气时代进入了信息时代。</w:t>
      </w:r>
      <w:r w:rsidRPr="007459DA">
        <w:rPr>
          <w:rFonts w:eastAsia="宋体"/>
          <w:kern w:val="2"/>
          <w:lang w:val="zh-CN"/>
        </w:rPr>
        <w:t>IT</w:t>
      </w:r>
      <w:r w:rsidRPr="007459DA">
        <w:rPr>
          <w:rFonts w:eastAsia="宋体"/>
          <w:kern w:val="2"/>
          <w:lang w:val="zh-CN"/>
        </w:rPr>
        <w:t>技术可能会改变几次信息流。因此，在进一步分析中，我们可以使用动态模型来捕捉这些变化。</w:t>
      </w:r>
    </w:p>
    <w:p w14:paraId="2425114F" w14:textId="77777777" w:rsidR="008D5134" w:rsidRPr="007459DA" w:rsidRDefault="008D5134">
      <w:pPr>
        <w:pStyle w:val="A9"/>
        <w:spacing w:after="50" w:line="300" w:lineRule="exact"/>
        <w:rPr>
          <w:rFonts w:eastAsia="宋体"/>
          <w:kern w:val="2"/>
        </w:rPr>
      </w:pPr>
    </w:p>
    <w:p w14:paraId="3D15CA5B" w14:textId="77777777" w:rsidR="008D5134" w:rsidRDefault="003C3C05">
      <w:pPr>
        <w:pStyle w:val="A9"/>
        <w:spacing w:after="120" w:line="300" w:lineRule="exact"/>
        <w:rPr>
          <w:rFonts w:ascii="楷体_GB2312" w:eastAsia="楷体_GB2312" w:hAnsi="楷体_GB2312" w:cs="楷体_GB2312"/>
          <w:b/>
          <w:bCs/>
          <w:sz w:val="18"/>
          <w:szCs w:val="18"/>
          <w:lang w:val="zh-TW" w:eastAsia="zh-TW"/>
        </w:rPr>
      </w:pPr>
      <w:r>
        <w:rPr>
          <w:rFonts w:ascii="楷体_GB2312" w:eastAsia="楷体_GB2312" w:hAnsi="楷体_GB2312" w:cs="楷体_GB2312"/>
          <w:b/>
          <w:bCs/>
          <w:sz w:val="18"/>
          <w:szCs w:val="18"/>
          <w:lang w:val="zh-TW" w:eastAsia="zh-TW"/>
        </w:rPr>
        <w:t>参考文献</w:t>
      </w:r>
    </w:p>
    <w:p w14:paraId="0800E9EA"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Baker, S.R., Bloom, N., Davis, S.J., 2016. Measuring economic policy uncertainty. The quarterly journal of economics 131, 1593</w:t>
      </w:r>
      <w:r>
        <w:rPr>
          <w:rFonts w:ascii="Arial" w:hAnsi="Arial" w:hint="default"/>
          <w:sz w:val="18"/>
          <w:szCs w:val="18"/>
        </w:rPr>
        <w:t>–</w:t>
      </w:r>
      <w:r>
        <w:rPr>
          <w:rFonts w:ascii="Arial" w:hAnsi="Arial"/>
          <w:sz w:val="18"/>
          <w:szCs w:val="18"/>
        </w:rPr>
        <w:t>1636.</w:t>
      </w:r>
    </w:p>
    <w:p w14:paraId="261A7C38" w14:textId="77777777" w:rsidR="008D5134" w:rsidRDefault="003C3C05">
      <w:pPr>
        <w:pStyle w:val="aa"/>
        <w:numPr>
          <w:ilvl w:val="0"/>
          <w:numId w:val="5"/>
        </w:numPr>
        <w:spacing w:after="120" w:line="300" w:lineRule="exact"/>
        <w:rPr>
          <w:rFonts w:ascii="Arial" w:hAnsi="Arial" w:hint="default"/>
          <w:b/>
          <w:bCs/>
          <w:sz w:val="18"/>
          <w:szCs w:val="18"/>
        </w:rPr>
      </w:pPr>
      <w:r>
        <w:rPr>
          <w:rFonts w:ascii="Arial" w:hAnsi="Arial"/>
          <w:sz w:val="18"/>
          <w:szCs w:val="18"/>
        </w:rPr>
        <w:t xml:space="preserve">Bekaert, G., </w:t>
      </w:r>
      <w:proofErr w:type="spellStart"/>
      <w:r>
        <w:rPr>
          <w:rFonts w:ascii="Arial" w:hAnsi="Arial"/>
          <w:sz w:val="18"/>
          <w:szCs w:val="18"/>
        </w:rPr>
        <w:t>Hoerova</w:t>
      </w:r>
      <w:proofErr w:type="spellEnd"/>
      <w:r>
        <w:rPr>
          <w:rFonts w:ascii="Arial" w:hAnsi="Arial"/>
          <w:sz w:val="18"/>
          <w:szCs w:val="18"/>
        </w:rPr>
        <w:t xml:space="preserve">, M., 2014. The </w:t>
      </w:r>
      <w:proofErr w:type="spellStart"/>
      <w:r>
        <w:rPr>
          <w:rFonts w:ascii="Arial" w:hAnsi="Arial"/>
          <w:sz w:val="18"/>
          <w:szCs w:val="18"/>
        </w:rPr>
        <w:t>vix</w:t>
      </w:r>
      <w:proofErr w:type="spellEnd"/>
      <w:r>
        <w:rPr>
          <w:rFonts w:ascii="Arial" w:hAnsi="Arial"/>
          <w:sz w:val="18"/>
          <w:szCs w:val="18"/>
        </w:rPr>
        <w:t>, the variance premium and stock market volatility. Journal of Econometrics 183, 181</w:t>
      </w:r>
      <w:r>
        <w:rPr>
          <w:rFonts w:ascii="Arial" w:hAnsi="Arial" w:hint="default"/>
          <w:sz w:val="18"/>
          <w:szCs w:val="18"/>
        </w:rPr>
        <w:t>–</w:t>
      </w:r>
      <w:r>
        <w:rPr>
          <w:rFonts w:ascii="Arial" w:hAnsi="Arial"/>
          <w:sz w:val="18"/>
          <w:szCs w:val="18"/>
        </w:rPr>
        <w:t>192.</w:t>
      </w:r>
    </w:p>
    <w:p w14:paraId="611C2B63"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Dutta, A., </w:t>
      </w:r>
      <w:proofErr w:type="spellStart"/>
      <w:r>
        <w:rPr>
          <w:rFonts w:ascii="Arial" w:hAnsi="Arial"/>
          <w:sz w:val="18"/>
          <w:szCs w:val="18"/>
        </w:rPr>
        <w:t>Bouri</w:t>
      </w:r>
      <w:proofErr w:type="spellEnd"/>
      <w:r>
        <w:rPr>
          <w:rFonts w:ascii="Arial" w:hAnsi="Arial"/>
          <w:sz w:val="18"/>
          <w:szCs w:val="18"/>
        </w:rPr>
        <w:t>, E., Saeed, T., 2021. News-based equity market uncertainty and crude oil volatility. Energy 222, 119930.</w:t>
      </w:r>
    </w:p>
    <w:p w14:paraId="10B953E7"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Hu, M., Zhang, D., Ji, Q., Wei, L., 2020. Macro factors and the realized volatility of commodities:  a dynamic network analysis. Resources Policy 68, 101813.</w:t>
      </w:r>
    </w:p>
    <w:p w14:paraId="30D47DB7"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Huynh, T.L.D., 2020. The effect of uncertainty on the precious metals market: </w:t>
      </w:r>
      <w:proofErr w:type="gramStart"/>
      <w:r>
        <w:rPr>
          <w:rFonts w:ascii="Arial" w:hAnsi="Arial"/>
          <w:sz w:val="18"/>
          <w:szCs w:val="18"/>
        </w:rPr>
        <w:t>New</w:t>
      </w:r>
      <w:proofErr w:type="gramEnd"/>
      <w:r>
        <w:rPr>
          <w:rFonts w:ascii="Arial" w:hAnsi="Arial"/>
          <w:sz w:val="18"/>
          <w:szCs w:val="18"/>
        </w:rPr>
        <w:t xml:space="preserve"> insights from transfer entropy and neural network var. Resources Policy 66, 101623.</w:t>
      </w:r>
    </w:p>
    <w:p w14:paraId="62E7A32E"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lastRenderedPageBreak/>
        <w:t>Liu, L., Zhang, T., 2015. Economic policy uncertainty and stock market volatility. Finance Research Letters 15, 99</w:t>
      </w:r>
      <w:r>
        <w:rPr>
          <w:rFonts w:ascii="Arial" w:hAnsi="Arial" w:hint="default"/>
          <w:sz w:val="18"/>
          <w:szCs w:val="18"/>
        </w:rPr>
        <w:t>–</w:t>
      </w:r>
      <w:r>
        <w:rPr>
          <w:rFonts w:ascii="Arial" w:hAnsi="Arial"/>
          <w:sz w:val="18"/>
          <w:szCs w:val="18"/>
        </w:rPr>
        <w:t>105.</w:t>
      </w:r>
    </w:p>
    <w:p w14:paraId="6B6C0369"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Mei, D., Ma, F., Liao, Y., Wang, L., 2020. Geopolitical risk uncertainty and oil future volatility: Evidence from </w:t>
      </w:r>
      <w:proofErr w:type="spellStart"/>
      <w:r>
        <w:rPr>
          <w:rFonts w:ascii="Arial" w:hAnsi="Arial"/>
          <w:sz w:val="18"/>
          <w:szCs w:val="18"/>
        </w:rPr>
        <w:t>midas</w:t>
      </w:r>
      <w:proofErr w:type="spellEnd"/>
      <w:r>
        <w:rPr>
          <w:rFonts w:ascii="Arial" w:hAnsi="Arial"/>
          <w:sz w:val="18"/>
          <w:szCs w:val="18"/>
        </w:rPr>
        <w:t xml:space="preserve"> models. Energy Economics 86, 104624.</w:t>
      </w:r>
    </w:p>
    <w:p w14:paraId="29CBBBF9" w14:textId="77777777" w:rsidR="008D5134" w:rsidRDefault="003C3C05">
      <w:pPr>
        <w:pStyle w:val="aa"/>
        <w:numPr>
          <w:ilvl w:val="0"/>
          <w:numId w:val="5"/>
        </w:numPr>
        <w:spacing w:after="120" w:line="300" w:lineRule="exact"/>
        <w:rPr>
          <w:rFonts w:ascii="Arial" w:hAnsi="Arial" w:hint="default"/>
          <w:sz w:val="18"/>
          <w:szCs w:val="18"/>
        </w:rPr>
      </w:pPr>
      <w:proofErr w:type="spellStart"/>
      <w:r>
        <w:rPr>
          <w:rFonts w:ascii="Arial" w:hAnsi="Arial"/>
          <w:sz w:val="18"/>
          <w:szCs w:val="18"/>
        </w:rPr>
        <w:t>Melani</w:t>
      </w:r>
      <w:proofErr w:type="spellEnd"/>
      <w:r>
        <w:rPr>
          <w:rFonts w:ascii="Arial" w:hAnsi="Arial"/>
          <w:sz w:val="18"/>
          <w:szCs w:val="18"/>
        </w:rPr>
        <w:t xml:space="preserve">, F., 2019. Risk Aversion vs Ambiguity Aversion: what do data tell us? An empirical analysis of the macroeconomic effect of VIX and EPU. B.S. thesis. </w:t>
      </w:r>
      <w:proofErr w:type="spellStart"/>
      <w:r>
        <w:rPr>
          <w:rFonts w:ascii="Arial" w:hAnsi="Arial"/>
          <w:sz w:val="18"/>
          <w:szCs w:val="18"/>
        </w:rPr>
        <w:t>Universit`a</w:t>
      </w:r>
      <w:proofErr w:type="spellEnd"/>
      <w:r>
        <w:rPr>
          <w:rFonts w:ascii="Arial" w:hAnsi="Arial"/>
          <w:sz w:val="18"/>
          <w:szCs w:val="18"/>
        </w:rPr>
        <w:t xml:space="preserve"> </w:t>
      </w:r>
      <w:proofErr w:type="spellStart"/>
      <w:r>
        <w:rPr>
          <w:rFonts w:ascii="Arial" w:hAnsi="Arial"/>
          <w:sz w:val="18"/>
          <w:szCs w:val="18"/>
        </w:rPr>
        <w:t>Ca</w:t>
      </w:r>
      <w:r>
        <w:rPr>
          <w:rFonts w:ascii="Arial" w:hAnsi="Arial" w:hint="default"/>
          <w:sz w:val="18"/>
          <w:szCs w:val="18"/>
        </w:rPr>
        <w:t>’</w:t>
      </w:r>
      <w:r>
        <w:rPr>
          <w:rFonts w:ascii="Arial" w:hAnsi="Arial"/>
          <w:sz w:val="18"/>
          <w:szCs w:val="18"/>
        </w:rPr>
        <w:t>Foscari</w:t>
      </w:r>
      <w:proofErr w:type="spellEnd"/>
      <w:r>
        <w:rPr>
          <w:rFonts w:ascii="Arial" w:hAnsi="Arial"/>
          <w:sz w:val="18"/>
          <w:szCs w:val="18"/>
        </w:rPr>
        <w:t xml:space="preserve"> Venezia.</w:t>
      </w:r>
    </w:p>
    <w:p w14:paraId="07F6F76F" w14:textId="77777777" w:rsidR="008D5134" w:rsidRDefault="003C3C05">
      <w:pPr>
        <w:pStyle w:val="aa"/>
        <w:numPr>
          <w:ilvl w:val="0"/>
          <w:numId w:val="5"/>
        </w:numPr>
        <w:spacing w:after="120" w:line="300" w:lineRule="exact"/>
        <w:rPr>
          <w:rFonts w:ascii="Arial" w:hAnsi="Arial" w:hint="default"/>
          <w:sz w:val="18"/>
          <w:szCs w:val="18"/>
        </w:rPr>
      </w:pPr>
      <w:proofErr w:type="spellStart"/>
      <w:r>
        <w:rPr>
          <w:rFonts w:ascii="Arial" w:hAnsi="Arial"/>
          <w:sz w:val="18"/>
          <w:szCs w:val="18"/>
        </w:rPr>
        <w:t>Pendar</w:t>
      </w:r>
      <w:proofErr w:type="spellEnd"/>
      <w:r>
        <w:rPr>
          <w:rFonts w:ascii="Arial" w:hAnsi="Arial"/>
          <w:sz w:val="18"/>
          <w:szCs w:val="18"/>
        </w:rPr>
        <w:t xml:space="preserve">, M., Haji, M., 2017. Comparison of neural network models, vector auto regression (var), </w:t>
      </w:r>
      <w:proofErr w:type="spellStart"/>
      <w:r>
        <w:rPr>
          <w:rFonts w:ascii="Arial" w:hAnsi="Arial"/>
          <w:sz w:val="18"/>
          <w:szCs w:val="18"/>
        </w:rPr>
        <w:t>bayesian</w:t>
      </w:r>
      <w:proofErr w:type="spellEnd"/>
      <w:r>
        <w:rPr>
          <w:rFonts w:ascii="Arial" w:hAnsi="Arial"/>
          <w:sz w:val="18"/>
          <w:szCs w:val="18"/>
        </w:rPr>
        <w:t xml:space="preserve"> regressive conditional heteroskedasticity (</w:t>
      </w:r>
      <w:proofErr w:type="spellStart"/>
      <w:r>
        <w:rPr>
          <w:rFonts w:ascii="Arial" w:hAnsi="Arial"/>
          <w:sz w:val="18"/>
          <w:szCs w:val="18"/>
        </w:rPr>
        <w:t>garch</w:t>
      </w:r>
      <w:proofErr w:type="spellEnd"/>
      <w:r>
        <w:rPr>
          <w:rFonts w:ascii="Arial" w:hAnsi="Arial"/>
          <w:sz w:val="18"/>
          <w:szCs w:val="18"/>
        </w:rPr>
        <w:t xml:space="preserve">) forecasting inflation in </w:t>
      </w:r>
      <w:proofErr w:type="spellStart"/>
      <w:r>
        <w:rPr>
          <w:rFonts w:ascii="Arial" w:hAnsi="Arial"/>
          <w:sz w:val="18"/>
          <w:szCs w:val="18"/>
        </w:rPr>
        <w:t>iran</w:t>
      </w:r>
      <w:proofErr w:type="spellEnd"/>
      <w:r>
        <w:rPr>
          <w:rFonts w:ascii="Arial" w:hAnsi="Arial"/>
          <w:sz w:val="18"/>
          <w:szCs w:val="18"/>
        </w:rPr>
        <w:t>. International Journal of Industrial Mathematics 9, 119</w:t>
      </w:r>
      <w:r>
        <w:rPr>
          <w:rFonts w:ascii="Arial" w:hAnsi="Arial" w:hint="default"/>
          <w:sz w:val="18"/>
          <w:szCs w:val="18"/>
        </w:rPr>
        <w:t>–</w:t>
      </w:r>
      <w:r>
        <w:rPr>
          <w:rFonts w:ascii="Arial" w:hAnsi="Arial"/>
          <w:sz w:val="18"/>
          <w:szCs w:val="18"/>
        </w:rPr>
        <w:t>128.</w:t>
      </w:r>
    </w:p>
    <w:p w14:paraId="287F04BD"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Sarwar, G., 2012. Is </w:t>
      </w:r>
      <w:proofErr w:type="spellStart"/>
      <w:r>
        <w:rPr>
          <w:rFonts w:ascii="Arial" w:hAnsi="Arial"/>
          <w:sz w:val="18"/>
          <w:szCs w:val="18"/>
        </w:rPr>
        <w:t>vix</w:t>
      </w:r>
      <w:proofErr w:type="spellEnd"/>
      <w:r>
        <w:rPr>
          <w:rFonts w:ascii="Arial" w:hAnsi="Arial"/>
          <w:sz w:val="18"/>
          <w:szCs w:val="18"/>
        </w:rPr>
        <w:t xml:space="preserve"> an investor fear gauge in </w:t>
      </w:r>
      <w:proofErr w:type="spellStart"/>
      <w:r>
        <w:rPr>
          <w:rFonts w:ascii="Arial" w:hAnsi="Arial"/>
          <w:sz w:val="18"/>
          <w:szCs w:val="18"/>
        </w:rPr>
        <w:t>bric</w:t>
      </w:r>
      <w:proofErr w:type="spellEnd"/>
      <w:r>
        <w:rPr>
          <w:rFonts w:ascii="Arial" w:hAnsi="Arial"/>
          <w:sz w:val="18"/>
          <w:szCs w:val="18"/>
        </w:rPr>
        <w:t xml:space="preserve"> equity markets? Journal of Multinational Financial Management 22, 55</w:t>
      </w:r>
      <w:r>
        <w:rPr>
          <w:rFonts w:ascii="Arial" w:hAnsi="Arial" w:hint="default"/>
          <w:sz w:val="18"/>
          <w:szCs w:val="18"/>
        </w:rPr>
        <w:t>–</w:t>
      </w:r>
      <w:r>
        <w:rPr>
          <w:rFonts w:ascii="Arial" w:hAnsi="Arial"/>
          <w:sz w:val="18"/>
          <w:szCs w:val="18"/>
        </w:rPr>
        <w:t>65.</w:t>
      </w:r>
    </w:p>
    <w:p w14:paraId="2BE58EF8"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Shahzad, S.J.H., </w:t>
      </w:r>
      <w:proofErr w:type="spellStart"/>
      <w:r>
        <w:rPr>
          <w:rFonts w:ascii="Arial" w:hAnsi="Arial"/>
          <w:sz w:val="18"/>
          <w:szCs w:val="18"/>
        </w:rPr>
        <w:t>Aloui</w:t>
      </w:r>
      <w:proofErr w:type="spellEnd"/>
      <w:r>
        <w:rPr>
          <w:rFonts w:ascii="Arial" w:hAnsi="Arial"/>
          <w:sz w:val="18"/>
          <w:szCs w:val="18"/>
        </w:rPr>
        <w:t xml:space="preserve">, C., </w:t>
      </w:r>
      <w:proofErr w:type="spellStart"/>
      <w:r>
        <w:rPr>
          <w:rFonts w:ascii="Arial" w:hAnsi="Arial"/>
          <w:sz w:val="18"/>
          <w:szCs w:val="18"/>
        </w:rPr>
        <w:t>Jammazi</w:t>
      </w:r>
      <w:proofErr w:type="spellEnd"/>
      <w:r>
        <w:rPr>
          <w:rFonts w:ascii="Arial" w:hAnsi="Arial"/>
          <w:sz w:val="18"/>
          <w:szCs w:val="18"/>
        </w:rPr>
        <w:t xml:space="preserve">, R., 2020. On the interplay between us sectoral </w:t>
      </w:r>
      <w:proofErr w:type="spellStart"/>
      <w:r>
        <w:rPr>
          <w:rFonts w:ascii="Arial" w:hAnsi="Arial"/>
          <w:sz w:val="18"/>
          <w:szCs w:val="18"/>
        </w:rPr>
        <w:t>cds</w:t>
      </w:r>
      <w:proofErr w:type="spellEnd"/>
      <w:r>
        <w:rPr>
          <w:rFonts w:ascii="Arial" w:hAnsi="Arial"/>
          <w:sz w:val="18"/>
          <w:szCs w:val="18"/>
        </w:rPr>
        <w:t xml:space="preserve">, stock and </w:t>
      </w:r>
      <w:proofErr w:type="spellStart"/>
      <w:r>
        <w:rPr>
          <w:rFonts w:ascii="Arial" w:hAnsi="Arial"/>
          <w:sz w:val="18"/>
          <w:szCs w:val="18"/>
        </w:rPr>
        <w:t>vix</w:t>
      </w:r>
      <w:proofErr w:type="spellEnd"/>
      <w:r>
        <w:rPr>
          <w:rFonts w:ascii="Arial" w:hAnsi="Arial"/>
          <w:sz w:val="18"/>
          <w:szCs w:val="18"/>
        </w:rPr>
        <w:t xml:space="preserve"> indices: Fresh insights from wavelet approaches. Finance Research Letters 33, 101208.</w:t>
      </w:r>
    </w:p>
    <w:p w14:paraId="20AA7E70"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Sims, C.A., 1980. Macroeconomics and reality. </w:t>
      </w:r>
      <w:proofErr w:type="spellStart"/>
      <w:r>
        <w:rPr>
          <w:rFonts w:ascii="Arial" w:hAnsi="Arial"/>
          <w:sz w:val="18"/>
          <w:szCs w:val="18"/>
        </w:rPr>
        <w:t>Econometrica</w:t>
      </w:r>
      <w:proofErr w:type="spellEnd"/>
      <w:r>
        <w:rPr>
          <w:rFonts w:ascii="Arial" w:hAnsi="Arial"/>
          <w:sz w:val="18"/>
          <w:szCs w:val="18"/>
        </w:rPr>
        <w:t xml:space="preserve">: journal of the Econometric </w:t>
      </w:r>
      <w:proofErr w:type="gramStart"/>
      <w:r>
        <w:rPr>
          <w:rFonts w:ascii="Arial" w:hAnsi="Arial"/>
          <w:sz w:val="18"/>
          <w:szCs w:val="18"/>
        </w:rPr>
        <w:t>Society ,</w:t>
      </w:r>
      <w:proofErr w:type="gramEnd"/>
      <w:r>
        <w:rPr>
          <w:rFonts w:ascii="Arial" w:hAnsi="Arial"/>
          <w:sz w:val="18"/>
          <w:szCs w:val="18"/>
        </w:rPr>
        <w:t xml:space="preserve"> 1</w:t>
      </w:r>
      <w:r>
        <w:rPr>
          <w:rFonts w:ascii="Arial" w:hAnsi="Arial" w:hint="default"/>
          <w:sz w:val="18"/>
          <w:szCs w:val="18"/>
        </w:rPr>
        <w:t>–</w:t>
      </w:r>
      <w:r>
        <w:rPr>
          <w:rFonts w:ascii="Arial" w:hAnsi="Arial"/>
          <w:sz w:val="18"/>
          <w:szCs w:val="18"/>
        </w:rPr>
        <w:t>48.</w:t>
      </w:r>
    </w:p>
    <w:p w14:paraId="47C146F5"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Tiwari, A.K., Jana, R., </w:t>
      </w:r>
      <w:proofErr w:type="spellStart"/>
      <w:r>
        <w:rPr>
          <w:rFonts w:ascii="Arial" w:hAnsi="Arial"/>
          <w:sz w:val="18"/>
          <w:szCs w:val="18"/>
        </w:rPr>
        <w:t>Roubaud</w:t>
      </w:r>
      <w:proofErr w:type="spellEnd"/>
      <w:r>
        <w:rPr>
          <w:rFonts w:ascii="Arial" w:hAnsi="Arial"/>
          <w:sz w:val="18"/>
          <w:szCs w:val="18"/>
        </w:rPr>
        <w:t>, D., 2019. The policy uncertainty and market volatility puzzle: Evidence from wavelet analysis. Finance Research Letters 31.</w:t>
      </w:r>
    </w:p>
    <w:p w14:paraId="5CCC0EA7"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Wang, G.J., </w:t>
      </w:r>
      <w:proofErr w:type="spellStart"/>
      <w:r>
        <w:rPr>
          <w:rFonts w:ascii="Arial" w:hAnsi="Arial"/>
          <w:sz w:val="18"/>
          <w:szCs w:val="18"/>
        </w:rPr>
        <w:t>Xie</w:t>
      </w:r>
      <w:proofErr w:type="spellEnd"/>
      <w:r>
        <w:rPr>
          <w:rFonts w:ascii="Arial" w:hAnsi="Arial"/>
          <w:sz w:val="18"/>
          <w:szCs w:val="18"/>
        </w:rPr>
        <w:t>, C., Wen, D., Zhao, L., 2019. When bitcoin meets economic policy uncertainty (</w:t>
      </w:r>
      <w:proofErr w:type="spellStart"/>
      <w:r>
        <w:rPr>
          <w:rFonts w:ascii="Arial" w:hAnsi="Arial"/>
          <w:sz w:val="18"/>
          <w:szCs w:val="18"/>
        </w:rPr>
        <w:t>epu</w:t>
      </w:r>
      <w:proofErr w:type="spellEnd"/>
      <w:r>
        <w:rPr>
          <w:rFonts w:ascii="Arial" w:hAnsi="Arial"/>
          <w:sz w:val="18"/>
          <w:szCs w:val="18"/>
        </w:rPr>
        <w:t xml:space="preserve">): Measuring risk spillover effect from </w:t>
      </w:r>
      <w:proofErr w:type="spellStart"/>
      <w:r>
        <w:rPr>
          <w:rFonts w:ascii="Arial" w:hAnsi="Arial"/>
          <w:sz w:val="18"/>
          <w:szCs w:val="18"/>
        </w:rPr>
        <w:t>epu</w:t>
      </w:r>
      <w:proofErr w:type="spellEnd"/>
      <w:r>
        <w:rPr>
          <w:rFonts w:ascii="Arial" w:hAnsi="Arial"/>
          <w:sz w:val="18"/>
          <w:szCs w:val="18"/>
        </w:rPr>
        <w:t xml:space="preserve"> to bitcoin. Finance Research Letters 31.</w:t>
      </w:r>
    </w:p>
    <w:p w14:paraId="1B5AFADB"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Wang, H., 2019. </w:t>
      </w:r>
      <w:proofErr w:type="spellStart"/>
      <w:r>
        <w:rPr>
          <w:rFonts w:ascii="Arial" w:hAnsi="Arial"/>
          <w:sz w:val="18"/>
          <w:szCs w:val="18"/>
        </w:rPr>
        <w:t>Vix</w:t>
      </w:r>
      <w:proofErr w:type="spellEnd"/>
      <w:r>
        <w:rPr>
          <w:rFonts w:ascii="Arial" w:hAnsi="Arial"/>
          <w:sz w:val="18"/>
          <w:szCs w:val="18"/>
        </w:rPr>
        <w:t xml:space="preserve"> and volatility forecasting: A new insight. </w:t>
      </w:r>
      <w:proofErr w:type="spellStart"/>
      <w:r>
        <w:rPr>
          <w:rFonts w:ascii="Arial" w:hAnsi="Arial"/>
          <w:sz w:val="18"/>
          <w:szCs w:val="18"/>
        </w:rPr>
        <w:t>Physica</w:t>
      </w:r>
      <w:proofErr w:type="spellEnd"/>
      <w:r>
        <w:rPr>
          <w:rFonts w:ascii="Arial" w:hAnsi="Arial"/>
          <w:sz w:val="18"/>
          <w:szCs w:val="18"/>
        </w:rPr>
        <w:t xml:space="preserve"> A: Statistical Mechanics and its Applications 533, 121951.</w:t>
      </w:r>
    </w:p>
    <w:p w14:paraId="0C566367"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 xml:space="preserve">Wang, J., Lu, X., He, F., Ma, F., 2020. Which popular predictor is more useful to forecast international stock markets during the coronavirus pandemic: </w:t>
      </w:r>
      <w:proofErr w:type="spellStart"/>
      <w:r>
        <w:rPr>
          <w:rFonts w:ascii="Arial" w:hAnsi="Arial"/>
          <w:sz w:val="18"/>
          <w:szCs w:val="18"/>
        </w:rPr>
        <w:t>Vix</w:t>
      </w:r>
      <w:proofErr w:type="spellEnd"/>
      <w:r>
        <w:rPr>
          <w:rFonts w:ascii="Arial" w:hAnsi="Arial"/>
          <w:sz w:val="18"/>
          <w:szCs w:val="18"/>
        </w:rPr>
        <w:t xml:space="preserve"> vs </w:t>
      </w:r>
      <w:proofErr w:type="spellStart"/>
      <w:r>
        <w:rPr>
          <w:rFonts w:ascii="Arial" w:hAnsi="Arial"/>
          <w:sz w:val="18"/>
          <w:szCs w:val="18"/>
        </w:rPr>
        <w:t>epu</w:t>
      </w:r>
      <w:proofErr w:type="spellEnd"/>
      <w:r>
        <w:rPr>
          <w:rFonts w:ascii="Arial" w:hAnsi="Arial"/>
          <w:sz w:val="18"/>
          <w:szCs w:val="18"/>
        </w:rPr>
        <w:t>? International Review of Financial Analysis 72, 101596.</w:t>
      </w:r>
    </w:p>
    <w:p w14:paraId="6930109A"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Yao, C.Z., Sun, B.Y., 2018. The study on the tail dependence structure between the economic policy uncertainty and several financial markets. The North American Journal of Economics and Finance 45, 245</w:t>
      </w:r>
      <w:r>
        <w:rPr>
          <w:rFonts w:ascii="Arial" w:hAnsi="Arial" w:hint="default"/>
          <w:sz w:val="18"/>
          <w:szCs w:val="18"/>
        </w:rPr>
        <w:t>–</w:t>
      </w:r>
      <w:r>
        <w:rPr>
          <w:rFonts w:ascii="Arial" w:hAnsi="Arial"/>
          <w:sz w:val="18"/>
          <w:szCs w:val="18"/>
        </w:rPr>
        <w:t>265.</w:t>
      </w:r>
    </w:p>
    <w:p w14:paraId="73F9C7E6" w14:textId="77777777" w:rsidR="008D5134" w:rsidRDefault="003C3C05">
      <w:pPr>
        <w:pStyle w:val="aa"/>
        <w:numPr>
          <w:ilvl w:val="0"/>
          <w:numId w:val="5"/>
        </w:numPr>
        <w:spacing w:after="120" w:line="300" w:lineRule="exact"/>
        <w:rPr>
          <w:rFonts w:ascii="Arial" w:hAnsi="Arial" w:hint="default"/>
          <w:sz w:val="18"/>
          <w:szCs w:val="18"/>
        </w:rPr>
      </w:pPr>
      <w:r>
        <w:rPr>
          <w:rFonts w:ascii="Arial" w:hAnsi="Arial"/>
          <w:sz w:val="18"/>
          <w:szCs w:val="18"/>
        </w:rPr>
        <w:t>Yu, J., Shi, X., Guo, D., Yang, L., 2021. Economic policy uncertainty (</w:t>
      </w:r>
      <w:proofErr w:type="spellStart"/>
      <w:r>
        <w:rPr>
          <w:rFonts w:ascii="Arial" w:hAnsi="Arial"/>
          <w:sz w:val="18"/>
          <w:szCs w:val="18"/>
        </w:rPr>
        <w:t>epu</w:t>
      </w:r>
      <w:proofErr w:type="spellEnd"/>
      <w:r>
        <w:rPr>
          <w:rFonts w:ascii="Arial" w:hAnsi="Arial"/>
          <w:sz w:val="18"/>
          <w:szCs w:val="18"/>
        </w:rPr>
        <w:t xml:space="preserve">) and firm carbon emissions: Evidence using a </w:t>
      </w:r>
      <w:proofErr w:type="spellStart"/>
      <w:r>
        <w:rPr>
          <w:rFonts w:ascii="Arial" w:hAnsi="Arial"/>
          <w:sz w:val="18"/>
          <w:szCs w:val="18"/>
        </w:rPr>
        <w:t>china</w:t>
      </w:r>
      <w:proofErr w:type="spellEnd"/>
      <w:r>
        <w:rPr>
          <w:rFonts w:ascii="Arial" w:hAnsi="Arial"/>
          <w:sz w:val="18"/>
          <w:szCs w:val="18"/>
        </w:rPr>
        <w:t xml:space="preserve"> provincial </w:t>
      </w:r>
      <w:proofErr w:type="spellStart"/>
      <w:r>
        <w:rPr>
          <w:rFonts w:ascii="Arial" w:hAnsi="Arial"/>
          <w:sz w:val="18"/>
          <w:szCs w:val="18"/>
        </w:rPr>
        <w:t>epu</w:t>
      </w:r>
      <w:proofErr w:type="spellEnd"/>
      <w:r>
        <w:rPr>
          <w:rFonts w:ascii="Arial" w:hAnsi="Arial"/>
          <w:sz w:val="18"/>
          <w:szCs w:val="18"/>
        </w:rPr>
        <w:t xml:space="preserve"> index. Energy Economics 94, 105071.</w:t>
      </w:r>
    </w:p>
    <w:p w14:paraId="5076A83B" w14:textId="12BDE1CF" w:rsidR="008D5134" w:rsidRDefault="008D5134">
      <w:pPr>
        <w:pStyle w:val="A9"/>
        <w:spacing w:after="50" w:line="300" w:lineRule="exact"/>
        <w:rPr>
          <w:rFonts w:eastAsiaTheme="minorEastAsia"/>
          <w:kern w:val="2"/>
        </w:rPr>
      </w:pPr>
    </w:p>
    <w:p w14:paraId="198C71B5" w14:textId="77777777" w:rsidR="007459DA" w:rsidRPr="007459DA" w:rsidRDefault="007459DA">
      <w:pPr>
        <w:pStyle w:val="A9"/>
        <w:spacing w:after="50" w:line="300" w:lineRule="exact"/>
        <w:rPr>
          <w:rFonts w:eastAsiaTheme="minorEastAsia"/>
          <w:kern w:val="2"/>
        </w:rPr>
      </w:pPr>
    </w:p>
    <w:p w14:paraId="7320CC00" w14:textId="77777777" w:rsidR="008D5134" w:rsidRDefault="008D5134">
      <w:pPr>
        <w:pStyle w:val="A9"/>
        <w:spacing w:after="50" w:line="300" w:lineRule="exact"/>
        <w:rPr>
          <w:kern w:val="2"/>
        </w:rPr>
      </w:pPr>
    </w:p>
    <w:p w14:paraId="4C3F23C5" w14:textId="77777777" w:rsidR="008D5134" w:rsidRDefault="008D5134">
      <w:pPr>
        <w:pStyle w:val="A9"/>
        <w:spacing w:after="50" w:line="300" w:lineRule="exact"/>
        <w:rPr>
          <w:kern w:val="2"/>
        </w:rPr>
      </w:pPr>
    </w:p>
    <w:p w14:paraId="2D4C1B81" w14:textId="77777777" w:rsidR="008D5134" w:rsidRDefault="008D5134">
      <w:pPr>
        <w:pStyle w:val="A9"/>
        <w:spacing w:after="50" w:line="300" w:lineRule="exact"/>
        <w:rPr>
          <w:kern w:val="2"/>
        </w:rPr>
      </w:pPr>
    </w:p>
    <w:p w14:paraId="5BC7DCA8" w14:textId="77777777" w:rsidR="008D5134" w:rsidRDefault="008D5134">
      <w:pPr>
        <w:pStyle w:val="A9"/>
        <w:spacing w:after="50" w:line="300" w:lineRule="exact"/>
        <w:rPr>
          <w:kern w:val="2"/>
        </w:rPr>
      </w:pPr>
    </w:p>
    <w:p w14:paraId="1D690D19" w14:textId="77777777" w:rsidR="008D5134" w:rsidRDefault="008D5134">
      <w:pPr>
        <w:pStyle w:val="A9"/>
        <w:spacing w:after="50" w:line="300" w:lineRule="exact"/>
        <w:rPr>
          <w:kern w:val="2"/>
        </w:rPr>
      </w:pPr>
    </w:p>
    <w:p w14:paraId="6228396B" w14:textId="77777777" w:rsidR="008D5134" w:rsidRDefault="008D5134">
      <w:pPr>
        <w:pStyle w:val="A9"/>
        <w:spacing w:after="50" w:line="300" w:lineRule="exact"/>
        <w:rPr>
          <w:kern w:val="2"/>
        </w:rPr>
      </w:pPr>
    </w:p>
    <w:p w14:paraId="3C2FA6B2" w14:textId="77777777" w:rsidR="008D5134" w:rsidRDefault="008D5134">
      <w:pPr>
        <w:pStyle w:val="A9"/>
        <w:spacing w:after="50" w:line="300" w:lineRule="exact"/>
        <w:rPr>
          <w:kern w:val="2"/>
        </w:rPr>
      </w:pPr>
    </w:p>
    <w:p w14:paraId="0B1AD8ED" w14:textId="77777777" w:rsidR="008D5134" w:rsidRDefault="008D5134">
      <w:pPr>
        <w:pStyle w:val="A9"/>
        <w:spacing w:after="50" w:line="300" w:lineRule="exact"/>
        <w:rPr>
          <w:kern w:val="2"/>
        </w:rPr>
      </w:pPr>
    </w:p>
    <w:p w14:paraId="2000C2E8" w14:textId="77777777" w:rsidR="008D5134" w:rsidRDefault="003C3C05">
      <w:pPr>
        <w:pStyle w:val="a7"/>
        <w:spacing w:after="50" w:line="300" w:lineRule="exact"/>
      </w:pPr>
      <w:r>
        <w:rPr>
          <w:rFonts w:ascii="Arial" w:hAnsi="Arial"/>
          <w:b/>
          <w:bCs/>
          <w:kern w:val="44"/>
        </w:rPr>
        <w:lastRenderedPageBreak/>
        <w:t>The return transmission between EPU and VIX</w:t>
      </w:r>
    </w:p>
    <w:p w14:paraId="58420AB5" w14:textId="77777777" w:rsidR="008D5134" w:rsidRDefault="003C3C05">
      <w:pPr>
        <w:pStyle w:val="a7"/>
        <w:spacing w:after="50" w:line="300" w:lineRule="exact"/>
        <w:rPr>
          <w:rFonts w:ascii="Arial" w:eastAsia="Arial" w:hAnsi="Arial" w:cs="Arial"/>
          <w:sz w:val="21"/>
          <w:szCs w:val="21"/>
        </w:rPr>
      </w:pPr>
      <w:r>
        <w:rPr>
          <w:rFonts w:ascii="Arial" w:hAnsi="Arial"/>
          <w:sz w:val="21"/>
          <w:szCs w:val="21"/>
        </w:rPr>
        <w:t xml:space="preserve">Kai Liu; </w:t>
      </w:r>
      <w:proofErr w:type="spellStart"/>
      <w:r>
        <w:rPr>
          <w:rFonts w:ascii="Arial" w:hAnsi="Arial"/>
          <w:sz w:val="21"/>
          <w:szCs w:val="21"/>
        </w:rPr>
        <w:t>Chenghan</w:t>
      </w:r>
      <w:proofErr w:type="spellEnd"/>
      <w:r>
        <w:rPr>
          <w:rFonts w:ascii="Arial" w:hAnsi="Arial"/>
          <w:sz w:val="21"/>
          <w:szCs w:val="21"/>
        </w:rPr>
        <w:t xml:space="preserve"> Hou</w:t>
      </w:r>
    </w:p>
    <w:p w14:paraId="78A1A614" w14:textId="77777777" w:rsidR="008D5134" w:rsidRDefault="003C3C05">
      <w:pPr>
        <w:pStyle w:val="a8"/>
        <w:spacing w:after="50" w:line="300" w:lineRule="exact"/>
        <w:rPr>
          <w:rFonts w:ascii="Arial" w:eastAsia="Arial" w:hAnsi="Arial" w:cs="Arial" w:hint="default"/>
          <w:sz w:val="18"/>
          <w:szCs w:val="18"/>
        </w:rPr>
      </w:pPr>
      <w:r>
        <w:rPr>
          <w:rFonts w:ascii="Arial" w:hAnsi="Arial"/>
          <w:sz w:val="18"/>
          <w:szCs w:val="18"/>
        </w:rPr>
        <w:t>(Center for Economics, Finance and Management Studies, Hunan University, Changsha, 410006)</w:t>
      </w:r>
    </w:p>
    <w:p w14:paraId="6C6D55C8" w14:textId="77777777" w:rsidR="008D5134" w:rsidRDefault="008D5134">
      <w:pPr>
        <w:pStyle w:val="a8"/>
        <w:spacing w:after="50" w:line="300" w:lineRule="exact"/>
        <w:rPr>
          <w:rFonts w:ascii="Arial" w:eastAsia="Arial" w:hAnsi="Arial" w:cs="Arial" w:hint="default"/>
          <w:sz w:val="18"/>
          <w:szCs w:val="18"/>
        </w:rPr>
      </w:pPr>
    </w:p>
    <w:p w14:paraId="3980D810" w14:textId="77777777" w:rsidR="008D5134" w:rsidRDefault="003C3C05">
      <w:pPr>
        <w:pStyle w:val="AbstractHeading"/>
        <w:spacing w:after="50" w:line="300" w:lineRule="exact"/>
        <w:jc w:val="both"/>
        <w:rPr>
          <w:rFonts w:ascii="Arial" w:eastAsia="Arial" w:hAnsi="Arial" w:cs="Arial"/>
          <w:b w:val="0"/>
          <w:bCs w:val="0"/>
          <w:sz w:val="18"/>
          <w:szCs w:val="18"/>
        </w:rPr>
      </w:pPr>
      <w:r>
        <w:rPr>
          <w:rFonts w:ascii="Arial" w:hAnsi="Arial"/>
          <w:sz w:val="18"/>
          <w:szCs w:val="18"/>
        </w:rPr>
        <w:t>Abstract</w:t>
      </w:r>
      <w:r>
        <w:rPr>
          <w:rFonts w:hint="eastAsia"/>
          <w:b w:val="0"/>
          <w:bCs w:val="0"/>
          <w:sz w:val="18"/>
          <w:szCs w:val="18"/>
          <w:lang w:val="zh-TW" w:eastAsia="zh-TW"/>
        </w:rPr>
        <w:t>：</w:t>
      </w:r>
      <w:r>
        <w:rPr>
          <w:rFonts w:ascii="Arial" w:hAnsi="Arial"/>
          <w:b w:val="0"/>
          <w:bCs w:val="0"/>
          <w:sz w:val="18"/>
          <w:szCs w:val="18"/>
        </w:rPr>
        <w:t>With the development of the world economic pattern, the impact of international politics on the stock market is becoming more and more obvious. It's well-known that the adjustment of economic policy may cause the panic of the financial market's participants. And the huge fluctuation of the financial market may lead to the change of economic policy. But the empirical study on this point still has considerable space to explore. The research on the relationship between economic policy and fluctuation of finances will have a great impact on the stability of the whole economic market and financial investment behavior. In the research, the bidirectional Granger causal relationship between the Economic Policy Uncertainty index (EPU) and Volatility Index (VIX) is detected by the Granger causality model. That means the changes in either index will directly affect another index. In the result of the VAR model, the coefficients of the effects from lags of VIX to EPU are almost insignificant. However, that of the effects from lags of EPU to VIX are all significant. Consistent results are also obtained from impulse response analysis and variance decomposition. Numerically, the impact of VIX on EPU is weaker than that of VIX on EPU.EPU can be a good lead indicator of VIX, while VIX has a relatively small effect on EPU. Investors can adjust their positions in time through EPU, while regulators can guide the stock market with EPU.</w:t>
      </w:r>
    </w:p>
    <w:p w14:paraId="1EEDA1C6" w14:textId="77777777" w:rsidR="008D5134" w:rsidRDefault="003C3C05">
      <w:pPr>
        <w:pStyle w:val="AbstractHeading"/>
        <w:spacing w:before="0" w:after="50" w:line="300" w:lineRule="exact"/>
        <w:jc w:val="both"/>
        <w:rPr>
          <w:rFonts w:ascii="Arial" w:eastAsia="Arial" w:hAnsi="Arial" w:cs="Arial"/>
          <w:sz w:val="18"/>
          <w:szCs w:val="18"/>
        </w:rPr>
      </w:pPr>
      <w:r>
        <w:rPr>
          <w:rFonts w:ascii="Arial" w:hAnsi="Arial"/>
          <w:sz w:val="18"/>
          <w:szCs w:val="18"/>
        </w:rPr>
        <w:t xml:space="preserve">Keywords: </w:t>
      </w:r>
      <w:r>
        <w:rPr>
          <w:rFonts w:ascii="Arial" w:hAnsi="Arial"/>
          <w:b w:val="0"/>
          <w:bCs w:val="0"/>
          <w:sz w:val="18"/>
          <w:szCs w:val="18"/>
        </w:rPr>
        <w:t>EPU, VIX, VAR model, Bidirectional mean transfer</w:t>
      </w:r>
    </w:p>
    <w:p w14:paraId="1D63F91B" w14:textId="77777777" w:rsidR="008D5134" w:rsidRDefault="008D5134">
      <w:pPr>
        <w:pStyle w:val="AbstractHeading"/>
        <w:spacing w:before="0" w:after="50" w:line="300" w:lineRule="exact"/>
        <w:jc w:val="both"/>
        <w:rPr>
          <w:rFonts w:ascii="Arial" w:eastAsia="Arial" w:hAnsi="Arial" w:cs="Arial"/>
          <w:b w:val="0"/>
          <w:bCs w:val="0"/>
          <w:sz w:val="18"/>
          <w:szCs w:val="18"/>
        </w:rPr>
      </w:pPr>
    </w:p>
    <w:p w14:paraId="1F5841EC" w14:textId="77777777" w:rsidR="008D5134" w:rsidRDefault="008D5134">
      <w:pPr>
        <w:pStyle w:val="A9"/>
        <w:spacing w:after="50"/>
        <w:rPr>
          <w:b/>
          <w:bCs/>
          <w:sz w:val="28"/>
          <w:szCs w:val="28"/>
        </w:rPr>
      </w:pPr>
    </w:p>
    <w:p w14:paraId="17E5CEA8" w14:textId="77777777" w:rsidR="008D5134" w:rsidRDefault="008D5134">
      <w:pPr>
        <w:pStyle w:val="A9"/>
        <w:spacing w:after="50"/>
        <w:rPr>
          <w:b/>
          <w:bCs/>
          <w:sz w:val="28"/>
          <w:szCs w:val="28"/>
        </w:rPr>
      </w:pPr>
    </w:p>
    <w:p w14:paraId="6635C74A" w14:textId="77777777" w:rsidR="008D5134" w:rsidRDefault="008D5134">
      <w:pPr>
        <w:pStyle w:val="A9"/>
        <w:spacing w:after="50"/>
        <w:rPr>
          <w:b/>
          <w:bCs/>
          <w:sz w:val="28"/>
          <w:szCs w:val="28"/>
        </w:rPr>
      </w:pPr>
    </w:p>
    <w:p w14:paraId="382B4DEE" w14:textId="77777777" w:rsidR="008D5134" w:rsidRDefault="008D5134">
      <w:pPr>
        <w:pStyle w:val="A9"/>
        <w:spacing w:after="50"/>
      </w:pPr>
    </w:p>
    <w:sectPr w:rsidR="008D5134">
      <w:headerReference w:type="default" r:id="rId23"/>
      <w:footerReference w:type="default" r:id="rId24"/>
      <w:pgSz w:w="11900" w:h="16840"/>
      <w:pgMar w:top="1440" w:right="1797" w:bottom="1440" w:left="1797" w:header="73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92BB" w14:textId="77777777" w:rsidR="00C141F6" w:rsidRDefault="00C141F6">
      <w:r>
        <w:separator/>
      </w:r>
    </w:p>
  </w:endnote>
  <w:endnote w:type="continuationSeparator" w:id="0">
    <w:p w14:paraId="23580BBB" w14:textId="77777777" w:rsidR="00C141F6" w:rsidRDefault="00C1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ingFang S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941B" w14:textId="77777777" w:rsidR="008D5134" w:rsidRDefault="003C3C05">
    <w:pPr>
      <w:pStyle w:val="a5"/>
      <w:tabs>
        <w:tab w:val="clear" w:pos="8306"/>
        <w:tab w:val="right" w:pos="8286"/>
      </w:tabs>
      <w:jc w:val="center"/>
    </w:pPr>
    <w:r>
      <w:t xml:space="preserve">- </w:t>
    </w:r>
    <w:r>
      <w:fldChar w:fldCharType="begin"/>
    </w:r>
    <w:r>
      <w:instrText xml:space="preserve"> PAGE </w:instrText>
    </w:r>
    <w:r>
      <w:fldChar w:fldCharType="separate"/>
    </w:r>
    <w:r w:rsidR="007459D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30F1" w14:textId="77777777" w:rsidR="00C141F6" w:rsidRDefault="00C141F6">
      <w:r>
        <w:separator/>
      </w:r>
    </w:p>
  </w:footnote>
  <w:footnote w:type="continuationSeparator" w:id="0">
    <w:p w14:paraId="1F9F963B" w14:textId="77777777" w:rsidR="00C141F6" w:rsidRDefault="00C1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2BE4" w14:textId="44F0F466" w:rsidR="008D5134" w:rsidRDefault="003C3C05" w:rsidP="007459DA">
    <w:pPr>
      <w:pStyle w:val="a4"/>
      <w:pBdr>
        <w:bottom w:val="single" w:sz="4" w:space="0" w:color="000000"/>
      </w:pBdr>
      <w:tabs>
        <w:tab w:val="clear" w:pos="8306"/>
        <w:tab w:val="right" w:pos="8286"/>
      </w:tabs>
      <w:spacing w:after="120"/>
      <w:jc w:val="left"/>
    </w:pPr>
    <w:r>
      <w:rPr>
        <w:noProof/>
      </w:rPr>
      <mc:AlternateContent>
        <mc:Choice Requires="wps">
          <w:drawing>
            <wp:anchor distT="152400" distB="152400" distL="152400" distR="152400" simplePos="0" relativeHeight="251658240" behindDoc="1" locked="0" layoutInCell="1" allowOverlap="1" wp14:anchorId="27352920" wp14:editId="3D777FC0">
              <wp:simplePos x="0" y="0"/>
              <wp:positionH relativeFrom="page">
                <wp:posOffset>0</wp:posOffset>
              </wp:positionH>
              <wp:positionV relativeFrom="page">
                <wp:posOffset>0</wp:posOffset>
              </wp:positionV>
              <wp:extent cx="7556500" cy="10693400"/>
              <wp:effectExtent l="0" t="0" r="0" b="0"/>
              <wp:wrapNone/>
              <wp:docPr id="1073741826"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0C9EFC6C" id="officeArt object" o:spid="_x0000_s1026" alt="矩形" style="position:absolute;left:0;text-align:left;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" stroked="f" strokeweight="1pt">
              <v:stroke miterlimit="4" joinstyle="miter"/>
              <w10:wrap anchorx="page" anchory="page"/>
            </v:roundrect>
          </w:pict>
        </mc:Fallback>
      </mc:AlternateContent>
    </w:r>
    <w:r>
      <w:rPr>
        <w:noProof/>
      </w:rPr>
      <w:drawing>
        <wp:inline distT="0" distB="0" distL="0" distR="0" wp14:anchorId="2C6CBB66" wp14:editId="625DF8F1">
          <wp:extent cx="1852397" cy="175261"/>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1"/>
                  <a:stretch>
                    <a:fillRect/>
                  </a:stretch>
                </pic:blipFill>
                <pic:spPr>
                  <a:xfrm>
                    <a:off x="0" y="0"/>
                    <a:ext cx="1852397" cy="175261"/>
                  </a:xfrm>
                  <a:prstGeom prst="rect">
                    <a:avLst/>
                  </a:prstGeom>
                  <a:ln w="12700" cap="flat">
                    <a:noFill/>
                    <a:miter lim="400000"/>
                  </a:ln>
                  <a:effectLst/>
                </pic:spPr>
              </pic:pic>
            </a:graphicData>
          </a:graphic>
        </wp:inline>
      </w:drawing>
    </w:r>
    <w:r w:rsidR="007459DA">
      <w:rPr>
        <w:rFonts w:ascii="Arial" w:hAnsi="Arial"/>
        <w:sz w:val="21"/>
        <w:szCs w:val="21"/>
      </w:rPr>
      <w:t xml:space="preserve">                                                          </w:t>
    </w:r>
    <w:r>
      <w:rPr>
        <w:rFonts w:ascii="Arial" w:hAnsi="Arial"/>
        <w:sz w:val="21"/>
        <w:szCs w:val="21"/>
      </w:rPr>
      <w:t>http://www.sinoss.net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D32C9"/>
    <w:multiLevelType w:val="hybridMultilevel"/>
    <w:tmpl w:val="D6CE3CAE"/>
    <w:numStyleLink w:val="3"/>
  </w:abstractNum>
  <w:abstractNum w:abstractNumId="1" w15:restartNumberingAfterBreak="0">
    <w:nsid w:val="430B3099"/>
    <w:multiLevelType w:val="multilevel"/>
    <w:tmpl w:val="029EC406"/>
    <w:numStyleLink w:val="2"/>
  </w:abstractNum>
  <w:abstractNum w:abstractNumId="2" w15:restartNumberingAfterBreak="0">
    <w:nsid w:val="74495FB9"/>
    <w:multiLevelType w:val="multilevel"/>
    <w:tmpl w:val="029EC406"/>
    <w:styleLink w:va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40" w:hanging="440"/>
      </w:pPr>
      <w:rPr>
        <w:rFonts w:ascii="宋体" w:eastAsia="宋体" w:hAnsi="宋体" w:cs="宋体"/>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7B8A2C8A"/>
    <w:multiLevelType w:val="hybridMultilevel"/>
    <w:tmpl w:val="D6CE3CAE"/>
    <w:styleLink w:val="3"/>
    <w:lvl w:ilvl="0" w:tplc="4308DBE0">
      <w:start w:val="1"/>
      <w:numFmt w:val="decimal"/>
      <w:lvlText w:val="%1."/>
      <w:lvlJc w:val="left"/>
      <w:pPr>
        <w:tabs>
          <w:tab w:val="num" w:pos="425"/>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694A58A">
      <w:start w:val="1"/>
      <w:numFmt w:val="lowerLetter"/>
      <w:lvlText w:val="%2)"/>
      <w:lvlJc w:val="left"/>
      <w:pPr>
        <w:tabs>
          <w:tab w:val="num" w:pos="840"/>
        </w:tabs>
        <w:ind w:left="1135" w:hanging="715"/>
      </w:pPr>
      <w:rPr>
        <w:rFonts w:hAnsi="Arial Unicode MS"/>
        <w:caps w:val="0"/>
        <w:smallCaps w:val="0"/>
        <w:strike w:val="0"/>
        <w:dstrike w:val="0"/>
        <w:outline w:val="0"/>
        <w:emboss w:val="0"/>
        <w:imprint w:val="0"/>
        <w:spacing w:val="0"/>
        <w:w w:val="100"/>
        <w:kern w:val="0"/>
        <w:position w:val="0"/>
        <w:highlight w:val="none"/>
        <w:vertAlign w:val="baseline"/>
      </w:rPr>
    </w:lvl>
    <w:lvl w:ilvl="2" w:tplc="2F4E1A2E">
      <w:start w:val="1"/>
      <w:numFmt w:val="lowerRoman"/>
      <w:suff w:val="nothing"/>
      <w:lvlText w:val="%3."/>
      <w:lvlJc w:val="left"/>
      <w:pPr>
        <w:ind w:left="1145" w:hanging="405"/>
      </w:pPr>
      <w:rPr>
        <w:rFonts w:hAnsi="Arial Unicode MS"/>
        <w:caps w:val="0"/>
        <w:smallCaps w:val="0"/>
        <w:strike w:val="0"/>
        <w:dstrike w:val="0"/>
        <w:outline w:val="0"/>
        <w:emboss w:val="0"/>
        <w:imprint w:val="0"/>
        <w:spacing w:val="0"/>
        <w:w w:val="100"/>
        <w:kern w:val="0"/>
        <w:position w:val="0"/>
        <w:highlight w:val="none"/>
        <w:vertAlign w:val="baseline"/>
      </w:rPr>
    </w:lvl>
    <w:lvl w:ilvl="3" w:tplc="C6706CE8">
      <w:start w:val="1"/>
      <w:numFmt w:val="decimal"/>
      <w:lvlText w:val="%4."/>
      <w:lvlJc w:val="left"/>
      <w:pPr>
        <w:tabs>
          <w:tab w:val="num" w:pos="1680"/>
        </w:tabs>
        <w:ind w:left="1975" w:hanging="715"/>
      </w:pPr>
      <w:rPr>
        <w:rFonts w:hAnsi="Arial Unicode MS"/>
        <w:caps w:val="0"/>
        <w:smallCaps w:val="0"/>
        <w:strike w:val="0"/>
        <w:dstrike w:val="0"/>
        <w:outline w:val="0"/>
        <w:emboss w:val="0"/>
        <w:imprint w:val="0"/>
        <w:spacing w:val="0"/>
        <w:w w:val="100"/>
        <w:kern w:val="0"/>
        <w:position w:val="0"/>
        <w:highlight w:val="none"/>
        <w:vertAlign w:val="baseline"/>
      </w:rPr>
    </w:lvl>
    <w:lvl w:ilvl="4" w:tplc="A2E00720">
      <w:start w:val="1"/>
      <w:numFmt w:val="lowerLetter"/>
      <w:lvlText w:val="%5)"/>
      <w:lvlJc w:val="left"/>
      <w:pPr>
        <w:tabs>
          <w:tab w:val="num" w:pos="2100"/>
        </w:tabs>
        <w:ind w:left="2395" w:hanging="715"/>
      </w:pPr>
      <w:rPr>
        <w:rFonts w:hAnsi="Arial Unicode MS"/>
        <w:caps w:val="0"/>
        <w:smallCaps w:val="0"/>
        <w:strike w:val="0"/>
        <w:dstrike w:val="0"/>
        <w:outline w:val="0"/>
        <w:emboss w:val="0"/>
        <w:imprint w:val="0"/>
        <w:spacing w:val="0"/>
        <w:w w:val="100"/>
        <w:kern w:val="0"/>
        <w:position w:val="0"/>
        <w:highlight w:val="none"/>
        <w:vertAlign w:val="baseline"/>
      </w:rPr>
    </w:lvl>
    <w:lvl w:ilvl="5" w:tplc="CA6C04B4">
      <w:start w:val="1"/>
      <w:numFmt w:val="lowerRoman"/>
      <w:suff w:val="nothing"/>
      <w:lvlText w:val="%6."/>
      <w:lvlJc w:val="left"/>
      <w:pPr>
        <w:ind w:left="24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B0B6AF20">
      <w:start w:val="1"/>
      <w:numFmt w:val="decimal"/>
      <w:lvlText w:val="%7."/>
      <w:lvlJc w:val="left"/>
      <w:pPr>
        <w:tabs>
          <w:tab w:val="num" w:pos="2940"/>
        </w:tabs>
        <w:ind w:left="3235" w:hanging="715"/>
      </w:pPr>
      <w:rPr>
        <w:rFonts w:hAnsi="Arial Unicode MS"/>
        <w:caps w:val="0"/>
        <w:smallCaps w:val="0"/>
        <w:strike w:val="0"/>
        <w:dstrike w:val="0"/>
        <w:outline w:val="0"/>
        <w:emboss w:val="0"/>
        <w:imprint w:val="0"/>
        <w:spacing w:val="0"/>
        <w:w w:val="100"/>
        <w:kern w:val="0"/>
        <w:position w:val="0"/>
        <w:highlight w:val="none"/>
        <w:vertAlign w:val="baseline"/>
      </w:rPr>
    </w:lvl>
    <w:lvl w:ilvl="7" w:tplc="0F5EE722">
      <w:start w:val="1"/>
      <w:numFmt w:val="lowerLetter"/>
      <w:lvlText w:val="%8)"/>
      <w:lvlJc w:val="left"/>
      <w:pPr>
        <w:tabs>
          <w:tab w:val="num" w:pos="3360"/>
        </w:tabs>
        <w:ind w:left="3655" w:hanging="715"/>
      </w:pPr>
      <w:rPr>
        <w:rFonts w:hAnsi="Arial Unicode MS"/>
        <w:caps w:val="0"/>
        <w:smallCaps w:val="0"/>
        <w:strike w:val="0"/>
        <w:dstrike w:val="0"/>
        <w:outline w:val="0"/>
        <w:emboss w:val="0"/>
        <w:imprint w:val="0"/>
        <w:spacing w:val="0"/>
        <w:w w:val="100"/>
        <w:kern w:val="0"/>
        <w:position w:val="0"/>
        <w:highlight w:val="none"/>
        <w:vertAlign w:val="baseline"/>
      </w:rPr>
    </w:lvl>
    <w:lvl w:ilvl="8" w:tplc="9C80616E">
      <w:start w:val="1"/>
      <w:numFmt w:val="lowerRoman"/>
      <w:suff w:val="nothing"/>
      <w:lvlText w:val="%9."/>
      <w:lvlJc w:val="left"/>
      <w:pPr>
        <w:ind w:left="3695" w:hanging="43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startOverride w:val="5"/>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34"/>
    <w:rsid w:val="003C3C05"/>
    <w:rsid w:val="007459DA"/>
    <w:rsid w:val="008D5134"/>
    <w:rsid w:val="00C141F6"/>
    <w:rsid w:val="00D8115F"/>
    <w:rsid w:val="00E5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0582"/>
  <w15:docId w15:val="{B0ECCB36-B5C8-46B1-BFFA-F065BF8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jc w:val="center"/>
    </w:pPr>
    <w:rPr>
      <w:rFonts w:eastAsia="Arial Unicode MS" w:cs="Arial Unicode MS"/>
      <w:color w:val="000000"/>
      <w:kern w:val="2"/>
      <w:sz w:val="18"/>
      <w:szCs w:val="18"/>
      <w:u w:color="000000"/>
    </w:rPr>
  </w:style>
  <w:style w:type="paragraph" w:styleId="a5">
    <w:name w:val="footer"/>
    <w:pPr>
      <w:widowControl w:val="0"/>
      <w:tabs>
        <w:tab w:val="center" w:pos="4153"/>
        <w:tab w:val="right" w:pos="8306"/>
      </w:tabs>
      <w:spacing w:line="240" w:lineRule="atLeast"/>
    </w:pPr>
    <w:rPr>
      <w:rFonts w:eastAsia="Arial Unicode MS" w:cs="Arial Unicode MS"/>
      <w:color w:val="000000"/>
      <w:sz w:val="18"/>
      <w:szCs w:val="18"/>
      <w:u w:color="000000"/>
    </w:rPr>
  </w:style>
  <w:style w:type="paragraph" w:styleId="a6">
    <w:name w:val="Subtitle"/>
    <w:uiPriority w:val="11"/>
    <w:qFormat/>
    <w:pPr>
      <w:widowControl w:val="0"/>
      <w:spacing w:before="468"/>
      <w:jc w:val="center"/>
    </w:pPr>
    <w:rPr>
      <w:rFonts w:eastAsia="Arial Unicode MS" w:cs="Arial Unicode MS"/>
      <w:b/>
      <w:bCs/>
      <w:color w:val="000000"/>
      <w:kern w:val="2"/>
      <w:sz w:val="36"/>
      <w:szCs w:val="36"/>
      <w:u w:color="000000"/>
      <w14:textOutline w14:w="0" w14:cap="flat" w14:cmpd="sng" w14:algn="ctr">
        <w14:noFill/>
        <w14:prstDash w14:val="solid"/>
        <w14:bevel/>
      </w14:textOutline>
    </w:rPr>
  </w:style>
  <w:style w:type="paragraph" w:customStyle="1" w:styleId="a7">
    <w:name w:val="作者"/>
    <w:pPr>
      <w:jc w:val="center"/>
    </w:pPr>
    <w:rPr>
      <w:rFonts w:eastAsia="Times New Roman"/>
      <w:color w:val="000000"/>
      <w:sz w:val="24"/>
      <w:szCs w:val="24"/>
      <w:u w:color="000000"/>
    </w:rPr>
  </w:style>
  <w:style w:type="paragraph" w:customStyle="1" w:styleId="a8">
    <w:name w:val="单位"/>
    <w:pPr>
      <w:widowControl w:val="0"/>
      <w:tabs>
        <w:tab w:val="left" w:pos="420"/>
      </w:tabs>
      <w:jc w:val="center"/>
    </w:pPr>
    <w:rPr>
      <w:rFonts w:ascii="Arial Unicode MS" w:eastAsia="Arial Unicode MS" w:hAnsi="Arial Unicode MS" w:cs="Arial Unicode MS" w:hint="eastAsia"/>
      <w:color w:val="000000"/>
      <w:sz w:val="21"/>
      <w:szCs w:val="21"/>
      <w:u w:color="000000"/>
    </w:rPr>
  </w:style>
  <w:style w:type="paragraph" w:customStyle="1" w:styleId="A9">
    <w:name w:val="正文 A"/>
    <w:pPr>
      <w:widowControl w:val="0"/>
      <w:spacing w:line="300" w:lineRule="auto"/>
      <w:jc w:val="both"/>
    </w:pPr>
    <w:rPr>
      <w:rFonts w:eastAsia="Times New Roman"/>
      <w:color w:val="000000"/>
      <w:sz w:val="21"/>
      <w:szCs w:val="21"/>
      <w:u w:color="000000"/>
    </w:rPr>
  </w:style>
  <w:style w:type="numbering" w:customStyle="1" w:styleId="2">
    <w:name w:val="已导入的样式“2”"/>
    <w:pPr>
      <w:numPr>
        <w:numId w:val="1"/>
      </w:numPr>
    </w:pPr>
  </w:style>
  <w:style w:type="paragraph" w:styleId="aa">
    <w:name w:val="List Paragraph"/>
    <w:pPr>
      <w:widowControl w:val="0"/>
      <w:spacing w:line="300" w:lineRule="auto"/>
      <w:ind w:firstLine="420"/>
      <w:jc w:val="both"/>
    </w:pPr>
    <w:rPr>
      <w:rFonts w:ascii="Arial Unicode MS" w:eastAsia="Arial Unicode MS" w:hAnsi="Arial Unicode MS" w:cs="Arial Unicode MS" w:hint="eastAsia"/>
      <w:color w:val="000000"/>
      <w:sz w:val="21"/>
      <w:szCs w:val="21"/>
      <w:u w:color="000000"/>
    </w:rPr>
  </w:style>
  <w:style w:type="numbering" w:customStyle="1" w:styleId="3">
    <w:name w:val="已导入的样式“3”"/>
    <w:pPr>
      <w:numPr>
        <w:numId w:val="4"/>
      </w:numPr>
    </w:pPr>
  </w:style>
  <w:style w:type="paragraph" w:customStyle="1" w:styleId="AbstractHeading">
    <w:name w:val="AbstractHeading"/>
    <w:pPr>
      <w:spacing w:before="240" w:after="120"/>
      <w:jc w:val="center"/>
    </w:pPr>
    <w:rPr>
      <w:rFonts w:eastAsia="Arial Unicode MS" w:cs="Arial Unicode MS"/>
      <w:b/>
      <w:bCs/>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baymax</dc:creator>
  <cp:lastModifiedBy>bay max</cp:lastModifiedBy>
  <cp:revision>3</cp:revision>
  <dcterms:created xsi:type="dcterms:W3CDTF">2023-05-04T08:04:00Z</dcterms:created>
  <dcterms:modified xsi:type="dcterms:W3CDTF">2023-05-05T07:44:00Z</dcterms:modified>
</cp:coreProperties>
</file>